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225" w:rsidRPr="00264225" w:rsidRDefault="00264225" w:rsidP="00264225">
      <w:pPr>
        <w:spacing w:after="0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642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Приложение 4</w:t>
      </w:r>
    </w:p>
    <w:p w:rsidR="00264225" w:rsidRPr="00264225" w:rsidRDefault="00264225" w:rsidP="00264225">
      <w:pPr>
        <w:spacing w:after="0"/>
        <w:ind w:firstLine="709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26422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 письму Минобрнауки РД</w:t>
      </w:r>
    </w:p>
    <w:p w:rsidR="00024932" w:rsidRDefault="00264225" w:rsidP="0026422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КВОТА</w:t>
      </w:r>
    </w:p>
    <w:p w:rsidR="00264225" w:rsidRDefault="00264225" w:rsidP="0026422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ДЛЯ МУНИЦИПАЛЬНЫХ ОБРАЗОВАНИЙ</w:t>
      </w:r>
    </w:p>
    <w:p w:rsidR="00264225" w:rsidRDefault="00264225" w:rsidP="0026422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ПО КОЛИЧЕСТВУ ШКОЛЬНИКОВ ДЛЯ ЗАЯВЛЕНИЯ </w:t>
      </w:r>
    </w:p>
    <w:p w:rsidR="00264225" w:rsidRPr="00264225" w:rsidRDefault="00264225" w:rsidP="00264225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НА ОБУЧЕНИЕ ПЕРВОЙ ПРОФЕССИИ</w:t>
      </w:r>
    </w:p>
    <w:tbl>
      <w:tblPr>
        <w:tblW w:w="8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42" w:type="dxa"/>
          <w:bottom w:w="142" w:type="dxa"/>
        </w:tblCellMar>
        <w:tblLook w:val="04A0"/>
      </w:tblPr>
      <w:tblGrid>
        <w:gridCol w:w="7780"/>
        <w:gridCol w:w="1020"/>
      </w:tblGrid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Агульский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Акушинский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30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Ахвахский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Ахтынский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Бабаюртовский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40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Бежтинский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участок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Ботлихский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30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Буйнакский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30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Гергебильский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20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город Буйнакск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город Дагестанские Огни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город Дербент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город Избербаш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50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город Каспийск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город </w:t>
            </w: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Кизилюрт</w:t>
            </w:r>
            <w:proofErr w:type="spellEnd"/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25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город Кизляр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25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город Махачкала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250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город Хасавюрт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85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город Южно-Сухокумск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lastRenderedPageBreak/>
              <w:t>Гумбетовский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Гунибский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Дахадаевский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15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Дербентский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45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Докузпаринский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Казбековский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20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Кайтагский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20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Карабудахкентский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35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Каякентский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20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Кизилюртовский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500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Кизлярский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50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Кулинский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Кумторкалинский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20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Курахский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15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Лакский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Левашинский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55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Магарамкентский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45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Новолакский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25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Ногайский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15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Республика Дагестан (региональное подчинение)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20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Рутульский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Сергокалинский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15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Сулейман-Стальский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25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Табасаранский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20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Тарумовский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264225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264225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ru-RU"/>
              </w:rPr>
            </w:pPr>
            <w:r w:rsidRPr="00264225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ru-RU"/>
              </w:rPr>
              <w:t>Территориальное управление образования в зоне отгонного животноводства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264225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ru-RU"/>
              </w:rPr>
            </w:pPr>
            <w:r w:rsidRPr="00264225">
              <w:rPr>
                <w:rFonts w:ascii="Times New Roman" w:eastAsia="Times New Roman" w:hAnsi="Times New Roman" w:cs="Times New Roman"/>
                <w:b/>
                <w:color w:val="000000"/>
                <w:kern w:val="0"/>
                <w:sz w:val="28"/>
                <w:szCs w:val="28"/>
                <w:lang w:eastAsia="ru-RU"/>
              </w:rPr>
              <w:t>255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Тляратинский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Унцукульский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Хасавюртовский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70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Хивский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20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Хунзахский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Цумадинский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20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Цунтинский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15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Чародинский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  <w:tr w:rsidR="00024932" w:rsidRPr="00024932" w:rsidTr="00024932">
        <w:trPr>
          <w:trHeight w:val="300"/>
        </w:trPr>
        <w:tc>
          <w:tcPr>
            <w:tcW w:w="778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proofErr w:type="spellStart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Шамильский</w:t>
            </w:r>
            <w:proofErr w:type="spellEnd"/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 xml:space="preserve"> муниципальный район</w:t>
            </w:r>
          </w:p>
        </w:tc>
        <w:tc>
          <w:tcPr>
            <w:tcW w:w="1020" w:type="dxa"/>
            <w:shd w:val="clear" w:color="auto" w:fill="auto"/>
            <w:noWrap/>
            <w:vAlign w:val="bottom"/>
            <w:hideMark/>
          </w:tcPr>
          <w:p w:rsidR="00024932" w:rsidRPr="00024932" w:rsidRDefault="00024932" w:rsidP="008079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</w:pPr>
            <w:r w:rsidRPr="00024932">
              <w:rPr>
                <w:rFonts w:ascii="Times New Roman" w:eastAsia="Times New Roman" w:hAnsi="Times New Roman" w:cs="Times New Roman"/>
                <w:color w:val="000000"/>
                <w:kern w:val="0"/>
                <w:sz w:val="28"/>
                <w:szCs w:val="28"/>
                <w:lang w:eastAsia="ru-RU"/>
              </w:rPr>
              <w:t>10</w:t>
            </w:r>
          </w:p>
        </w:tc>
      </w:tr>
    </w:tbl>
    <w:p w:rsidR="00024932" w:rsidRPr="00016C9E" w:rsidRDefault="00024932" w:rsidP="00024932"/>
    <w:p w:rsidR="00B84244" w:rsidRDefault="00B84244"/>
    <w:sectPr w:rsidR="00B84244" w:rsidSect="006219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characterSpacingControl w:val="doNotCompress"/>
  <w:savePreviewPicture/>
  <w:compat/>
  <w:rsids>
    <w:rsidRoot w:val="00024932"/>
    <w:rsid w:val="00024932"/>
    <w:rsid w:val="00264225"/>
    <w:rsid w:val="00B842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932"/>
    <w:pPr>
      <w:spacing w:after="160" w:line="259" w:lineRule="auto"/>
    </w:pPr>
    <w:rPr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296</Words>
  <Characters>1693</Characters>
  <Application>Microsoft Office Word</Application>
  <DocSecurity>0</DocSecurity>
  <Lines>14</Lines>
  <Paragraphs>3</Paragraphs>
  <ScaleCrop>false</ScaleCrop>
  <Company/>
  <LinksUpToDate>false</LinksUpToDate>
  <CharactersWithSpaces>1986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Нюрьян</dc:creator>
  <cp:keywords/>
  <dc:description/>
  <cp:lastModifiedBy>Нюрьян</cp:lastModifiedBy>
  <cp:revision>3</cp:revision>
  <dcterms:created xsi:type="dcterms:W3CDTF">2024-02-22T12:37:00Z</dcterms:created>
  <dcterms:modified xsi:type="dcterms:W3CDTF">2024-02-22T12:41:00Z</dcterms:modified>
</cp:coreProperties>
</file>