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DD" w:rsidRDefault="001A19DD" w:rsidP="001A19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ПРИНЯТО:</w:t>
      </w:r>
    </w:p>
    <w:p w:rsidR="001A19DD" w:rsidRDefault="001A19DD" w:rsidP="001A19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</w:t>
      </w:r>
      <w:r w:rsidR="007774B6">
        <w:rPr>
          <w:rFonts w:eastAsia="Times New Roman"/>
          <w:sz w:val="24"/>
          <w:szCs w:val="24"/>
        </w:rPr>
        <w:t>педагогическом совете</w:t>
      </w:r>
    </w:p>
    <w:p w:rsidR="001A19DD" w:rsidRDefault="001A19DD" w:rsidP="001A19DD">
      <w:pPr>
        <w:spacing w:line="12" w:lineRule="exact"/>
        <w:rPr>
          <w:sz w:val="20"/>
          <w:szCs w:val="20"/>
        </w:rPr>
      </w:pPr>
    </w:p>
    <w:p w:rsidR="001A19DD" w:rsidRDefault="001A19DD" w:rsidP="001A19D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Протокол № _</w:t>
      </w:r>
      <w:r w:rsidR="00CD6A8E">
        <w:rPr>
          <w:rFonts w:eastAsia="Times New Roman"/>
          <w:sz w:val="23"/>
          <w:szCs w:val="23"/>
        </w:rPr>
        <w:t>1_</w:t>
      </w:r>
      <w:r>
        <w:rPr>
          <w:rFonts w:eastAsia="Times New Roman"/>
          <w:sz w:val="23"/>
          <w:szCs w:val="23"/>
        </w:rPr>
        <w:t xml:space="preserve"> от </w:t>
      </w:r>
      <w:r w:rsidR="00CD6A8E">
        <w:rPr>
          <w:rFonts w:eastAsia="Times New Roman"/>
          <w:sz w:val="23"/>
          <w:szCs w:val="23"/>
        </w:rPr>
        <w:t>05</w:t>
      </w:r>
      <w:r>
        <w:rPr>
          <w:rFonts w:eastAsia="Times New Roman"/>
          <w:sz w:val="23"/>
          <w:szCs w:val="23"/>
        </w:rPr>
        <w:t>__</w:t>
      </w:r>
      <w:r w:rsidR="00CD6A8E">
        <w:rPr>
          <w:rFonts w:eastAsia="Times New Roman"/>
          <w:sz w:val="23"/>
          <w:szCs w:val="23"/>
        </w:rPr>
        <w:t>09</w:t>
      </w:r>
      <w:r>
        <w:rPr>
          <w:rFonts w:eastAsia="Times New Roman"/>
          <w:sz w:val="23"/>
          <w:szCs w:val="23"/>
        </w:rPr>
        <w:t>___</w:t>
      </w:r>
      <w:r w:rsidR="00CD6A8E">
        <w:rPr>
          <w:rFonts w:eastAsia="Times New Roman"/>
          <w:sz w:val="23"/>
          <w:szCs w:val="23"/>
        </w:rPr>
        <w:t>2017г</w:t>
      </w:r>
      <w:r>
        <w:rPr>
          <w:rFonts w:eastAsia="Times New Roman"/>
          <w:sz w:val="23"/>
          <w:szCs w:val="23"/>
        </w:rPr>
        <w:t>__</w:t>
      </w:r>
    </w:p>
    <w:p w:rsidR="001A19DD" w:rsidRDefault="001A19DD" w:rsidP="001A19D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A19DD" w:rsidRDefault="001A19DD" w:rsidP="001A19DD">
      <w:pPr>
        <w:ind w:left="2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УТВЕРЖДАЮ:</w:t>
      </w:r>
    </w:p>
    <w:p w:rsidR="001A19DD" w:rsidRDefault="001A19DD" w:rsidP="001A19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МКУ ДО «ДЮСШ»</w:t>
      </w:r>
    </w:p>
    <w:p w:rsidR="001A19DD" w:rsidRDefault="001A19DD" w:rsidP="001A19DD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</w:t>
      </w:r>
      <w:proofErr w:type="spellStart"/>
      <w:r>
        <w:rPr>
          <w:rFonts w:eastAsia="Times New Roman"/>
          <w:sz w:val="24"/>
          <w:szCs w:val="24"/>
        </w:rPr>
        <w:t>Х.А.Нургаджиев</w:t>
      </w:r>
      <w:proofErr w:type="spellEnd"/>
    </w:p>
    <w:p w:rsidR="001A19DD" w:rsidRDefault="001A19DD" w:rsidP="001A19DD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1A19DD" w:rsidRDefault="001A19DD" w:rsidP="001A19DD">
      <w:pPr>
        <w:sectPr w:rsidR="001A19DD">
          <w:pgSz w:w="11900" w:h="16838"/>
          <w:pgMar w:top="842" w:right="706" w:bottom="1440" w:left="1280" w:header="0" w:footer="0" w:gutter="0"/>
          <w:cols w:num="2" w:space="720" w:equalWidth="0">
            <w:col w:w="5180" w:space="720"/>
            <w:col w:w="4020"/>
          </w:cols>
        </w:sectPr>
      </w:pPr>
    </w:p>
    <w:p w:rsidR="001A19DD" w:rsidRDefault="001A19DD" w:rsidP="001A19DD">
      <w:pPr>
        <w:spacing w:line="200" w:lineRule="exact"/>
        <w:rPr>
          <w:sz w:val="20"/>
          <w:szCs w:val="20"/>
        </w:rPr>
      </w:pPr>
    </w:p>
    <w:p w:rsidR="001A19DD" w:rsidRDefault="001A19DD" w:rsidP="001A19DD">
      <w:pPr>
        <w:spacing w:line="200" w:lineRule="exact"/>
        <w:rPr>
          <w:sz w:val="20"/>
          <w:szCs w:val="20"/>
        </w:rPr>
      </w:pPr>
    </w:p>
    <w:p w:rsidR="001A19DD" w:rsidRDefault="001A19DD" w:rsidP="001A19DD">
      <w:pPr>
        <w:spacing w:line="200" w:lineRule="exact"/>
        <w:rPr>
          <w:sz w:val="20"/>
          <w:szCs w:val="20"/>
        </w:rPr>
      </w:pPr>
    </w:p>
    <w:p w:rsidR="001A19DD" w:rsidRDefault="001A19DD" w:rsidP="001A19DD">
      <w:pPr>
        <w:spacing w:line="200" w:lineRule="exact"/>
        <w:rPr>
          <w:sz w:val="20"/>
          <w:szCs w:val="20"/>
        </w:rPr>
      </w:pPr>
    </w:p>
    <w:p w:rsidR="001A19DD" w:rsidRDefault="001A19DD" w:rsidP="001A19DD">
      <w:pPr>
        <w:spacing w:line="200" w:lineRule="exact"/>
        <w:rPr>
          <w:sz w:val="20"/>
          <w:szCs w:val="20"/>
        </w:rPr>
      </w:pPr>
    </w:p>
    <w:p w:rsidR="001A19DD" w:rsidRDefault="001A19DD" w:rsidP="001A19DD">
      <w:pPr>
        <w:spacing w:line="200" w:lineRule="exact"/>
        <w:rPr>
          <w:sz w:val="20"/>
          <w:szCs w:val="20"/>
        </w:rPr>
      </w:pPr>
    </w:p>
    <w:p w:rsidR="001A19DD" w:rsidRDefault="001A19DD" w:rsidP="001A19DD">
      <w:pPr>
        <w:spacing w:line="200" w:lineRule="exact"/>
        <w:rPr>
          <w:sz w:val="20"/>
          <w:szCs w:val="20"/>
        </w:rPr>
      </w:pPr>
    </w:p>
    <w:p w:rsidR="001A19DD" w:rsidRDefault="001A19DD" w:rsidP="001A19DD">
      <w:pPr>
        <w:spacing w:line="200" w:lineRule="exact"/>
        <w:rPr>
          <w:sz w:val="20"/>
          <w:szCs w:val="20"/>
        </w:rPr>
      </w:pPr>
    </w:p>
    <w:p w:rsidR="001A19DD" w:rsidRDefault="001A19DD" w:rsidP="001A19DD">
      <w:pPr>
        <w:spacing w:line="200" w:lineRule="exact"/>
        <w:rPr>
          <w:sz w:val="20"/>
          <w:szCs w:val="20"/>
        </w:rPr>
      </w:pPr>
    </w:p>
    <w:p w:rsidR="001A19DD" w:rsidRDefault="001A19DD" w:rsidP="001A19DD">
      <w:pPr>
        <w:spacing w:line="200" w:lineRule="exact"/>
        <w:rPr>
          <w:sz w:val="20"/>
          <w:szCs w:val="20"/>
        </w:rPr>
      </w:pPr>
    </w:p>
    <w:p w:rsidR="001A19DD" w:rsidRDefault="001A19DD" w:rsidP="001A19DD">
      <w:pPr>
        <w:spacing w:line="200" w:lineRule="exact"/>
        <w:rPr>
          <w:sz w:val="20"/>
          <w:szCs w:val="20"/>
        </w:rPr>
      </w:pPr>
    </w:p>
    <w:p w:rsidR="001A19DD" w:rsidRDefault="001A19DD" w:rsidP="001A19DD">
      <w:pPr>
        <w:spacing w:line="200" w:lineRule="exact"/>
        <w:rPr>
          <w:sz w:val="20"/>
          <w:szCs w:val="20"/>
        </w:rPr>
      </w:pPr>
    </w:p>
    <w:p w:rsidR="001A19DD" w:rsidRDefault="001A19DD" w:rsidP="001A19DD">
      <w:pPr>
        <w:spacing w:line="200" w:lineRule="exact"/>
        <w:rPr>
          <w:sz w:val="20"/>
          <w:szCs w:val="20"/>
        </w:rPr>
      </w:pPr>
    </w:p>
    <w:p w:rsidR="001A19DD" w:rsidRDefault="001A19DD" w:rsidP="001A19DD">
      <w:pPr>
        <w:spacing w:line="200" w:lineRule="exact"/>
        <w:rPr>
          <w:sz w:val="20"/>
          <w:szCs w:val="20"/>
        </w:rPr>
      </w:pPr>
    </w:p>
    <w:p w:rsidR="001A19DD" w:rsidRDefault="001A19DD" w:rsidP="001A19DD">
      <w:pPr>
        <w:spacing w:line="200" w:lineRule="exact"/>
        <w:rPr>
          <w:sz w:val="20"/>
          <w:szCs w:val="20"/>
        </w:rPr>
      </w:pPr>
    </w:p>
    <w:p w:rsidR="001A19DD" w:rsidRDefault="001A19DD" w:rsidP="001A19DD">
      <w:pPr>
        <w:spacing w:line="229" w:lineRule="exact"/>
        <w:rPr>
          <w:sz w:val="20"/>
          <w:szCs w:val="20"/>
        </w:rPr>
      </w:pPr>
    </w:p>
    <w:p w:rsidR="001A19DD" w:rsidRDefault="001A19DD" w:rsidP="001A19D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Положение</w:t>
      </w:r>
    </w:p>
    <w:p w:rsidR="001A19DD" w:rsidRDefault="001A19DD" w:rsidP="001A19DD">
      <w:pPr>
        <w:spacing w:line="1" w:lineRule="exact"/>
        <w:rPr>
          <w:sz w:val="20"/>
          <w:szCs w:val="20"/>
        </w:rPr>
      </w:pPr>
    </w:p>
    <w:p w:rsidR="001A19DD" w:rsidRDefault="001A19DD" w:rsidP="001A19D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о режиме занятий обучающихся</w:t>
      </w:r>
    </w:p>
    <w:p w:rsidR="001A19DD" w:rsidRDefault="001A19DD" w:rsidP="001A19DD">
      <w:pPr>
        <w:spacing w:line="14" w:lineRule="exact"/>
        <w:rPr>
          <w:sz w:val="20"/>
          <w:szCs w:val="20"/>
        </w:rPr>
      </w:pPr>
    </w:p>
    <w:p w:rsidR="001A19DD" w:rsidRDefault="001A19DD" w:rsidP="001A19D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муниципального</w:t>
      </w:r>
      <w:r w:rsidR="00F55A3E">
        <w:rPr>
          <w:rFonts w:eastAsia="Times New Roman"/>
          <w:b/>
          <w:bCs/>
          <w:sz w:val="28"/>
          <w:szCs w:val="28"/>
        </w:rPr>
        <w:t xml:space="preserve"> казенного </w:t>
      </w:r>
      <w:r>
        <w:rPr>
          <w:rFonts w:eastAsia="Times New Roman"/>
          <w:b/>
          <w:bCs/>
          <w:sz w:val="28"/>
          <w:szCs w:val="28"/>
        </w:rPr>
        <w:t xml:space="preserve"> учреждения дополнительного образования «Детско-юношеская спортивная школа» </w:t>
      </w:r>
    </w:p>
    <w:p w:rsidR="001A19DD" w:rsidRDefault="001A19DD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1A19DD"/>
    <w:p w:rsidR="007774B6" w:rsidRDefault="007774B6" w:rsidP="007774B6">
      <w:pPr>
        <w:jc w:val="center"/>
        <w:sectPr w:rsidR="007774B6">
          <w:type w:val="continuous"/>
          <w:pgSz w:w="11900" w:h="16838"/>
          <w:pgMar w:top="842" w:right="706" w:bottom="1440" w:left="1280" w:header="0" w:footer="0" w:gutter="0"/>
          <w:cols w:space="720" w:equalWidth="0">
            <w:col w:w="9920"/>
          </w:cols>
        </w:sectPr>
      </w:pPr>
      <w:proofErr w:type="spellStart"/>
      <w:r>
        <w:t>с</w:t>
      </w:r>
      <w:proofErr w:type="gramStart"/>
      <w:r>
        <w:t>.А</w:t>
      </w:r>
      <w:proofErr w:type="gramEnd"/>
      <w:r>
        <w:t>гвали</w:t>
      </w:r>
      <w:proofErr w:type="spellEnd"/>
      <w:r>
        <w:t xml:space="preserve"> </w:t>
      </w:r>
    </w:p>
    <w:p w:rsidR="001A19DD" w:rsidRDefault="001A19DD" w:rsidP="001A19DD">
      <w:pPr>
        <w:ind w:left="3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1.Общие положения</w:t>
      </w:r>
    </w:p>
    <w:p w:rsidR="001A19DD" w:rsidRDefault="001A19DD" w:rsidP="001A19DD">
      <w:pPr>
        <w:spacing w:line="233" w:lineRule="exact"/>
        <w:rPr>
          <w:sz w:val="20"/>
          <w:szCs w:val="20"/>
        </w:rPr>
      </w:pPr>
    </w:p>
    <w:p w:rsidR="001A19DD" w:rsidRDefault="001A19DD" w:rsidP="001A19DD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 </w:t>
      </w:r>
      <w:proofErr w:type="gramStart"/>
      <w:r>
        <w:rPr>
          <w:rFonts w:eastAsia="Times New Roman"/>
          <w:sz w:val="24"/>
          <w:szCs w:val="24"/>
        </w:rPr>
        <w:t>Настоящие</w:t>
      </w:r>
      <w:proofErr w:type="gramEnd"/>
      <w:r>
        <w:rPr>
          <w:rFonts w:eastAsia="Times New Roman"/>
          <w:sz w:val="24"/>
          <w:szCs w:val="24"/>
        </w:rPr>
        <w:t xml:space="preserve"> Положение разработано в соответствии с</w:t>
      </w:r>
    </w:p>
    <w:p w:rsidR="001A19DD" w:rsidRDefault="001A19DD" w:rsidP="001A19DD">
      <w:pPr>
        <w:spacing w:line="13" w:lineRule="exact"/>
        <w:rPr>
          <w:sz w:val="20"/>
          <w:szCs w:val="20"/>
        </w:rPr>
      </w:pPr>
    </w:p>
    <w:p w:rsidR="001A19DD" w:rsidRDefault="001A19DD" w:rsidP="001A19DD">
      <w:pPr>
        <w:numPr>
          <w:ilvl w:val="0"/>
          <w:numId w:val="1"/>
        </w:numPr>
        <w:tabs>
          <w:tab w:val="left" w:pos="739"/>
        </w:tabs>
        <w:spacing w:line="234" w:lineRule="auto"/>
        <w:ind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РФ от 29.12.2012 года № 273-ФЗ «Об образовании Российской Федерации»;</w:t>
      </w:r>
    </w:p>
    <w:p w:rsidR="001A19DD" w:rsidRDefault="001A19DD" w:rsidP="001A19DD">
      <w:pPr>
        <w:spacing w:line="13" w:lineRule="exact"/>
        <w:rPr>
          <w:rFonts w:eastAsia="Times New Roman"/>
          <w:sz w:val="24"/>
          <w:szCs w:val="24"/>
        </w:rPr>
      </w:pPr>
    </w:p>
    <w:p w:rsidR="001A19DD" w:rsidRDefault="001A19DD" w:rsidP="001A19DD">
      <w:pPr>
        <w:numPr>
          <w:ilvl w:val="0"/>
          <w:numId w:val="1"/>
        </w:numPr>
        <w:tabs>
          <w:tab w:val="left" w:pos="912"/>
        </w:tabs>
        <w:spacing w:line="234" w:lineRule="auto"/>
        <w:ind w:firstLine="56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Санитарно-эпидемиологическими требованиями к устройству, содержанию и организации </w:t>
      </w:r>
      <w:proofErr w:type="gramStart"/>
      <w:r>
        <w:rPr>
          <w:rFonts w:eastAsia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</w:p>
    <w:p w:rsidR="001A19DD" w:rsidRDefault="001A19DD" w:rsidP="001A19DD">
      <w:pPr>
        <w:spacing w:line="1" w:lineRule="exact"/>
        <w:rPr>
          <w:rFonts w:eastAsia="Times New Roman"/>
          <w:sz w:val="24"/>
          <w:szCs w:val="24"/>
        </w:rPr>
      </w:pPr>
    </w:p>
    <w:p w:rsidR="001A19DD" w:rsidRDefault="001A19DD" w:rsidP="001A19D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2.4.4.3172-14</w:t>
      </w:r>
    </w:p>
    <w:p w:rsidR="001A19DD" w:rsidRDefault="001A19DD" w:rsidP="001A19DD">
      <w:pPr>
        <w:numPr>
          <w:ilvl w:val="0"/>
          <w:numId w:val="1"/>
        </w:numPr>
        <w:tabs>
          <w:tab w:val="left" w:pos="700"/>
        </w:tabs>
        <w:ind w:left="70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Конституцией Российской Федерации;</w:t>
      </w:r>
    </w:p>
    <w:p w:rsidR="001A19DD" w:rsidRDefault="001A19DD" w:rsidP="001A19DD">
      <w:pPr>
        <w:spacing w:line="12" w:lineRule="exact"/>
        <w:rPr>
          <w:rFonts w:eastAsia="Times New Roman"/>
          <w:sz w:val="24"/>
          <w:szCs w:val="24"/>
        </w:rPr>
      </w:pPr>
    </w:p>
    <w:p w:rsidR="001A19DD" w:rsidRDefault="001A19DD" w:rsidP="001A19DD">
      <w:pPr>
        <w:numPr>
          <w:ilvl w:val="0"/>
          <w:numId w:val="1"/>
        </w:numPr>
        <w:tabs>
          <w:tab w:val="left" w:pos="706"/>
        </w:tabs>
        <w:spacing w:line="234" w:lineRule="auto"/>
        <w:ind w:firstLine="5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24.07.1998 г. №124-ФЗ «Об основных гарантиях прав ребенка в Российской Федерации (с изменениями от 20.07.2000г. №103-ФЗ).</w:t>
      </w:r>
    </w:p>
    <w:p w:rsidR="001A19DD" w:rsidRDefault="001A19DD" w:rsidP="001A19DD">
      <w:pPr>
        <w:spacing w:line="13" w:lineRule="exact"/>
        <w:rPr>
          <w:rFonts w:eastAsia="Times New Roman"/>
          <w:sz w:val="24"/>
          <w:szCs w:val="24"/>
        </w:rPr>
      </w:pPr>
    </w:p>
    <w:p w:rsidR="001A19DD" w:rsidRDefault="001A19DD" w:rsidP="001A19DD">
      <w:pPr>
        <w:spacing w:line="236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 Настоящее Положение устанавливает режим занятий обучающихся в ДЮСШ. 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1A19DD" w:rsidRDefault="001A19DD" w:rsidP="001A19DD">
      <w:pPr>
        <w:spacing w:line="13" w:lineRule="exact"/>
        <w:rPr>
          <w:rFonts w:eastAsia="Times New Roman"/>
          <w:sz w:val="24"/>
          <w:szCs w:val="24"/>
        </w:rPr>
      </w:pPr>
    </w:p>
    <w:p w:rsidR="001A19DD" w:rsidRDefault="001A19DD" w:rsidP="001A19DD">
      <w:pPr>
        <w:spacing w:line="234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 Настоящее положение регламентирует функционирование ДЮСШ в период организации образовательного процесса, каникул, летнего отдыха и оздоровления.</w:t>
      </w:r>
    </w:p>
    <w:p w:rsidR="001A19DD" w:rsidRDefault="001A19DD" w:rsidP="001A19DD">
      <w:pPr>
        <w:spacing w:line="200" w:lineRule="exact"/>
        <w:rPr>
          <w:sz w:val="20"/>
          <w:szCs w:val="20"/>
        </w:rPr>
      </w:pPr>
    </w:p>
    <w:p w:rsidR="001A19DD" w:rsidRDefault="001A19DD" w:rsidP="001A19DD">
      <w:pPr>
        <w:spacing w:line="328" w:lineRule="exact"/>
        <w:rPr>
          <w:sz w:val="20"/>
          <w:szCs w:val="20"/>
        </w:rPr>
      </w:pPr>
    </w:p>
    <w:p w:rsidR="001A19DD" w:rsidRDefault="001A19DD" w:rsidP="001A19DD">
      <w:pPr>
        <w:numPr>
          <w:ilvl w:val="0"/>
          <w:numId w:val="2"/>
        </w:numPr>
        <w:tabs>
          <w:tab w:val="left" w:pos="3200"/>
        </w:tabs>
        <w:ind w:left="320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Режим образовательного процесса</w:t>
      </w:r>
    </w:p>
    <w:p w:rsidR="001A19DD" w:rsidRDefault="001A19DD" w:rsidP="001A19DD">
      <w:pPr>
        <w:spacing w:line="245" w:lineRule="exact"/>
        <w:rPr>
          <w:sz w:val="20"/>
          <w:szCs w:val="20"/>
        </w:rPr>
      </w:pPr>
    </w:p>
    <w:p w:rsidR="001A19DD" w:rsidRDefault="001A19DD" w:rsidP="001A19DD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 Организация образовательного процесса регламентируется учебным планом, годовым учебным планом по видам спорта, расписанием учебных занятий, планом спортивно-массовых мероприятий.</w:t>
      </w:r>
    </w:p>
    <w:p w:rsidR="001A19DD" w:rsidRDefault="001A19DD" w:rsidP="001A19DD">
      <w:pPr>
        <w:spacing w:line="2" w:lineRule="exact"/>
        <w:rPr>
          <w:sz w:val="20"/>
          <w:szCs w:val="20"/>
        </w:rPr>
      </w:pPr>
    </w:p>
    <w:p w:rsidR="001A19DD" w:rsidRDefault="001A19DD" w:rsidP="001A19DD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 Обучение проводится в две смены.</w:t>
      </w:r>
    </w:p>
    <w:p w:rsidR="001A19DD" w:rsidRDefault="001A19DD" w:rsidP="001A19DD">
      <w:pPr>
        <w:spacing w:line="12" w:lineRule="exact"/>
        <w:rPr>
          <w:sz w:val="20"/>
          <w:szCs w:val="20"/>
        </w:rPr>
      </w:pPr>
    </w:p>
    <w:p w:rsidR="001A19DD" w:rsidRDefault="001A19DD" w:rsidP="001A19DD">
      <w:pPr>
        <w:spacing w:line="237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 Учебный год в ДЮСШ начинается с 01 сентября и заканчивается 30 июня, включая проведение промежуточной и итоговой аттестаций. </w:t>
      </w:r>
    </w:p>
    <w:p w:rsidR="001A19DD" w:rsidRDefault="001A19DD" w:rsidP="001A19DD">
      <w:pPr>
        <w:spacing w:line="14" w:lineRule="exact"/>
        <w:rPr>
          <w:sz w:val="20"/>
          <w:szCs w:val="20"/>
        </w:rPr>
      </w:pPr>
    </w:p>
    <w:p w:rsidR="001A19DD" w:rsidRDefault="001A19DD" w:rsidP="001A19DD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01 сентября приходится на выходной день, то в этом случае учебный год начинается в первый, следующий за ним, рабочий день.</w:t>
      </w:r>
    </w:p>
    <w:p w:rsidR="001A19DD" w:rsidRDefault="001A19DD" w:rsidP="001A19DD">
      <w:pPr>
        <w:spacing w:line="14" w:lineRule="exact"/>
        <w:rPr>
          <w:sz w:val="20"/>
          <w:szCs w:val="20"/>
        </w:rPr>
      </w:pPr>
    </w:p>
    <w:p w:rsidR="001A19DD" w:rsidRDefault="001A19DD" w:rsidP="001A19DD">
      <w:pPr>
        <w:spacing w:line="236" w:lineRule="auto"/>
        <w:ind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обучающихся спортивно-оздоровительных групп и групп начальной подготовки первого года обучения набор в группы может быть продлен до 15 сентября при наличии свободных мест.</w:t>
      </w:r>
    </w:p>
    <w:p w:rsidR="001A19DD" w:rsidRDefault="001A19DD" w:rsidP="001A19DD">
      <w:pPr>
        <w:spacing w:line="14" w:lineRule="exact"/>
        <w:rPr>
          <w:sz w:val="20"/>
          <w:szCs w:val="20"/>
        </w:rPr>
      </w:pPr>
    </w:p>
    <w:p w:rsidR="001A19DD" w:rsidRDefault="001A19DD" w:rsidP="001A19DD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 Продолжительность учебного года составляет 4</w:t>
      </w:r>
      <w:r w:rsidR="007774B6">
        <w:rPr>
          <w:rFonts w:eastAsia="Times New Roman"/>
          <w:sz w:val="24"/>
          <w:szCs w:val="24"/>
        </w:rPr>
        <w:t>6 недели, из них 42</w:t>
      </w:r>
      <w:r>
        <w:rPr>
          <w:rFonts w:eastAsia="Times New Roman"/>
          <w:sz w:val="24"/>
          <w:szCs w:val="24"/>
        </w:rPr>
        <w:t xml:space="preserve"> недель учебно-тренировочных занятий, проводимых в условиях ДЮСШ, и 4 недели в летний период (июнь-август) для тренировок в спортивно-оздоровительном лагере и (или) по индивидуальным планам.</w:t>
      </w:r>
    </w:p>
    <w:p w:rsidR="001A19DD" w:rsidRDefault="001A19DD" w:rsidP="001A19DD">
      <w:pPr>
        <w:spacing w:line="14" w:lineRule="exact"/>
        <w:rPr>
          <w:sz w:val="20"/>
          <w:szCs w:val="20"/>
        </w:rPr>
      </w:pPr>
    </w:p>
    <w:p w:rsidR="001A19DD" w:rsidRDefault="001A19DD" w:rsidP="001A19DD">
      <w:pPr>
        <w:spacing w:line="14" w:lineRule="exact"/>
        <w:rPr>
          <w:sz w:val="20"/>
          <w:szCs w:val="20"/>
        </w:rPr>
      </w:pPr>
    </w:p>
    <w:p w:rsidR="001A19DD" w:rsidRDefault="001A19DD" w:rsidP="001A19DD">
      <w:pPr>
        <w:spacing w:line="238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 Учебные занятия начинаются в 8 часов 00 минут и заканчиваются в 20 часов 00 минут. Для обучающихся в возрасте 16-18 лет допускается окончание занятий в 21 час 00 минут (Постановление Главного государственного санитарного врача РФ от 04.07.2014 г. № 41 «Об утверждении СанПиН</w:t>
      </w:r>
      <w:proofErr w:type="gramStart"/>
      <w:r>
        <w:rPr>
          <w:rFonts w:eastAsia="Times New Roman"/>
          <w:sz w:val="24"/>
          <w:szCs w:val="24"/>
        </w:rPr>
        <w:t>2</w:t>
      </w:r>
      <w:proofErr w:type="gramEnd"/>
      <w:r>
        <w:rPr>
          <w:rFonts w:eastAsia="Times New Roman"/>
          <w:sz w:val="24"/>
          <w:szCs w:val="24"/>
        </w:rPr>
        <w:t>.4.4.3172-14 «Санитарно-эпидемиологическими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детей).</w:t>
      </w:r>
    </w:p>
    <w:p w:rsidR="001A19DD" w:rsidRDefault="001A19DD" w:rsidP="001A19DD">
      <w:pPr>
        <w:spacing w:line="15" w:lineRule="exact"/>
        <w:rPr>
          <w:sz w:val="20"/>
          <w:szCs w:val="20"/>
        </w:rPr>
      </w:pPr>
    </w:p>
    <w:p w:rsidR="001A19DD" w:rsidRDefault="001A19DD" w:rsidP="001A19DD">
      <w:pPr>
        <w:spacing w:line="237" w:lineRule="auto"/>
        <w:ind w:right="2400" w:firstLine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 Максимально допустимая нагрузка в течение дня составляет: на спортивно-оздоровительном этапе – 2 академических часа – 90 минут; на этапе начальной подготовки - 2 академических часа – 90 минут; на учебно-тренировочном этапе – 3 академических часа – 135 минут. Академический час в ДЮСШ составляет 45 минут.</w:t>
      </w:r>
    </w:p>
    <w:p w:rsidR="001A19DD" w:rsidRDefault="001A19DD" w:rsidP="001A19DD">
      <w:pPr>
        <w:spacing w:line="17" w:lineRule="exact"/>
        <w:rPr>
          <w:sz w:val="20"/>
          <w:szCs w:val="20"/>
        </w:rPr>
      </w:pPr>
    </w:p>
    <w:p w:rsidR="001A19DD" w:rsidRDefault="001A19DD" w:rsidP="001A19DD">
      <w:pPr>
        <w:spacing w:line="234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 Занятия в ДЮСШ могут проводиться в любой день недели, включая воскресные дни и каникулы.</w:t>
      </w:r>
    </w:p>
    <w:p w:rsidR="001A19DD" w:rsidRDefault="001A19DD" w:rsidP="001A19DD">
      <w:pPr>
        <w:spacing w:line="14" w:lineRule="exact"/>
        <w:rPr>
          <w:sz w:val="20"/>
          <w:szCs w:val="20"/>
        </w:rPr>
      </w:pPr>
    </w:p>
    <w:p w:rsidR="001A19DD" w:rsidRDefault="001A19DD" w:rsidP="001A19DD">
      <w:pPr>
        <w:spacing w:line="237" w:lineRule="auto"/>
        <w:ind w:firstLine="45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 Режим учебно-тренировочных занятий соответствует этапу подготовки и устанавливается расписанием, утверждаемым директором ДЮСШ по представлению тренеров-преподавателей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1A19DD" w:rsidRDefault="001A19DD" w:rsidP="001A19DD">
      <w:pPr>
        <w:sectPr w:rsidR="001A19DD">
          <w:pgSz w:w="11900" w:h="16838"/>
          <w:pgMar w:top="849" w:right="706" w:bottom="81" w:left="1280" w:header="0" w:footer="0" w:gutter="0"/>
          <w:cols w:space="720" w:equalWidth="0">
            <w:col w:w="9920"/>
          </w:cols>
        </w:sectPr>
      </w:pPr>
    </w:p>
    <w:p w:rsidR="001A19DD" w:rsidRDefault="001A19DD" w:rsidP="001A19DD">
      <w:pPr>
        <w:spacing w:line="237" w:lineRule="auto"/>
        <w:ind w:firstLine="39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2.9 Изменения в расписании допускаются по производственной необходимости (больничный лист, курсовая подготовка, участие в семинарах и мероприятиях и т.д.) и в случаях объявления карантина, приостановления образовательного процесса в связи с понижением температуры наружного воздуха по приказу директора.</w:t>
      </w:r>
    </w:p>
    <w:p w:rsidR="001A19DD" w:rsidRDefault="001A19DD" w:rsidP="001A19DD">
      <w:pPr>
        <w:spacing w:line="14" w:lineRule="exact"/>
        <w:rPr>
          <w:sz w:val="20"/>
          <w:szCs w:val="20"/>
        </w:rPr>
      </w:pPr>
    </w:p>
    <w:p w:rsidR="001A19DD" w:rsidRDefault="001A19DD" w:rsidP="001A19DD">
      <w:pPr>
        <w:spacing w:line="234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 Регламентирование образовательного процесса на неделю: продолжительность учебной рабочей недели</w:t>
      </w:r>
    </w:p>
    <w:p w:rsidR="001A19DD" w:rsidRDefault="001A19DD" w:rsidP="001A19DD">
      <w:pPr>
        <w:spacing w:line="2" w:lineRule="exact"/>
        <w:rPr>
          <w:sz w:val="20"/>
          <w:szCs w:val="20"/>
        </w:rPr>
      </w:pPr>
    </w:p>
    <w:p w:rsidR="001A19DD" w:rsidRDefault="001A19DD" w:rsidP="001A19DD">
      <w:pPr>
        <w:numPr>
          <w:ilvl w:val="0"/>
          <w:numId w:val="3"/>
        </w:numPr>
        <w:tabs>
          <w:tab w:val="left" w:pos="760"/>
        </w:tabs>
        <w:ind w:left="76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СОГ, ГНП 1 года обучения - 6 часов в неделю;</w:t>
      </w:r>
    </w:p>
    <w:p w:rsidR="001A19DD" w:rsidRDefault="001A19DD" w:rsidP="001A19DD">
      <w:pPr>
        <w:numPr>
          <w:ilvl w:val="0"/>
          <w:numId w:val="3"/>
        </w:numPr>
        <w:tabs>
          <w:tab w:val="left" w:pos="760"/>
        </w:tabs>
        <w:ind w:left="76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ГНП 2,3 года обучения - 9 часов в неделю;</w:t>
      </w:r>
    </w:p>
    <w:p w:rsidR="001A19DD" w:rsidRDefault="001A19DD" w:rsidP="001A19DD">
      <w:pPr>
        <w:numPr>
          <w:ilvl w:val="0"/>
          <w:numId w:val="3"/>
        </w:numPr>
        <w:tabs>
          <w:tab w:val="left" w:pos="760"/>
        </w:tabs>
        <w:ind w:left="76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УТГ 1,2 года обучения - 12 часов в неделю;</w:t>
      </w:r>
    </w:p>
    <w:p w:rsidR="001A19DD" w:rsidRDefault="001A19DD" w:rsidP="001A19DD">
      <w:pPr>
        <w:numPr>
          <w:ilvl w:val="0"/>
          <w:numId w:val="3"/>
        </w:numPr>
        <w:tabs>
          <w:tab w:val="left" w:pos="760"/>
        </w:tabs>
        <w:spacing w:line="237" w:lineRule="auto"/>
        <w:ind w:left="76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УТГ 3,4,5 годов обучения - 1</w:t>
      </w:r>
      <w:r w:rsidR="00F55A3E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часов в неделю.</w:t>
      </w:r>
    </w:p>
    <w:p w:rsidR="001A19DD" w:rsidRDefault="001A19DD" w:rsidP="001A19DD">
      <w:pPr>
        <w:spacing w:line="282" w:lineRule="exact"/>
        <w:rPr>
          <w:sz w:val="20"/>
          <w:szCs w:val="20"/>
        </w:rPr>
      </w:pPr>
    </w:p>
    <w:p w:rsidR="001A19DD" w:rsidRDefault="001A19DD" w:rsidP="001A19DD">
      <w:pPr>
        <w:ind w:left="3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3.Заключительные положения.</w:t>
      </w:r>
    </w:p>
    <w:p w:rsidR="001A19DD" w:rsidRDefault="001A19DD" w:rsidP="001A19DD">
      <w:pPr>
        <w:spacing w:line="271" w:lineRule="exact"/>
        <w:rPr>
          <w:sz w:val="20"/>
          <w:szCs w:val="20"/>
        </w:rPr>
      </w:pPr>
    </w:p>
    <w:p w:rsidR="001A19DD" w:rsidRDefault="001A19DD" w:rsidP="001A19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Настоящее Положение вступает в силу с момента утверждения.</w:t>
      </w:r>
    </w:p>
    <w:p w:rsidR="001A19DD" w:rsidRDefault="001A19DD" w:rsidP="001A19DD">
      <w:pPr>
        <w:spacing w:line="12" w:lineRule="exact"/>
        <w:rPr>
          <w:sz w:val="20"/>
          <w:szCs w:val="20"/>
        </w:rPr>
      </w:pPr>
    </w:p>
    <w:p w:rsidR="001A19DD" w:rsidRDefault="001A19DD" w:rsidP="001A19D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Изменения или дополнения в настоящее Положение вносятся путем издания приказа директора о внесении изменений или дополнений.</w:t>
      </w:r>
    </w:p>
    <w:p w:rsidR="001A19DD" w:rsidRDefault="001A19DD" w:rsidP="001A19DD">
      <w:pPr>
        <w:spacing w:line="2" w:lineRule="exact"/>
        <w:rPr>
          <w:sz w:val="20"/>
          <w:szCs w:val="20"/>
        </w:rPr>
      </w:pPr>
    </w:p>
    <w:p w:rsidR="001B4A76" w:rsidRDefault="001A19DD" w:rsidP="001A19DD">
      <w:pPr>
        <w:sectPr w:rsidR="001B4A76">
          <w:headerReference w:type="default" r:id="rId8"/>
          <w:pgSz w:w="11900" w:h="16838"/>
          <w:pgMar w:top="1440" w:right="1440" w:bottom="875" w:left="1440" w:header="0" w:footer="0" w:gutter="0"/>
          <w:cols w:space="0"/>
        </w:sectPr>
      </w:pPr>
      <w:r>
        <w:rPr>
          <w:rFonts w:eastAsia="Times New Roman"/>
          <w:sz w:val="24"/>
          <w:szCs w:val="24"/>
        </w:rPr>
        <w:t>3.3. Положение действительно до принятия нового</w:t>
      </w:r>
    </w:p>
    <w:p w:rsidR="001B4A76" w:rsidRDefault="001B4A76">
      <w:pPr>
        <w:rPr>
          <w:sz w:val="20"/>
          <w:szCs w:val="20"/>
        </w:rPr>
      </w:pPr>
    </w:p>
    <w:sectPr w:rsidR="001B4A76">
      <w:pgSz w:w="11900" w:h="16838"/>
      <w:pgMar w:top="854" w:right="706" w:bottom="1440" w:left="1280" w:header="0" w:footer="0" w:gutter="0"/>
      <w:cols w:space="720" w:equalWidth="0">
        <w:col w:w="99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A2" w:rsidRDefault="001010A2" w:rsidP="001A19DD">
      <w:r>
        <w:separator/>
      </w:r>
    </w:p>
  </w:endnote>
  <w:endnote w:type="continuationSeparator" w:id="0">
    <w:p w:rsidR="001010A2" w:rsidRDefault="001010A2" w:rsidP="001A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A2" w:rsidRDefault="001010A2" w:rsidP="001A19DD">
      <w:r>
        <w:separator/>
      </w:r>
    </w:p>
  </w:footnote>
  <w:footnote w:type="continuationSeparator" w:id="0">
    <w:p w:rsidR="001010A2" w:rsidRDefault="001010A2" w:rsidP="001A1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DD" w:rsidRDefault="001A19DD">
    <w:pPr>
      <w:pStyle w:val="a4"/>
    </w:pPr>
  </w:p>
  <w:p w:rsidR="001A19DD" w:rsidRDefault="001A19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B596AFF2"/>
    <w:lvl w:ilvl="0" w:tplc="72688F20">
      <w:start w:val="1"/>
      <w:numFmt w:val="bullet"/>
      <w:lvlText w:val="-"/>
      <w:lvlJc w:val="left"/>
    </w:lvl>
    <w:lvl w:ilvl="1" w:tplc="559E1BDC">
      <w:numFmt w:val="decimal"/>
      <w:lvlText w:val=""/>
      <w:lvlJc w:val="left"/>
    </w:lvl>
    <w:lvl w:ilvl="2" w:tplc="0E925E1E">
      <w:numFmt w:val="decimal"/>
      <w:lvlText w:val=""/>
      <w:lvlJc w:val="left"/>
    </w:lvl>
    <w:lvl w:ilvl="3" w:tplc="2B98D88C">
      <w:numFmt w:val="decimal"/>
      <w:lvlText w:val=""/>
      <w:lvlJc w:val="left"/>
    </w:lvl>
    <w:lvl w:ilvl="4" w:tplc="30629854">
      <w:numFmt w:val="decimal"/>
      <w:lvlText w:val=""/>
      <w:lvlJc w:val="left"/>
    </w:lvl>
    <w:lvl w:ilvl="5" w:tplc="6B2CD4CC">
      <w:numFmt w:val="decimal"/>
      <w:lvlText w:val=""/>
      <w:lvlJc w:val="left"/>
    </w:lvl>
    <w:lvl w:ilvl="6" w:tplc="4EEE6B58">
      <w:numFmt w:val="decimal"/>
      <w:lvlText w:val=""/>
      <w:lvlJc w:val="left"/>
    </w:lvl>
    <w:lvl w:ilvl="7" w:tplc="8DB4C10E">
      <w:numFmt w:val="decimal"/>
      <w:lvlText w:val=""/>
      <w:lvlJc w:val="left"/>
    </w:lvl>
    <w:lvl w:ilvl="8" w:tplc="EC121FA0">
      <w:numFmt w:val="decimal"/>
      <w:lvlText w:val=""/>
      <w:lvlJc w:val="left"/>
    </w:lvl>
  </w:abstractNum>
  <w:abstractNum w:abstractNumId="1">
    <w:nsid w:val="00004AE1"/>
    <w:multiLevelType w:val="hybridMultilevel"/>
    <w:tmpl w:val="E848A6F6"/>
    <w:lvl w:ilvl="0" w:tplc="D8BC33C4">
      <w:start w:val="2"/>
      <w:numFmt w:val="decimal"/>
      <w:lvlText w:val="%1."/>
      <w:lvlJc w:val="left"/>
    </w:lvl>
    <w:lvl w:ilvl="1" w:tplc="5A4A2034">
      <w:numFmt w:val="decimal"/>
      <w:lvlText w:val=""/>
      <w:lvlJc w:val="left"/>
    </w:lvl>
    <w:lvl w:ilvl="2" w:tplc="DFCC0FB6">
      <w:numFmt w:val="decimal"/>
      <w:lvlText w:val=""/>
      <w:lvlJc w:val="left"/>
    </w:lvl>
    <w:lvl w:ilvl="3" w:tplc="1912257C">
      <w:numFmt w:val="decimal"/>
      <w:lvlText w:val=""/>
      <w:lvlJc w:val="left"/>
    </w:lvl>
    <w:lvl w:ilvl="4" w:tplc="8D6E5156">
      <w:numFmt w:val="decimal"/>
      <w:lvlText w:val=""/>
      <w:lvlJc w:val="left"/>
    </w:lvl>
    <w:lvl w:ilvl="5" w:tplc="EA985D86">
      <w:numFmt w:val="decimal"/>
      <w:lvlText w:val=""/>
      <w:lvlJc w:val="left"/>
    </w:lvl>
    <w:lvl w:ilvl="6" w:tplc="3BD0E6A0">
      <w:numFmt w:val="decimal"/>
      <w:lvlText w:val=""/>
      <w:lvlJc w:val="left"/>
    </w:lvl>
    <w:lvl w:ilvl="7" w:tplc="3A6837C0">
      <w:numFmt w:val="decimal"/>
      <w:lvlText w:val=""/>
      <w:lvlJc w:val="left"/>
    </w:lvl>
    <w:lvl w:ilvl="8" w:tplc="4EC2FF52">
      <w:numFmt w:val="decimal"/>
      <w:lvlText w:val=""/>
      <w:lvlJc w:val="left"/>
    </w:lvl>
  </w:abstractNum>
  <w:abstractNum w:abstractNumId="2">
    <w:nsid w:val="00006784"/>
    <w:multiLevelType w:val="hybridMultilevel"/>
    <w:tmpl w:val="85ACA908"/>
    <w:lvl w:ilvl="0" w:tplc="3C7CB22E">
      <w:start w:val="1"/>
      <w:numFmt w:val="bullet"/>
      <w:lvlText w:val="-"/>
      <w:lvlJc w:val="left"/>
    </w:lvl>
    <w:lvl w:ilvl="1" w:tplc="2AD6E010">
      <w:numFmt w:val="decimal"/>
      <w:lvlText w:val=""/>
      <w:lvlJc w:val="left"/>
    </w:lvl>
    <w:lvl w:ilvl="2" w:tplc="5DC2510E">
      <w:numFmt w:val="decimal"/>
      <w:lvlText w:val=""/>
      <w:lvlJc w:val="left"/>
    </w:lvl>
    <w:lvl w:ilvl="3" w:tplc="04B26B76">
      <w:numFmt w:val="decimal"/>
      <w:lvlText w:val=""/>
      <w:lvlJc w:val="left"/>
    </w:lvl>
    <w:lvl w:ilvl="4" w:tplc="021679C2">
      <w:numFmt w:val="decimal"/>
      <w:lvlText w:val=""/>
      <w:lvlJc w:val="left"/>
    </w:lvl>
    <w:lvl w:ilvl="5" w:tplc="A170D8A4">
      <w:numFmt w:val="decimal"/>
      <w:lvlText w:val=""/>
      <w:lvlJc w:val="left"/>
    </w:lvl>
    <w:lvl w:ilvl="6" w:tplc="99A6F2B6">
      <w:numFmt w:val="decimal"/>
      <w:lvlText w:val=""/>
      <w:lvlJc w:val="left"/>
    </w:lvl>
    <w:lvl w:ilvl="7" w:tplc="E6D4DA76">
      <w:numFmt w:val="decimal"/>
      <w:lvlText w:val=""/>
      <w:lvlJc w:val="left"/>
    </w:lvl>
    <w:lvl w:ilvl="8" w:tplc="8FB0C90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76"/>
    <w:rsid w:val="001010A2"/>
    <w:rsid w:val="001A19DD"/>
    <w:rsid w:val="001B4A76"/>
    <w:rsid w:val="006036DC"/>
    <w:rsid w:val="007774B6"/>
    <w:rsid w:val="00926450"/>
    <w:rsid w:val="00BE333D"/>
    <w:rsid w:val="00CD6A8E"/>
    <w:rsid w:val="00EB3255"/>
    <w:rsid w:val="00F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19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19DD"/>
  </w:style>
  <w:style w:type="paragraph" w:styleId="a6">
    <w:name w:val="footer"/>
    <w:basedOn w:val="a"/>
    <w:link w:val="a7"/>
    <w:uiPriority w:val="99"/>
    <w:unhideWhenUsed/>
    <w:rsid w:val="001A1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19DD"/>
  </w:style>
  <w:style w:type="paragraph" w:styleId="a8">
    <w:name w:val="Balloon Text"/>
    <w:basedOn w:val="a"/>
    <w:link w:val="a9"/>
    <w:uiPriority w:val="99"/>
    <w:semiHidden/>
    <w:unhideWhenUsed/>
    <w:rsid w:val="001A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19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19DD"/>
  </w:style>
  <w:style w:type="paragraph" w:styleId="a6">
    <w:name w:val="footer"/>
    <w:basedOn w:val="a"/>
    <w:link w:val="a7"/>
    <w:uiPriority w:val="99"/>
    <w:unhideWhenUsed/>
    <w:rsid w:val="001A19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19DD"/>
  </w:style>
  <w:style w:type="paragraph" w:styleId="a8">
    <w:name w:val="Balloon Text"/>
    <w:basedOn w:val="a"/>
    <w:link w:val="a9"/>
    <w:uiPriority w:val="99"/>
    <w:semiHidden/>
    <w:unhideWhenUsed/>
    <w:rsid w:val="001A1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1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DNA7 X86</cp:lastModifiedBy>
  <cp:revision>5</cp:revision>
  <cp:lastPrinted>2019-11-26T07:51:00Z</cp:lastPrinted>
  <dcterms:created xsi:type="dcterms:W3CDTF">2019-11-25T16:50:00Z</dcterms:created>
  <dcterms:modified xsi:type="dcterms:W3CDTF">2019-11-27T08:24:00Z</dcterms:modified>
</cp:coreProperties>
</file>