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rsidP="009A6D09">
      <w:pPr>
        <w:spacing w:after="0" w:line="280" w:lineRule="auto"/>
        <w:ind w:left="0" w:firstLine="0"/>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7E7643" w:rsidRPr="009A6D09" w:rsidRDefault="006065A6" w:rsidP="009A6D09">
      <w:pPr>
        <w:spacing w:after="0" w:line="280" w:lineRule="auto"/>
        <w:ind w:left="1418" w:hanging="208"/>
        <w:jc w:val="center"/>
        <w:rPr>
          <w:b/>
          <w:sz w:val="44"/>
        </w:rPr>
      </w:pPr>
      <w:r w:rsidRPr="009A6D09">
        <w:rPr>
          <w:b/>
          <w:sz w:val="44"/>
        </w:rPr>
        <w:t>Аналитическая справка по итогам внутренней оценки качества образования в МКДОУ</w:t>
      </w:r>
    </w:p>
    <w:p w:rsidR="0045143F" w:rsidRPr="009A6D09" w:rsidRDefault="00626A37" w:rsidP="009A6D09">
      <w:pPr>
        <w:spacing w:after="0" w:line="280" w:lineRule="auto"/>
        <w:ind w:left="3663" w:hanging="2453"/>
        <w:jc w:val="center"/>
        <w:rPr>
          <w:sz w:val="40"/>
        </w:rPr>
      </w:pPr>
      <w:r w:rsidRPr="009A6D09">
        <w:rPr>
          <w:b/>
          <w:sz w:val="44"/>
        </w:rPr>
        <w:t>«Детский сад №2 «Солнышко»</w:t>
      </w:r>
    </w:p>
    <w:p w:rsidR="0045143F" w:rsidRPr="009A6D09" w:rsidRDefault="0045143F" w:rsidP="009A6D09">
      <w:pPr>
        <w:spacing w:after="0" w:line="259" w:lineRule="auto"/>
        <w:ind w:left="0" w:firstLine="0"/>
        <w:jc w:val="center"/>
        <w:rPr>
          <w:b/>
          <w:sz w:val="44"/>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9A6D09" w:rsidRDefault="009A6D09">
      <w:pPr>
        <w:spacing w:after="0" w:line="259" w:lineRule="auto"/>
        <w:ind w:left="0" w:firstLine="0"/>
        <w:jc w:val="left"/>
      </w:pPr>
    </w:p>
    <w:p w:rsidR="0045143F" w:rsidRDefault="006065A6">
      <w:pPr>
        <w:spacing w:after="5" w:line="270" w:lineRule="auto"/>
        <w:ind w:left="315"/>
        <w:jc w:val="left"/>
      </w:pPr>
      <w:r>
        <w:rPr>
          <w:b/>
        </w:rPr>
        <w:lastRenderedPageBreak/>
        <w:t>Сро</w:t>
      </w:r>
      <w:r w:rsidR="00DB0CD4">
        <w:rPr>
          <w:b/>
        </w:rPr>
        <w:t>к проведения ВСОКО: апрель 2022</w:t>
      </w:r>
      <w:r>
        <w:rPr>
          <w:b/>
        </w:rPr>
        <w:t xml:space="preserve">г. </w:t>
      </w:r>
    </w:p>
    <w:p w:rsidR="0045143F" w:rsidRDefault="006065A6" w:rsidP="006065A6">
      <w:pPr>
        <w:ind w:left="305" w:right="206" w:firstLine="0"/>
      </w:pPr>
      <w:r>
        <w:t xml:space="preserve">Цель ВСОКО: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45143F" w:rsidRDefault="006065A6" w:rsidP="006065A6">
      <w:pPr>
        <w:spacing w:after="21" w:line="260" w:lineRule="auto"/>
        <w:ind w:left="315" w:right="574"/>
        <w:jc w:val="left"/>
      </w:pPr>
      <w:r>
        <w:t xml:space="preserve">Направления ВСОКО: анализ внутренней системы оценки качества образования в МКДОУ «Детский сад № 2 «Солнышко» включает в себя следующие критерии и показатели: качество условий реализации ООП; качество организации образовательного процесса по реализации ООП; качество результата освоения ООП. </w:t>
      </w:r>
    </w:p>
    <w:p w:rsidR="0045143F" w:rsidRDefault="006065A6">
      <w:pPr>
        <w:spacing w:after="5" w:line="270" w:lineRule="auto"/>
        <w:ind w:left="750"/>
        <w:jc w:val="left"/>
      </w:pPr>
      <w:r>
        <w:rPr>
          <w:b/>
        </w:rPr>
        <w:t>Методы сбора информации</w:t>
      </w:r>
      <w:r>
        <w:t xml:space="preserve">: </w:t>
      </w:r>
    </w:p>
    <w:p w:rsidR="0045143F" w:rsidRDefault="006065A6">
      <w:pPr>
        <w:numPr>
          <w:ilvl w:val="0"/>
          <w:numId w:val="1"/>
        </w:numPr>
        <w:ind w:right="206" w:hanging="202"/>
      </w:pPr>
      <w:r>
        <w:t xml:space="preserve">анкетирование; </w:t>
      </w:r>
    </w:p>
    <w:p w:rsidR="0045143F" w:rsidRDefault="006065A6">
      <w:pPr>
        <w:numPr>
          <w:ilvl w:val="0"/>
          <w:numId w:val="1"/>
        </w:numPr>
        <w:ind w:right="206" w:hanging="202"/>
      </w:pPr>
      <w:r>
        <w:t xml:space="preserve">тестирование; </w:t>
      </w:r>
    </w:p>
    <w:p w:rsidR="0045143F" w:rsidRDefault="006065A6">
      <w:pPr>
        <w:numPr>
          <w:ilvl w:val="0"/>
          <w:numId w:val="1"/>
        </w:numPr>
        <w:ind w:right="206" w:hanging="202"/>
      </w:pPr>
      <w:r>
        <w:t xml:space="preserve">анализ документов; </w:t>
      </w:r>
    </w:p>
    <w:p w:rsidR="0045143F" w:rsidRDefault="006065A6">
      <w:pPr>
        <w:numPr>
          <w:ilvl w:val="0"/>
          <w:numId w:val="1"/>
        </w:numPr>
        <w:ind w:right="206" w:hanging="202"/>
      </w:pPr>
      <w:r>
        <w:t xml:space="preserve">беседы; </w:t>
      </w:r>
    </w:p>
    <w:p w:rsidR="0045143F" w:rsidRDefault="006065A6">
      <w:pPr>
        <w:numPr>
          <w:ilvl w:val="0"/>
          <w:numId w:val="1"/>
        </w:numPr>
        <w:ind w:right="206" w:hanging="202"/>
      </w:pPr>
      <w:r>
        <w:t xml:space="preserve">наблюдение; </w:t>
      </w:r>
    </w:p>
    <w:p w:rsidR="0045143F" w:rsidRDefault="006065A6">
      <w:pPr>
        <w:numPr>
          <w:ilvl w:val="0"/>
          <w:numId w:val="1"/>
        </w:numPr>
        <w:ind w:right="206" w:hanging="202"/>
      </w:pPr>
      <w:r>
        <w:t xml:space="preserve">статистические исследования; </w:t>
      </w:r>
    </w:p>
    <w:p w:rsidR="0045143F" w:rsidRDefault="006065A6">
      <w:pPr>
        <w:numPr>
          <w:ilvl w:val="0"/>
          <w:numId w:val="1"/>
        </w:numPr>
        <w:ind w:right="206" w:hanging="202"/>
      </w:pPr>
      <w:r>
        <w:t xml:space="preserve">собеседование; </w:t>
      </w:r>
    </w:p>
    <w:p w:rsidR="0045143F" w:rsidRDefault="006065A6">
      <w:pPr>
        <w:numPr>
          <w:ilvl w:val="0"/>
          <w:numId w:val="1"/>
        </w:numPr>
        <w:ind w:right="206" w:hanging="202"/>
      </w:pPr>
      <w:r>
        <w:t xml:space="preserve">самоанализ и самооценка; </w:t>
      </w:r>
    </w:p>
    <w:p w:rsidR="0045143F" w:rsidRDefault="006065A6">
      <w:pPr>
        <w:numPr>
          <w:ilvl w:val="0"/>
          <w:numId w:val="1"/>
        </w:numPr>
        <w:ind w:right="206" w:hanging="202"/>
      </w:pPr>
      <w:r>
        <w:t xml:space="preserve">отчетность педагогов; </w:t>
      </w:r>
    </w:p>
    <w:p w:rsidR="0045143F" w:rsidRDefault="006065A6">
      <w:pPr>
        <w:numPr>
          <w:ilvl w:val="0"/>
          <w:numId w:val="1"/>
        </w:numPr>
        <w:ind w:right="206" w:hanging="202"/>
      </w:pPr>
      <w:r>
        <w:t xml:space="preserve">социологический опрос; </w:t>
      </w:r>
    </w:p>
    <w:p w:rsidR="0045143F" w:rsidRDefault="006065A6">
      <w:pPr>
        <w:numPr>
          <w:ilvl w:val="0"/>
          <w:numId w:val="1"/>
        </w:numPr>
        <w:ind w:right="206" w:hanging="202"/>
      </w:pPr>
      <w:r>
        <w:t xml:space="preserve">повышение квалификации и аттестации педагогических кадров и др.; </w:t>
      </w:r>
    </w:p>
    <w:p w:rsidR="0045143F" w:rsidRDefault="006065A6">
      <w:pPr>
        <w:numPr>
          <w:ilvl w:val="0"/>
          <w:numId w:val="1"/>
        </w:numPr>
        <w:ind w:right="206" w:hanging="202"/>
      </w:pPr>
      <w:r>
        <w:t xml:space="preserve">наблюдения; </w:t>
      </w:r>
    </w:p>
    <w:p w:rsidR="0045143F" w:rsidRDefault="006065A6">
      <w:pPr>
        <w:numPr>
          <w:ilvl w:val="0"/>
          <w:numId w:val="1"/>
        </w:numPr>
        <w:ind w:right="206" w:hanging="202"/>
      </w:pPr>
      <w:r>
        <w:t xml:space="preserve">посещение ООД и других мероприятий; </w:t>
      </w:r>
    </w:p>
    <w:p w:rsidR="0045143F" w:rsidRDefault="006065A6">
      <w:pPr>
        <w:numPr>
          <w:ilvl w:val="0"/>
          <w:numId w:val="1"/>
        </w:numPr>
        <w:ind w:right="206" w:hanging="202"/>
      </w:pPr>
      <w:r>
        <w:t xml:space="preserve">аналитические справки по результатам контроля </w:t>
      </w:r>
    </w:p>
    <w:p w:rsidR="0045143F" w:rsidRDefault="006065A6">
      <w:pPr>
        <w:spacing w:after="31" w:line="259" w:lineRule="auto"/>
        <w:ind w:left="0" w:firstLine="0"/>
        <w:jc w:val="left"/>
      </w:pPr>
      <w:r>
        <w:rPr>
          <w:sz w:val="23"/>
        </w:rPr>
        <w:t xml:space="preserve"> </w:t>
      </w:r>
    </w:p>
    <w:p w:rsidR="0045143F" w:rsidRDefault="006065A6" w:rsidP="00111109">
      <w:pPr>
        <w:ind w:left="315" w:right="206"/>
      </w:pPr>
      <w:r>
        <w:t xml:space="preserve">Полное наименование </w:t>
      </w:r>
      <w:r>
        <w:tab/>
        <w:t xml:space="preserve">учреждения: </w:t>
      </w:r>
      <w:r>
        <w:tab/>
        <w:t>Муниципальное казенное дошкольное образовательное учреждение «Детск</w:t>
      </w:r>
      <w:r w:rsidR="00111109">
        <w:t>ий сад №2 «Солнышко» пгт. Дубки.</w:t>
      </w:r>
    </w:p>
    <w:p w:rsidR="0045143F" w:rsidRDefault="006065A6">
      <w:pPr>
        <w:spacing w:after="21" w:line="260" w:lineRule="auto"/>
        <w:jc w:val="left"/>
      </w:pPr>
      <w:r>
        <w:t xml:space="preserve">        В детском саду имеются: кабинет заведующей; методический кабинет, медицинский кабинет, музыкально-физкультурный зал, групповые помещения с учетом возрастных особенностей детей, помещения, обеспечивающие быт, спортивная площадка. </w:t>
      </w:r>
    </w:p>
    <w:p w:rsidR="0045143F" w:rsidRDefault="006065A6" w:rsidP="00111109">
      <w:pPr>
        <w:ind w:left="315" w:right="206"/>
      </w:pPr>
      <w:r>
        <w:t>МКДОУ «Детский сад №2 «Солнышко» оснащен системой пожарной сигнализации, тревожной кн</w:t>
      </w:r>
      <w:r w:rsidR="00111109">
        <w:t>опкой, системой видеонаблюдения</w:t>
      </w:r>
      <w:r>
        <w:t xml:space="preserve">. </w:t>
      </w:r>
    </w:p>
    <w:p w:rsidR="0045143F" w:rsidRDefault="005E1FFB">
      <w:pPr>
        <w:ind w:left="315" w:right="206"/>
      </w:pPr>
      <w:r>
        <w:t>В ДОУ на 01сентября 2021</w:t>
      </w:r>
      <w:r w:rsidR="006065A6">
        <w:t xml:space="preserve"> года списочный состав детей составлял - 143 человек; функционирует 5 групп. </w:t>
      </w:r>
    </w:p>
    <w:p w:rsidR="0045143F" w:rsidRDefault="00DB0CD4" w:rsidP="00111109">
      <w:pPr>
        <w:ind w:left="315" w:right="307"/>
      </w:pPr>
      <w:r>
        <w:t>В 2021-2022</w:t>
      </w:r>
      <w:r w:rsidR="006065A6">
        <w:t xml:space="preserve"> учебном году ДОУ осуществляло свою деятельность в соответствии с Законом Российской Федерации «Об образовании в Российской Федерации», а также нормативно-правовыми и локальными актами учреждения: Федеральным законом «Об основных гарантиях прав ребенка Российской Федерации», конвенцией ООН о правах ребенка, санитарно - эпидемиологическими правилами и нормативами СанПиН, Уставом ДОУ, Федеральным государственным образовательным стандартом дошкольного образования. </w:t>
      </w:r>
    </w:p>
    <w:p w:rsidR="0045143F" w:rsidRDefault="006065A6">
      <w:pPr>
        <w:ind w:left="315" w:right="332"/>
      </w:pPr>
      <w:r>
        <w:t xml:space="preserve">Согласно ФГОС ДО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 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 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626A37" w:rsidRDefault="00626A37" w:rsidP="00626A37">
      <w:pPr>
        <w:spacing w:after="5" w:line="270" w:lineRule="auto"/>
        <w:ind w:left="0" w:firstLine="0"/>
        <w:jc w:val="left"/>
      </w:pPr>
    </w:p>
    <w:p w:rsidR="0045143F" w:rsidRDefault="004670D8" w:rsidP="00626A37">
      <w:pPr>
        <w:spacing w:after="5" w:line="270" w:lineRule="auto"/>
        <w:ind w:left="0" w:firstLine="0"/>
        <w:jc w:val="left"/>
      </w:pPr>
      <w:r>
        <w:rPr>
          <w:b/>
        </w:rPr>
        <w:lastRenderedPageBreak/>
        <w:t xml:space="preserve"> </w:t>
      </w:r>
      <w:r w:rsidR="006065A6">
        <w:rPr>
          <w:b/>
        </w:rPr>
        <w:t xml:space="preserve">Качество условий реализации ООП ДОУ. </w:t>
      </w:r>
    </w:p>
    <w:p w:rsidR="0045143F" w:rsidRDefault="006065A6" w:rsidP="00626A37">
      <w:pPr>
        <w:ind w:left="315" w:right="314"/>
      </w:pPr>
      <w:r>
        <w:t xml:space="preserve">Критериями и показателями оценки качества условий реализации ООП ДОУ являются требования к кадровому, материально – техническому, информационно – методическому, психолого – педагогическому, финансовому обеспечению. </w:t>
      </w:r>
    </w:p>
    <w:p w:rsidR="0045143F" w:rsidRDefault="006065A6" w:rsidP="004670D8">
      <w:pPr>
        <w:pStyle w:val="a5"/>
        <w:numPr>
          <w:ilvl w:val="0"/>
          <w:numId w:val="13"/>
        </w:numPr>
        <w:ind w:right="306"/>
      </w:pPr>
      <w:r w:rsidRPr="004670D8">
        <w:rPr>
          <w:b/>
        </w:rPr>
        <w:t xml:space="preserve">Анализ качества основной образовательной программы дошкольного образования. </w:t>
      </w:r>
      <w:r>
        <w:t>В МКДОУ «Детский сад №2 «Солнышко» созданы условия для реализации Основной образовательной программы дошкольно</w:t>
      </w:r>
      <w:r w:rsidR="00A1090A">
        <w:t xml:space="preserve">го образования в соответствии с </w:t>
      </w:r>
      <w:r>
        <w:t xml:space="preserve">Федеральными государственными образовательными стандартами дошкольного образования (ФГОС ДО) </w:t>
      </w:r>
    </w:p>
    <w:p w:rsidR="0045143F" w:rsidRDefault="006065A6" w:rsidP="00076924">
      <w:pPr>
        <w:ind w:left="315" w:right="310"/>
      </w:pPr>
      <w:r>
        <w:t>Для нормативно-правового обеспечения реализации ООПДО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w:t>
      </w:r>
      <w:r w:rsidR="00076924">
        <w:t>ения реализацией ООПДО и др.)</w:t>
      </w:r>
      <w:r>
        <w:t xml:space="preserve"> </w:t>
      </w:r>
    </w:p>
    <w:p w:rsidR="0045143F" w:rsidRDefault="006065A6">
      <w:pPr>
        <w:ind w:left="315" w:right="308"/>
      </w:pPr>
      <w:r>
        <w:t>Содержание Основной образовательной программы в</w:t>
      </w:r>
      <w:r w:rsidR="00A1090A">
        <w:t>ыстроено в соответствии с ООП МК</w:t>
      </w:r>
      <w:r>
        <w:t>ДОУ и с учетом примерной основной образовательной</w:t>
      </w:r>
      <w:r w:rsidR="00A1090A">
        <w:t xml:space="preserve"> программы «Мозайка</w:t>
      </w:r>
      <w:r>
        <w:t>» Авторы:</w:t>
      </w:r>
      <w:r w:rsidR="00A1090A">
        <w:t xml:space="preserve"> Белькович В.Ю., Гребенкина Н.В., Кильдышева И.А</w:t>
      </w:r>
      <w:r>
        <w:t xml:space="preserve">. </w:t>
      </w:r>
      <w:r w:rsidR="00A1090A">
        <w:t>и Региональной ОПДО республики Дагестан.</w:t>
      </w:r>
    </w:p>
    <w:p w:rsidR="0045143F" w:rsidRDefault="006065A6">
      <w:pPr>
        <w:ind w:left="315" w:right="310"/>
      </w:pPr>
      <w:r>
        <w:t>Объем обязательной части ООПДО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(социально</w:t>
      </w:r>
      <w:r w:rsidR="00A1090A">
        <w:t>-</w:t>
      </w:r>
      <w:r>
        <w:t xml:space="preserve">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 </w:t>
      </w:r>
    </w:p>
    <w:p w:rsidR="0045143F" w:rsidRDefault="006065A6" w:rsidP="00365726">
      <w:pPr>
        <w:spacing w:after="0" w:line="247" w:lineRule="auto"/>
        <w:ind w:left="320" w:right="225" w:firstLine="0"/>
      </w:pPr>
      <w:r>
        <w:rPr>
          <w:color w:val="0D0D0D"/>
        </w:rPr>
        <w:t>Программа реализуется в совместной деятельности взрослого и детей</w:t>
      </w:r>
      <w:r w:rsidR="00076924">
        <w:rPr>
          <w:color w:val="0D0D0D"/>
        </w:rPr>
        <w:t>,</w:t>
      </w:r>
      <w:r>
        <w:rPr>
          <w:color w:val="0D0D0D"/>
        </w:rPr>
        <w:t xml:space="preserve">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w:t>
      </w:r>
      <w:r w:rsidR="00365726">
        <w:rPr>
          <w:color w:val="0D0D0D"/>
        </w:rPr>
        <w:t>боты с детьми (ведущая – игра).</w:t>
      </w:r>
      <w:r w:rsidR="00365726">
        <w:t xml:space="preserve"> </w:t>
      </w:r>
      <w:r w:rsidR="00076924">
        <w:t xml:space="preserve"> </w:t>
      </w:r>
      <w:r>
        <w:rPr>
          <w:color w:val="0D0D0D"/>
        </w:rPr>
        <w:t xml:space="preserve">В образовательную программу ежегодно вносятся необходимые коррективы. </w:t>
      </w:r>
      <w:r w:rsidR="00A1090A">
        <w:t xml:space="preserve">ДОУ оказывает услуги по </w:t>
      </w:r>
      <w:r>
        <w:t xml:space="preserve">бесплатному дополнительному образованию (кружковая работа), предусмотренные Уставом ДОО. </w:t>
      </w:r>
    </w:p>
    <w:p w:rsidR="0045143F" w:rsidRDefault="006065A6">
      <w:pPr>
        <w:ind w:left="315" w:right="310"/>
      </w:pPr>
      <w:r>
        <w:t xml:space="preserve">Дополнительное образование детей дошкольного возраста является актуальным направлением развития нашего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w:t>
      </w:r>
    </w:p>
    <w:p w:rsidR="0045143F" w:rsidRDefault="006065A6">
      <w:pPr>
        <w:spacing w:after="21" w:line="260" w:lineRule="auto"/>
        <w:ind w:left="315" w:right="230"/>
        <w:jc w:val="left"/>
      </w:pPr>
      <w:r>
        <w:t>При организации дополнительного образования учитываются интересы дошкол</w:t>
      </w:r>
      <w:r w:rsidR="00A1090A">
        <w:t>ьников и запросы родителей. В ДОУ действуют 3 кружка</w:t>
      </w:r>
      <w:r>
        <w:t xml:space="preserve">. Занятия в кружках проводятся не более 1 раза в неделю во второй половине дня, продолжительностью 15-30 минут, где занимаются дети с 3 до 7 лет, состав групп не более 15 человек. Программа работы кружков рассчитана на 9 месяцев (с сентября по май)– всего 36 учебных часа. </w:t>
      </w:r>
    </w:p>
    <w:p w:rsidR="00626A37" w:rsidRDefault="00626A37">
      <w:pPr>
        <w:ind w:left="315" w:right="351"/>
      </w:pPr>
    </w:p>
    <w:p w:rsidR="00626A37" w:rsidRDefault="00626A37">
      <w:pPr>
        <w:ind w:left="315" w:right="351"/>
      </w:pPr>
    </w:p>
    <w:p w:rsidR="00626A37" w:rsidRDefault="00626A37">
      <w:pPr>
        <w:ind w:left="315" w:right="351"/>
      </w:pPr>
    </w:p>
    <w:p w:rsidR="00626A37" w:rsidRDefault="00626A37">
      <w:pPr>
        <w:ind w:left="315" w:right="351"/>
      </w:pPr>
    </w:p>
    <w:p w:rsidR="00626A37" w:rsidRDefault="00626A37">
      <w:pPr>
        <w:ind w:left="315" w:right="351"/>
      </w:pPr>
    </w:p>
    <w:p w:rsidR="00626A37" w:rsidRDefault="00626A37">
      <w:pPr>
        <w:ind w:left="315" w:right="351"/>
      </w:pPr>
    </w:p>
    <w:p w:rsidR="0045143F" w:rsidRDefault="006065A6">
      <w:pPr>
        <w:ind w:left="315" w:right="351"/>
      </w:pPr>
      <w:r>
        <w:lastRenderedPageBreak/>
        <w:t xml:space="preserve">Основная задача кружковой работы – удовлетворение запросов родителей во всестороннем развитии детей.  Кружковая работа включает в себя: </w:t>
      </w:r>
    </w:p>
    <w:p w:rsidR="0045143F" w:rsidRDefault="006065A6">
      <w:pPr>
        <w:numPr>
          <w:ilvl w:val="0"/>
          <w:numId w:val="2"/>
        </w:numPr>
        <w:ind w:left="325" w:right="203" w:hanging="142"/>
      </w:pPr>
      <w:r>
        <w:t xml:space="preserve">выявление и развитие способностей детей; </w:t>
      </w:r>
    </w:p>
    <w:p w:rsidR="00626A37" w:rsidRDefault="006065A6" w:rsidP="00626A37">
      <w:pPr>
        <w:numPr>
          <w:ilvl w:val="0"/>
          <w:numId w:val="2"/>
        </w:numPr>
        <w:ind w:left="325" w:right="203" w:hanging="142"/>
      </w:pPr>
      <w:r>
        <w:t>активизацию творческого потенциала каждого ребёнка;</w:t>
      </w:r>
    </w:p>
    <w:p w:rsidR="0045143F" w:rsidRDefault="006065A6">
      <w:pPr>
        <w:numPr>
          <w:ilvl w:val="0"/>
          <w:numId w:val="2"/>
        </w:numPr>
        <w:ind w:left="325" w:right="203" w:hanging="142"/>
      </w:pPr>
      <w:r>
        <w:t xml:space="preserve">организацию условий для социализаций детей. </w:t>
      </w:r>
    </w:p>
    <w:p w:rsidR="0045143F" w:rsidRDefault="006065A6">
      <w:pPr>
        <w:spacing w:after="32" w:line="259" w:lineRule="auto"/>
        <w:ind w:left="0" w:firstLine="0"/>
        <w:jc w:val="left"/>
      </w:pPr>
      <w:r>
        <w:t xml:space="preserve"> </w:t>
      </w:r>
    </w:p>
    <w:p w:rsidR="00365726" w:rsidRPr="00FA323C" w:rsidRDefault="00365726" w:rsidP="00365726">
      <w:pPr>
        <w:pStyle w:val="a3"/>
        <w:rPr>
          <w:rFonts w:ascii="Times New Roman" w:hAnsi="Times New Roman" w:cs="Times New Roman"/>
          <w:b/>
          <w:sz w:val="28"/>
          <w:szCs w:val="28"/>
        </w:rPr>
      </w:pPr>
      <w:r>
        <w:rPr>
          <w:rFonts w:ascii="Times New Roman" w:hAnsi="Times New Roman" w:cs="Times New Roman"/>
          <w:b/>
          <w:sz w:val="32"/>
          <w:szCs w:val="32"/>
        </w:rPr>
        <w:t xml:space="preserve">                        </w:t>
      </w:r>
      <w:r w:rsidRPr="00FA323C">
        <w:rPr>
          <w:rFonts w:ascii="Times New Roman" w:hAnsi="Times New Roman" w:cs="Times New Roman"/>
          <w:b/>
          <w:sz w:val="28"/>
          <w:szCs w:val="28"/>
        </w:rPr>
        <w:t>Таблица внутренней системы оценки качества</w:t>
      </w:r>
    </w:p>
    <w:p w:rsidR="00365726" w:rsidRPr="00FA323C" w:rsidRDefault="00365726" w:rsidP="00365726">
      <w:pPr>
        <w:pStyle w:val="a3"/>
        <w:rPr>
          <w:rFonts w:ascii="Times New Roman" w:hAnsi="Times New Roman" w:cs="Times New Roman"/>
          <w:b/>
          <w:sz w:val="28"/>
          <w:szCs w:val="28"/>
        </w:rPr>
      </w:pPr>
      <w:r w:rsidRPr="00FA323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A323C">
        <w:rPr>
          <w:rFonts w:ascii="Times New Roman" w:hAnsi="Times New Roman" w:cs="Times New Roman"/>
          <w:b/>
          <w:sz w:val="28"/>
          <w:szCs w:val="28"/>
        </w:rPr>
        <w:t xml:space="preserve"> обра</w:t>
      </w:r>
      <w:r>
        <w:rPr>
          <w:rFonts w:ascii="Times New Roman" w:hAnsi="Times New Roman" w:cs="Times New Roman"/>
          <w:b/>
          <w:sz w:val="28"/>
          <w:szCs w:val="28"/>
        </w:rPr>
        <w:t>зования в МКДОУ «Детский сад №2 «Солнышко</w:t>
      </w:r>
      <w:r w:rsidRPr="00FA323C">
        <w:rPr>
          <w:rFonts w:ascii="Times New Roman" w:hAnsi="Times New Roman" w:cs="Times New Roman"/>
          <w:b/>
          <w:sz w:val="28"/>
          <w:szCs w:val="28"/>
        </w:rPr>
        <w:t>»</w:t>
      </w:r>
    </w:p>
    <w:p w:rsidR="00365726" w:rsidRPr="00FA323C" w:rsidRDefault="00365726" w:rsidP="00365726">
      <w:pPr>
        <w:pStyle w:val="a3"/>
        <w:rPr>
          <w:rFonts w:ascii="Times New Roman" w:hAnsi="Times New Roman" w:cs="Times New Roman"/>
          <w:b/>
          <w:sz w:val="28"/>
          <w:szCs w:val="28"/>
        </w:rPr>
      </w:pPr>
      <w:r w:rsidRPr="00FA323C">
        <w:rPr>
          <w:rFonts w:ascii="Times New Roman" w:hAnsi="Times New Roman" w:cs="Times New Roman"/>
          <w:b/>
          <w:sz w:val="28"/>
          <w:szCs w:val="28"/>
        </w:rPr>
        <w:t xml:space="preserve">                     </w:t>
      </w:r>
      <w:r w:rsidR="00DB0CD4">
        <w:rPr>
          <w:rFonts w:ascii="Times New Roman" w:hAnsi="Times New Roman" w:cs="Times New Roman"/>
          <w:b/>
          <w:sz w:val="28"/>
          <w:szCs w:val="28"/>
        </w:rPr>
        <w:t xml:space="preserve">                         за 2021- 22</w:t>
      </w:r>
      <w:r>
        <w:rPr>
          <w:rFonts w:ascii="Times New Roman" w:hAnsi="Times New Roman" w:cs="Times New Roman"/>
          <w:b/>
          <w:sz w:val="28"/>
          <w:szCs w:val="28"/>
        </w:rPr>
        <w:t xml:space="preserve"> учебный год</w:t>
      </w:r>
      <w:r w:rsidR="00626A37">
        <w:rPr>
          <w:rFonts w:ascii="Times New Roman" w:hAnsi="Times New Roman" w:cs="Times New Roman"/>
          <w:b/>
          <w:sz w:val="28"/>
          <w:szCs w:val="28"/>
        </w:rPr>
        <w:t xml:space="preserve">  </w:t>
      </w:r>
      <w:r w:rsidRPr="00FA323C">
        <w:rPr>
          <w:rFonts w:ascii="Times New Roman" w:hAnsi="Times New Roman" w:cs="Times New Roman"/>
          <w:b/>
          <w:sz w:val="28"/>
          <w:szCs w:val="28"/>
        </w:rPr>
        <w:t xml:space="preserve"> </w:t>
      </w:r>
    </w:p>
    <w:tbl>
      <w:tblPr>
        <w:tblStyle w:val="a4"/>
        <w:tblW w:w="9502" w:type="dxa"/>
        <w:tblLayout w:type="fixed"/>
        <w:tblLook w:val="04A0" w:firstRow="1" w:lastRow="0" w:firstColumn="1" w:lastColumn="0" w:noHBand="0" w:noVBand="1"/>
      </w:tblPr>
      <w:tblGrid>
        <w:gridCol w:w="470"/>
        <w:gridCol w:w="6622"/>
        <w:gridCol w:w="1205"/>
        <w:gridCol w:w="1205"/>
      </w:tblGrid>
      <w:tr w:rsidR="00365726" w:rsidTr="00626A37">
        <w:trPr>
          <w:trHeight w:val="1105"/>
        </w:trPr>
        <w:tc>
          <w:tcPr>
            <w:tcW w:w="470"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                              Показатели </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Результаты </w:t>
            </w:r>
          </w:p>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самообследования </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Баллы </w:t>
            </w:r>
          </w:p>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эксперта </w:t>
            </w:r>
          </w:p>
        </w:tc>
      </w:tr>
      <w:tr w:rsidR="00365726" w:rsidTr="00626A37">
        <w:trPr>
          <w:trHeight w:val="667"/>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1.</w:t>
            </w: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 xml:space="preserve">Блок 1. Качество условий осуществления образовательной деятельности </w:t>
            </w: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626A37">
        <w:trPr>
          <w:trHeight w:val="302"/>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 xml:space="preserve"> Психолого-педагогические условия образовательной деятельности</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186</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200</w:t>
            </w:r>
          </w:p>
        </w:tc>
      </w:tr>
      <w:tr w:rsidR="00365726" w:rsidTr="00626A37">
        <w:trPr>
          <w:trHeight w:val="6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организации образовательной деятельности</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DB0CD4" w:rsidP="005E1FFB">
            <w:pPr>
              <w:pStyle w:val="a3"/>
              <w:jc w:val="center"/>
              <w:rPr>
                <w:rFonts w:ascii="Times New Roman" w:hAnsi="Times New Roman" w:cs="Times New Roman"/>
                <w:sz w:val="28"/>
                <w:szCs w:val="28"/>
              </w:rPr>
            </w:pPr>
            <w:r>
              <w:rPr>
                <w:rFonts w:ascii="Times New Roman" w:hAnsi="Times New Roman" w:cs="Times New Roman"/>
                <w:sz w:val="28"/>
                <w:szCs w:val="28"/>
              </w:rPr>
              <w:t>156</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170</w:t>
            </w:r>
          </w:p>
        </w:tc>
      </w:tr>
      <w:tr w:rsidR="00365726" w:rsidTr="00626A37">
        <w:trPr>
          <w:trHeight w:val="6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Информационно-методические  условия организации образовательной деятельности</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DB0CD4" w:rsidP="005E1FFB">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365726" w:rsidTr="00626A37">
        <w:trPr>
          <w:trHeight w:val="6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Финансовые условия осуществления образовательной деятельности</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16</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365726" w:rsidTr="00626A37">
        <w:trPr>
          <w:trHeight w:val="341"/>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среда организации </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130</w:t>
            </w:r>
          </w:p>
        </w:tc>
      </w:tr>
      <w:tr w:rsidR="00365726" w:rsidTr="00626A37">
        <w:trPr>
          <w:trHeight w:val="27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 xml:space="preserve">Кадровые условия образовательной деятельности </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DB0CD4" w:rsidP="005E1FFB">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365726" w:rsidTr="00626A37">
        <w:trPr>
          <w:trHeight w:val="477"/>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2.</w:t>
            </w:r>
          </w:p>
        </w:tc>
        <w:tc>
          <w:tcPr>
            <w:tcW w:w="6622" w:type="dxa"/>
            <w:tcBorders>
              <w:top w:val="single" w:sz="4" w:space="0" w:color="auto"/>
              <w:left w:val="single" w:sz="4" w:space="0" w:color="auto"/>
              <w:bottom w:val="single" w:sz="4" w:space="0" w:color="auto"/>
              <w:right w:val="single" w:sz="4" w:space="0" w:color="auto"/>
            </w:tcBorders>
          </w:tcPr>
          <w:p w:rsidR="00365726" w:rsidRDefault="00365726" w:rsidP="00365726">
            <w:pPr>
              <w:pStyle w:val="a3"/>
              <w:rPr>
                <w:rFonts w:ascii="Times New Roman" w:hAnsi="Times New Roman" w:cs="Times New Roman"/>
                <w:b/>
                <w:sz w:val="28"/>
                <w:szCs w:val="28"/>
              </w:rPr>
            </w:pPr>
            <w:r>
              <w:rPr>
                <w:rFonts w:ascii="Times New Roman" w:hAnsi="Times New Roman" w:cs="Times New Roman"/>
                <w:b/>
                <w:sz w:val="28"/>
                <w:szCs w:val="28"/>
              </w:rPr>
              <w:t>Блок 2. Качество процессов деятельности ДОО</w:t>
            </w:r>
          </w:p>
          <w:p w:rsidR="00365726" w:rsidRDefault="00365726" w:rsidP="00365726">
            <w:pPr>
              <w:pStyle w:val="a3"/>
              <w:rPr>
                <w:rFonts w:ascii="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626A37">
        <w:trPr>
          <w:trHeight w:val="36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sz w:val="28"/>
                <w:szCs w:val="28"/>
              </w:rPr>
            </w:pPr>
            <w:r>
              <w:rPr>
                <w:rFonts w:ascii="Times New Roman" w:hAnsi="Times New Roman" w:cs="Times New Roman"/>
                <w:sz w:val="28"/>
                <w:szCs w:val="28"/>
              </w:rPr>
              <w:t>2.1. Процессы образовательной деятельности ДОО</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DB0CD4" w:rsidP="005E1FFB">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365726" w:rsidTr="00626A37">
        <w:trPr>
          <w:trHeight w:val="429"/>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3.</w:t>
            </w: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b/>
                <w:sz w:val="28"/>
                <w:szCs w:val="28"/>
              </w:rPr>
            </w:pPr>
            <w:r>
              <w:rPr>
                <w:rFonts w:ascii="Times New Roman" w:hAnsi="Times New Roman" w:cs="Times New Roman"/>
                <w:b/>
                <w:sz w:val="28"/>
                <w:szCs w:val="28"/>
              </w:rPr>
              <w:t>Блок 3. Результативность деятельности ДОО</w:t>
            </w:r>
          </w:p>
          <w:p w:rsidR="00365726" w:rsidRDefault="00365726" w:rsidP="00365726">
            <w:pPr>
              <w:pStyle w:val="a3"/>
              <w:rPr>
                <w:rFonts w:ascii="Times New Roman" w:hAnsi="Times New Roman" w:cs="Times New Roman"/>
                <w:sz w:val="28"/>
                <w:szCs w:val="28"/>
              </w:rPr>
            </w:pPr>
            <w:r>
              <w:rPr>
                <w:rFonts w:ascii="Times New Roman" w:hAnsi="Times New Roman" w:cs="Times New Roman"/>
                <w:sz w:val="28"/>
                <w:szCs w:val="28"/>
              </w:rPr>
              <w:t xml:space="preserve">  </w:t>
            </w: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626A37">
        <w:trPr>
          <w:trHeight w:val="27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sz w:val="28"/>
                <w:szCs w:val="28"/>
              </w:rPr>
            </w:pPr>
            <w:r>
              <w:rPr>
                <w:rFonts w:ascii="Times New Roman" w:hAnsi="Times New Roman" w:cs="Times New Roman"/>
                <w:sz w:val="28"/>
                <w:szCs w:val="28"/>
              </w:rPr>
              <w:t>3.1.     Результативность образовательной деятельности ДОО</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000F30" w:rsidP="005E1FFB">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76</w:t>
            </w:r>
          </w:p>
        </w:tc>
      </w:tr>
      <w:tr w:rsidR="00365726" w:rsidTr="00626A37">
        <w:trPr>
          <w:trHeight w:val="349"/>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4.</w:t>
            </w: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Блок 4.  Качество управления ДОО</w:t>
            </w: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626A37">
        <w:trPr>
          <w:trHeight w:val="281"/>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22"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sz w:val="28"/>
                <w:szCs w:val="28"/>
              </w:rPr>
            </w:pPr>
            <w:r>
              <w:rPr>
                <w:rFonts w:ascii="Times New Roman" w:hAnsi="Times New Roman" w:cs="Times New Roman"/>
                <w:sz w:val="28"/>
                <w:szCs w:val="28"/>
              </w:rPr>
              <w:t>4.1.     Качество управления ДОО (подходы к оценке качества управления ДОО)</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000F30" w:rsidP="005E1FFB">
            <w:pPr>
              <w:pStyle w:val="a3"/>
              <w:jc w:val="center"/>
              <w:rPr>
                <w:rFonts w:ascii="Times New Roman" w:hAnsi="Times New Roman" w:cs="Times New Roman"/>
                <w:sz w:val="28"/>
                <w:szCs w:val="28"/>
              </w:rPr>
            </w:pPr>
            <w:r>
              <w:rPr>
                <w:rFonts w:ascii="Times New Roman" w:hAnsi="Times New Roman" w:cs="Times New Roman"/>
                <w:sz w:val="28"/>
                <w:szCs w:val="28"/>
              </w:rPr>
              <w:t>70</w:t>
            </w:r>
          </w:p>
        </w:tc>
        <w:tc>
          <w:tcPr>
            <w:tcW w:w="1205"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84</w:t>
            </w:r>
          </w:p>
        </w:tc>
      </w:tr>
    </w:tbl>
    <w:p w:rsidR="00365726" w:rsidRDefault="00365726">
      <w:pPr>
        <w:spacing w:after="32" w:line="259" w:lineRule="auto"/>
        <w:ind w:left="0" w:firstLine="0"/>
        <w:jc w:val="left"/>
      </w:pPr>
    </w:p>
    <w:p w:rsidR="0045143F" w:rsidRDefault="006065A6">
      <w:pPr>
        <w:spacing w:after="5" w:line="270" w:lineRule="auto"/>
        <w:ind w:left="315"/>
        <w:jc w:val="left"/>
      </w:pPr>
      <w:r>
        <w:rPr>
          <w:b/>
        </w:rPr>
        <w:t>2.</w:t>
      </w:r>
      <w:r>
        <w:rPr>
          <w:rFonts w:ascii="Arial" w:eastAsia="Arial" w:hAnsi="Arial" w:cs="Arial"/>
          <w:b/>
        </w:rPr>
        <w:t xml:space="preserve"> </w:t>
      </w:r>
      <w:r w:rsidR="004670D8">
        <w:rPr>
          <w:rFonts w:ascii="Arial" w:eastAsia="Arial" w:hAnsi="Arial" w:cs="Arial"/>
          <w:b/>
        </w:rPr>
        <w:t xml:space="preserve"> </w:t>
      </w:r>
      <w:r>
        <w:rPr>
          <w:b/>
        </w:rPr>
        <w:t xml:space="preserve">Анализ психолого – педагогических условий реализации ООП ДОУ. </w:t>
      </w:r>
    </w:p>
    <w:p w:rsidR="0045143F" w:rsidRDefault="006065A6">
      <w:pPr>
        <w:ind w:left="315" w:right="206"/>
      </w:pPr>
      <w:r>
        <w:t xml:space="preserve">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w:t>
      </w:r>
    </w:p>
    <w:p w:rsidR="00626A37" w:rsidRDefault="00626A37">
      <w:pPr>
        <w:ind w:left="315" w:right="206"/>
      </w:pPr>
    </w:p>
    <w:p w:rsidR="00626A37" w:rsidRDefault="00626A37">
      <w:pPr>
        <w:ind w:left="315" w:right="206"/>
      </w:pPr>
    </w:p>
    <w:p w:rsidR="00626A37" w:rsidRDefault="00626A37">
      <w:pPr>
        <w:ind w:left="315" w:right="206"/>
      </w:pPr>
    </w:p>
    <w:p w:rsidR="0045143F" w:rsidRDefault="006065A6">
      <w:pPr>
        <w:spacing w:after="20" w:line="264" w:lineRule="auto"/>
        <w:ind w:left="305" w:right="203" w:firstLine="540"/>
      </w:pPr>
      <w:r>
        <w:rPr>
          <w:color w:val="111111"/>
        </w:rPr>
        <w:lastRenderedPageBreak/>
        <w:t>Посещение ООД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w:t>
      </w:r>
      <w:r>
        <w:t xml:space="preserve"> </w:t>
      </w:r>
    </w:p>
    <w:p w:rsidR="0045143F" w:rsidRDefault="006065A6">
      <w:pPr>
        <w:numPr>
          <w:ilvl w:val="0"/>
          <w:numId w:val="2"/>
        </w:numPr>
        <w:spacing w:after="20" w:line="264" w:lineRule="auto"/>
        <w:ind w:left="325" w:right="203" w:hanging="142"/>
      </w:pPr>
      <w:r>
        <w:rPr>
          <w:color w:val="111111"/>
        </w:rPr>
        <w:t xml:space="preserve">общаются с детьми дружелюбно, уважительно, вежливо, ласково; </w:t>
      </w:r>
    </w:p>
    <w:p w:rsidR="0045143F" w:rsidRDefault="006065A6">
      <w:pPr>
        <w:numPr>
          <w:ilvl w:val="0"/>
          <w:numId w:val="2"/>
        </w:numPr>
        <w:spacing w:after="20" w:line="264" w:lineRule="auto"/>
        <w:ind w:left="325" w:right="203" w:hanging="142"/>
      </w:pPr>
      <w:r>
        <w:rPr>
          <w:color w:val="111111"/>
        </w:rPr>
        <w:t xml:space="preserve">поддерживают доброжелательные отношения между детьми; </w:t>
      </w:r>
    </w:p>
    <w:p w:rsidR="0045143F" w:rsidRDefault="006065A6">
      <w:pPr>
        <w:numPr>
          <w:ilvl w:val="0"/>
          <w:numId w:val="2"/>
        </w:numPr>
        <w:spacing w:after="20" w:line="264" w:lineRule="auto"/>
        <w:ind w:left="325" w:right="203" w:hanging="142"/>
      </w:pPr>
      <w:r>
        <w:rPr>
          <w:color w:val="111111"/>
        </w:rPr>
        <w:t>голос взрослого не доминирует над голосами детей, в группе наблюдается естественный шум;</w:t>
      </w:r>
      <w:r>
        <w:t xml:space="preserve"> </w:t>
      </w:r>
    </w:p>
    <w:p w:rsidR="0045143F" w:rsidRDefault="006065A6">
      <w:pPr>
        <w:numPr>
          <w:ilvl w:val="0"/>
          <w:numId w:val="2"/>
        </w:numPr>
        <w:spacing w:after="20" w:line="264" w:lineRule="auto"/>
        <w:ind w:left="325" w:right="203" w:hanging="142"/>
      </w:pPr>
      <w:r>
        <w:rPr>
          <w:color w:val="111111"/>
        </w:rPr>
        <w:t>взрослые не прибегают к негативным дисциплинарным методам, которые обижают, пугают или унижают детей;</w:t>
      </w:r>
      <w:r>
        <w:t xml:space="preserve"> </w:t>
      </w:r>
    </w:p>
    <w:p w:rsidR="0045143F" w:rsidRDefault="006065A6">
      <w:pPr>
        <w:numPr>
          <w:ilvl w:val="0"/>
          <w:numId w:val="2"/>
        </w:numPr>
        <w:spacing w:after="20" w:line="264" w:lineRule="auto"/>
        <w:ind w:left="325" w:right="203" w:hanging="142"/>
      </w:pPr>
      <w:r>
        <w:rPr>
          <w:color w:val="111111"/>
        </w:rPr>
        <w:t xml:space="preserve">в индивидуальном общении с ребенком выбирают позицию «глаза на одном уровне»; </w:t>
      </w:r>
    </w:p>
    <w:p w:rsidR="0045143F" w:rsidRDefault="006065A6">
      <w:pPr>
        <w:numPr>
          <w:ilvl w:val="0"/>
          <w:numId w:val="2"/>
        </w:numPr>
        <w:spacing w:after="20" w:line="264" w:lineRule="auto"/>
        <w:ind w:left="325" w:right="203" w:hanging="142"/>
      </w:pPr>
      <w:r>
        <w:rPr>
          <w:color w:val="111111"/>
        </w:rPr>
        <w:t xml:space="preserve">учитывают потребность детей в поддержке взрослых; </w:t>
      </w:r>
    </w:p>
    <w:p w:rsidR="0045143F" w:rsidRDefault="006065A6">
      <w:pPr>
        <w:numPr>
          <w:ilvl w:val="0"/>
          <w:numId w:val="2"/>
        </w:numPr>
        <w:spacing w:after="20" w:line="264" w:lineRule="auto"/>
        <w:ind w:left="325" w:right="203" w:hanging="142"/>
      </w:pPr>
      <w:r>
        <w:rPr>
          <w:color w:val="111111"/>
        </w:rPr>
        <w:t>чутко реагируют на инициативу детей в общении, учитывают их возрастные и индивидуальные особенности;</w:t>
      </w:r>
      <w:r>
        <w:t xml:space="preserve"> </w:t>
      </w:r>
    </w:p>
    <w:p w:rsidR="0045143F" w:rsidRDefault="006065A6">
      <w:pPr>
        <w:numPr>
          <w:ilvl w:val="0"/>
          <w:numId w:val="2"/>
        </w:numPr>
        <w:spacing w:after="20" w:line="264" w:lineRule="auto"/>
        <w:ind w:left="325" w:right="203" w:hanging="142"/>
      </w:pPr>
      <w:r>
        <w:rPr>
          <w:color w:val="111111"/>
        </w:rPr>
        <w:t xml:space="preserve">уделяют специальное внимание детям с особыми потребностями; </w:t>
      </w:r>
    </w:p>
    <w:p w:rsidR="0045143F" w:rsidRDefault="006065A6">
      <w:pPr>
        <w:numPr>
          <w:ilvl w:val="0"/>
          <w:numId w:val="2"/>
        </w:numPr>
        <w:spacing w:after="20" w:line="264" w:lineRule="auto"/>
        <w:ind w:left="325" w:right="203" w:hanging="142"/>
      </w:pPr>
      <w:r>
        <w:rPr>
          <w:color w:val="111111"/>
        </w:rPr>
        <w:t>при коррекции поведения детей чаще пользуются поощрением, поддержкой, чем порицанием и запрещением.</w:t>
      </w:r>
      <w:r>
        <w:t xml:space="preserve"> </w:t>
      </w:r>
    </w:p>
    <w:p w:rsidR="0045143F" w:rsidRDefault="006065A6">
      <w:pPr>
        <w:spacing w:after="20" w:line="264" w:lineRule="auto"/>
        <w:ind w:left="305" w:right="357" w:firstLine="360"/>
      </w:pPr>
      <w:r>
        <w:rPr>
          <w:color w:val="111111"/>
        </w:rPr>
        <w:t>Анализ просмотренной ООД показал, что педагоги владеют методикой дошкольного образования и воспитания, приемами взаимодействия с детьми, прослеживается личностно- ориентированное взаимодействие с детьми. Последовательность видов деятельности, и само построение занятия, учитывает следующие моменты: возрастные особенности детей; основные задачи; физическую, умственную, эмоциональную нагрузки; характер</w:t>
      </w:r>
      <w:r>
        <w:t xml:space="preserve"> </w:t>
      </w:r>
      <w:r>
        <w:rPr>
          <w:color w:val="111111"/>
        </w:rPr>
        <w:t xml:space="preserve">предшествующей и последующей деятельности; условия проведения занятий. Много внимания уделяется формированию предпосылок учебной деятельности дошкольников, логического мышления, сообразительности. </w:t>
      </w:r>
      <w:r>
        <w:t xml:space="preserve"> </w:t>
      </w:r>
    </w:p>
    <w:p w:rsidR="0045143F" w:rsidRDefault="006065A6">
      <w:pPr>
        <w:spacing w:after="20" w:line="264" w:lineRule="auto"/>
        <w:ind w:left="305" w:right="203" w:firstLine="300"/>
      </w:pPr>
      <w:r>
        <w:rPr>
          <w:color w:val="111111"/>
        </w:rPr>
        <w:t>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w:t>
      </w:r>
      <w:r>
        <w:t xml:space="preserve"> </w:t>
      </w:r>
    </w:p>
    <w:p w:rsidR="0045143F" w:rsidRDefault="006065A6">
      <w:pPr>
        <w:ind w:left="305" w:right="206" w:firstLine="420"/>
      </w:pPr>
      <w:r>
        <w:t xml:space="preserve">Созданы условия для индивидуальных и коллективных игр и занятий, </w:t>
      </w:r>
      <w:r w:rsidR="00F84466">
        <w:t xml:space="preserve">для </w:t>
      </w:r>
      <w:r>
        <w:t xml:space="preserve">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w:t>
      </w:r>
    </w:p>
    <w:p w:rsidR="0045143F" w:rsidRDefault="003D6EC0">
      <w:pPr>
        <w:ind w:left="305" w:right="206" w:firstLine="480"/>
      </w:pPr>
      <w:r>
        <w:t xml:space="preserve">Воспитатели </w:t>
      </w:r>
      <w:r w:rsidR="006065A6">
        <w:t xml:space="preserve">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w:t>
      </w:r>
    </w:p>
    <w:p w:rsidR="0045143F" w:rsidRDefault="006065A6">
      <w:pPr>
        <w:ind w:left="305" w:right="206" w:firstLine="480"/>
      </w:pPr>
      <w:r>
        <w:t xml:space="preserve">Формирование профессионального взаимодействия педагогов с детьми дошкольного возраста основывается на: </w:t>
      </w:r>
    </w:p>
    <w:p w:rsidR="0045143F" w:rsidRDefault="006065A6">
      <w:pPr>
        <w:numPr>
          <w:ilvl w:val="0"/>
          <w:numId w:val="3"/>
        </w:numPr>
        <w:ind w:right="206" w:hanging="144"/>
      </w:pPr>
      <w:r>
        <w:t>субъектном отношение педагога к ребенку; -</w:t>
      </w:r>
      <w:r>
        <w:rPr>
          <w:rFonts w:ascii="Arial" w:eastAsia="Arial" w:hAnsi="Arial" w:cs="Arial"/>
        </w:rPr>
        <w:t xml:space="preserve"> </w:t>
      </w:r>
      <w:r>
        <w:t xml:space="preserve">индивидуальном подходе, </w:t>
      </w:r>
    </w:p>
    <w:p w:rsidR="0045143F" w:rsidRDefault="006065A6">
      <w:pPr>
        <w:numPr>
          <w:ilvl w:val="0"/>
          <w:numId w:val="3"/>
        </w:numPr>
        <w:ind w:right="206" w:hanging="144"/>
      </w:pPr>
      <w:r>
        <w:t xml:space="preserve">учете зоны ближайшего развития ребенка; </w:t>
      </w:r>
    </w:p>
    <w:p w:rsidR="0045143F" w:rsidRDefault="006065A6">
      <w:pPr>
        <w:numPr>
          <w:ilvl w:val="0"/>
          <w:numId w:val="3"/>
        </w:numPr>
        <w:ind w:right="206" w:hanging="144"/>
      </w:pPr>
      <w:r>
        <w:t xml:space="preserve">мотивационном подходе; </w:t>
      </w:r>
    </w:p>
    <w:p w:rsidR="0045143F" w:rsidRDefault="006065A6">
      <w:pPr>
        <w:numPr>
          <w:ilvl w:val="0"/>
          <w:numId w:val="3"/>
        </w:numPr>
        <w:ind w:right="206" w:hanging="144"/>
      </w:pPr>
      <w:r>
        <w:t xml:space="preserve">доброжелательном отношении к ребенку. </w:t>
      </w:r>
    </w:p>
    <w:p w:rsidR="00626A37" w:rsidRDefault="00626A37" w:rsidP="00626A37">
      <w:pPr>
        <w:spacing w:after="21" w:line="260" w:lineRule="auto"/>
        <w:ind w:left="0" w:right="230" w:firstLine="0"/>
        <w:jc w:val="left"/>
      </w:pPr>
    </w:p>
    <w:p w:rsidR="0045143F" w:rsidRDefault="006065A6" w:rsidP="00626A37">
      <w:pPr>
        <w:spacing w:after="21" w:line="260" w:lineRule="auto"/>
        <w:ind w:left="0" w:right="230" w:firstLine="0"/>
        <w:jc w:val="left"/>
      </w:pPr>
      <w:r>
        <w:lastRenderedPageBreak/>
        <w:t xml:space="preserve">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w:t>
      </w:r>
    </w:p>
    <w:p w:rsidR="0045143F" w:rsidRDefault="006065A6">
      <w:pPr>
        <w:spacing w:after="5" w:line="270" w:lineRule="auto"/>
        <w:ind w:left="315"/>
        <w:jc w:val="left"/>
      </w:pPr>
      <w:r>
        <w:rPr>
          <w:b/>
        </w:rPr>
        <w:t xml:space="preserve">Выводы и предложения: </w:t>
      </w:r>
    </w:p>
    <w:p w:rsidR="0045143F" w:rsidRDefault="006065A6">
      <w:pPr>
        <w:spacing w:after="20" w:line="264" w:lineRule="auto"/>
        <w:ind w:left="305" w:right="314" w:firstLine="353"/>
      </w:pPr>
      <w:r>
        <w:rPr>
          <w:color w:val="111111"/>
        </w:rPr>
        <w:t>Педагоги показали хороший уровень проведения мероприятий, качество и построение образовательной деятельности соответствует требованиям ФГОС ДО.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ДО.</w:t>
      </w:r>
      <w:r>
        <w:t xml:space="preserve"> </w:t>
      </w:r>
    </w:p>
    <w:p w:rsidR="003D6EC0" w:rsidRDefault="006065A6" w:rsidP="003D6EC0">
      <w:pPr>
        <w:ind w:left="305" w:right="206" w:firstLine="353"/>
      </w:pPr>
      <w:r>
        <w:t xml:space="preserve">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 </w:t>
      </w:r>
    </w:p>
    <w:p w:rsidR="0045143F" w:rsidRDefault="006065A6">
      <w:pPr>
        <w:spacing w:after="31" w:line="259" w:lineRule="auto"/>
        <w:ind w:left="0" w:firstLine="0"/>
        <w:jc w:val="left"/>
      </w:pPr>
      <w:r>
        <w:t xml:space="preserve"> </w:t>
      </w:r>
    </w:p>
    <w:p w:rsidR="0045143F" w:rsidRDefault="006065A6">
      <w:pPr>
        <w:spacing w:after="5" w:line="270" w:lineRule="auto"/>
        <w:ind w:left="315"/>
        <w:jc w:val="left"/>
      </w:pPr>
      <w:r>
        <w:rPr>
          <w:b/>
        </w:rPr>
        <w:t>3.</w:t>
      </w:r>
      <w:r>
        <w:rPr>
          <w:rFonts w:ascii="Arial" w:eastAsia="Arial" w:hAnsi="Arial" w:cs="Arial"/>
          <w:b/>
        </w:rPr>
        <w:t xml:space="preserve"> </w:t>
      </w:r>
      <w:r>
        <w:rPr>
          <w:b/>
        </w:rPr>
        <w:t xml:space="preserve">Анализ предметно – пространственной развивающей среды ДОУ. </w:t>
      </w:r>
    </w:p>
    <w:p w:rsidR="0045143F" w:rsidRDefault="006065A6">
      <w:pPr>
        <w:ind w:left="305" w:right="206" w:firstLine="540"/>
      </w:pPr>
      <w:r>
        <w:t xml:space="preserve">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«центры»,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w:t>
      </w:r>
    </w:p>
    <w:p w:rsidR="0045143F" w:rsidRDefault="006065A6">
      <w:pPr>
        <w:ind w:left="305" w:right="206" w:firstLine="480"/>
      </w:pPr>
      <w:r>
        <w:t xml:space="preserve">Мебель и игровое оборудование подобраны с учетом санитарных и психолого- педагогических требований. </w:t>
      </w:r>
    </w:p>
    <w:p w:rsidR="0045143F" w:rsidRDefault="006065A6">
      <w:pPr>
        <w:ind w:left="305" w:right="206" w:firstLine="420"/>
      </w:pPr>
      <w:r>
        <w:t>В детском саду имеются: кабинет заведующей, методическ</w:t>
      </w:r>
      <w:r w:rsidR="00A26496">
        <w:t>ий кабинет, медицинский кабинет.</w:t>
      </w:r>
      <w:r>
        <w:t xml:space="preserve"> </w:t>
      </w:r>
    </w:p>
    <w:p w:rsidR="0045143F" w:rsidRDefault="006065A6">
      <w:pPr>
        <w:spacing w:after="20" w:line="264" w:lineRule="auto"/>
        <w:ind w:left="305" w:right="203" w:firstLine="540"/>
      </w:pPr>
      <w:r>
        <w:t xml:space="preserve">Территория детского сада – важное составляющее звено развивающей предметно – пространственной среды. </w:t>
      </w:r>
      <w:r>
        <w:rPr>
          <w:color w:val="111111"/>
        </w:rPr>
        <w:t>Игровые площадки</w:t>
      </w:r>
      <w:r w:rsidR="00216553">
        <w:rPr>
          <w:color w:val="111111"/>
        </w:rPr>
        <w:t xml:space="preserve"> частично соответствуют</w:t>
      </w:r>
      <w:r>
        <w:rPr>
          <w:color w:val="111111"/>
        </w:rPr>
        <w:t xml:space="preserve"> гигиеническим требованиям и обеспечивает удовлетворение потребностей детей в движении и развитии</w:t>
      </w:r>
      <w:r>
        <w:rPr>
          <w:b/>
          <w:color w:val="111111"/>
        </w:rPr>
        <w:t xml:space="preserve">. </w:t>
      </w:r>
      <w:r>
        <w:rPr>
          <w:color w:val="111111"/>
        </w:rPr>
        <w:t>Для защиты детей от солнца и осадков имеются беседки. На игровых площадках имеется игровое оборудование для обеспечения двигательной активности, для сюжетно-ролевых игр, клумбы. В свободном</w:t>
      </w:r>
      <w:r>
        <w:t xml:space="preserve"> </w:t>
      </w:r>
      <w:r>
        <w:rPr>
          <w:color w:val="111111"/>
        </w:rPr>
        <w:t>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 эстетического, познавательного и речевого развития</w:t>
      </w:r>
      <w:r>
        <w:rPr>
          <w:b/>
          <w:color w:val="111111"/>
        </w:rPr>
        <w:t>.</w:t>
      </w:r>
      <w:r>
        <w:rPr>
          <w:b/>
        </w:rPr>
        <w:t xml:space="preserve"> </w:t>
      </w:r>
    </w:p>
    <w:p w:rsidR="0045143F" w:rsidRDefault="006065A6">
      <w:pPr>
        <w:spacing w:after="5" w:line="270" w:lineRule="auto"/>
        <w:ind w:left="315"/>
        <w:jc w:val="left"/>
      </w:pPr>
      <w:r>
        <w:rPr>
          <w:b/>
        </w:rPr>
        <w:t xml:space="preserve">Выводы и предложения: </w:t>
      </w:r>
    </w:p>
    <w:p w:rsidR="0045143F" w:rsidRDefault="006065A6">
      <w:pPr>
        <w:ind w:left="305" w:right="206" w:firstLine="420"/>
      </w:pPr>
      <w: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 детей. </w:t>
      </w:r>
    </w:p>
    <w:p w:rsidR="00626A37" w:rsidRDefault="00626A37">
      <w:pPr>
        <w:ind w:left="305" w:right="206" w:firstLine="420"/>
      </w:pPr>
    </w:p>
    <w:p w:rsidR="00626A37" w:rsidRDefault="00626A37">
      <w:pPr>
        <w:ind w:left="305" w:right="206" w:firstLine="420"/>
      </w:pPr>
    </w:p>
    <w:p w:rsidR="0045143F" w:rsidRDefault="006065A6">
      <w:pPr>
        <w:ind w:left="305" w:right="337" w:firstLine="540"/>
      </w:pPr>
      <w:r>
        <w:lastRenderedPageBreak/>
        <w:t xml:space="preserve">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w:t>
      </w:r>
    </w:p>
    <w:p w:rsidR="0045143F" w:rsidRDefault="006065A6">
      <w:pPr>
        <w:ind w:left="305" w:right="206" w:firstLine="480"/>
      </w:pPr>
      <w:r>
        <w:t xml:space="preserve">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 </w:t>
      </w:r>
    </w:p>
    <w:p w:rsidR="0045143F" w:rsidRDefault="006065A6">
      <w:pPr>
        <w:spacing w:after="31" w:line="259" w:lineRule="auto"/>
        <w:ind w:left="0" w:firstLine="0"/>
        <w:jc w:val="left"/>
      </w:pPr>
      <w:r>
        <w:t xml:space="preserve"> </w:t>
      </w:r>
    </w:p>
    <w:p w:rsidR="0045143F" w:rsidRDefault="006065A6">
      <w:pPr>
        <w:spacing w:after="5" w:line="270" w:lineRule="auto"/>
        <w:ind w:left="315"/>
        <w:jc w:val="left"/>
      </w:pPr>
      <w:r>
        <w:rPr>
          <w:b/>
        </w:rPr>
        <w:t>4.</w:t>
      </w:r>
      <w:r>
        <w:rPr>
          <w:rFonts w:ascii="Arial" w:eastAsia="Arial" w:hAnsi="Arial" w:cs="Arial"/>
          <w:b/>
        </w:rPr>
        <w:t xml:space="preserve"> </w:t>
      </w:r>
      <w:r>
        <w:rPr>
          <w:b/>
        </w:rPr>
        <w:t xml:space="preserve">Анализ кадровых условий реализации ООП ДОУ. </w:t>
      </w:r>
    </w:p>
    <w:p w:rsidR="0045143F" w:rsidRDefault="006065A6" w:rsidP="003B3F56">
      <w:pPr>
        <w:ind w:left="305" w:right="311" w:firstLine="480"/>
        <w:jc w:val="left"/>
      </w:pPr>
      <w:r>
        <w:t xml:space="preserve">Реализация образовательной программы </w:t>
      </w:r>
      <w:r w:rsidR="00216553">
        <w:t>ДО</w:t>
      </w:r>
      <w:r w:rsidR="003B3F56">
        <w:t xml:space="preserve">У обеспечивается руководящими и </w:t>
      </w:r>
      <w:r>
        <w:t xml:space="preserve">педагогическими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w:t>
      </w:r>
    </w:p>
    <w:p w:rsidR="0045143F" w:rsidRDefault="006065A6" w:rsidP="00216553">
      <w:pPr>
        <w:ind w:left="315" w:right="1640"/>
      </w:pPr>
      <w:r>
        <w:t>В учреждении работают следующие категории педагог</w:t>
      </w:r>
      <w:r w:rsidR="00216553">
        <w:t>ических кадров: заведующая-1, старший воспитатель -1, воспитателей - 11, музыкальный руководитель -0</w:t>
      </w:r>
      <w:r>
        <w:t>,</w:t>
      </w:r>
      <w:r w:rsidR="00216553">
        <w:t xml:space="preserve"> педагог- психолог -1,</w:t>
      </w:r>
      <w:r>
        <w:t xml:space="preserve"> инструктор по ФИЗО – 1. Молодых специалистов (стаж работы до 5 лет- 2 человека); соответствие занимаемой </w:t>
      </w:r>
      <w:r w:rsidR="00216553">
        <w:t>должности - 11</w:t>
      </w:r>
      <w:r>
        <w:t xml:space="preserve"> человек. </w:t>
      </w:r>
    </w:p>
    <w:p w:rsidR="001C52D9" w:rsidRPr="005A758F" w:rsidRDefault="001C52D9" w:rsidP="001C52D9">
      <w:pPr>
        <w:pStyle w:val="a3"/>
        <w:jc w:val="center"/>
        <w:rPr>
          <w:rFonts w:ascii="Times New Roman" w:hAnsi="Times New Roman" w:cs="Times New Roman"/>
          <w:b/>
          <w:sz w:val="28"/>
          <w:szCs w:val="28"/>
        </w:rPr>
      </w:pPr>
      <w:r w:rsidRPr="005A758F">
        <w:rPr>
          <w:rFonts w:ascii="Times New Roman" w:hAnsi="Times New Roman" w:cs="Times New Roman"/>
          <w:b/>
          <w:sz w:val="28"/>
          <w:szCs w:val="28"/>
        </w:rPr>
        <w:t>Уровень профессиональной образованности педагогов.</w:t>
      </w:r>
    </w:p>
    <w:tbl>
      <w:tblPr>
        <w:tblStyle w:val="a4"/>
        <w:tblpPr w:leftFromText="180" w:rightFromText="180" w:vertAnchor="text" w:horzAnchor="margin" w:tblpXSpec="center" w:tblpY="76"/>
        <w:tblOverlap w:val="never"/>
        <w:tblW w:w="9929" w:type="dxa"/>
        <w:tblLayout w:type="fixed"/>
        <w:tblLook w:val="04A0" w:firstRow="1" w:lastRow="0" w:firstColumn="1" w:lastColumn="0" w:noHBand="0" w:noVBand="1"/>
      </w:tblPr>
      <w:tblGrid>
        <w:gridCol w:w="4248"/>
        <w:gridCol w:w="1559"/>
        <w:gridCol w:w="1115"/>
        <w:gridCol w:w="1578"/>
        <w:gridCol w:w="1429"/>
      </w:tblGrid>
      <w:tr w:rsidR="001C52D9" w:rsidTr="00C5367E">
        <w:trPr>
          <w:trHeight w:val="859"/>
        </w:trPr>
        <w:tc>
          <w:tcPr>
            <w:tcW w:w="4248"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Должность педагога</w:t>
            </w:r>
          </w:p>
        </w:tc>
        <w:tc>
          <w:tcPr>
            <w:tcW w:w="1559"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Всего работников</w:t>
            </w:r>
          </w:p>
        </w:tc>
        <w:tc>
          <w:tcPr>
            <w:tcW w:w="1115"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Высшее</w:t>
            </w:r>
          </w:p>
        </w:tc>
        <w:tc>
          <w:tcPr>
            <w:tcW w:w="1578"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Незаконч.</w:t>
            </w:r>
          </w:p>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высшее</w:t>
            </w:r>
          </w:p>
        </w:tc>
        <w:tc>
          <w:tcPr>
            <w:tcW w:w="1429"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Среднее профессиональное</w:t>
            </w:r>
          </w:p>
        </w:tc>
      </w:tr>
      <w:tr w:rsidR="001C52D9" w:rsidTr="00C5367E">
        <w:trPr>
          <w:trHeight w:val="328"/>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Заведующая</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1C52D9" w:rsidP="00F83E0E">
            <w:pPr>
              <w:pStyle w:val="a3"/>
              <w:jc w:val="center"/>
              <w:rPr>
                <w:rFonts w:ascii="Times New Roman" w:hAnsi="Times New Roman" w:cs="Times New Roman"/>
                <w:sz w:val="24"/>
                <w:szCs w:val="24"/>
              </w:rPr>
            </w:pPr>
          </w:p>
        </w:tc>
      </w:tr>
      <w:tr w:rsidR="001C52D9" w:rsidTr="00C5367E">
        <w:trPr>
          <w:trHeight w:val="328"/>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Старший воспитатель (0,5)</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C52D9" w:rsidTr="00C5367E">
        <w:trPr>
          <w:trHeight w:val="270"/>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Муз. руководитель</w:t>
            </w:r>
          </w:p>
        </w:tc>
        <w:tc>
          <w:tcPr>
            <w:tcW w:w="1559" w:type="dxa"/>
          </w:tcPr>
          <w:p w:rsidR="001C52D9" w:rsidRPr="005A758F" w:rsidRDefault="00F938F1"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1C52D9" w:rsidRPr="005A758F" w:rsidRDefault="00F938F1"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C52D9" w:rsidTr="00C5367E">
        <w:trPr>
          <w:trHeight w:val="271"/>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 xml:space="preserve"> Инструктор по физ.</w:t>
            </w:r>
            <w:r>
              <w:rPr>
                <w:rFonts w:ascii="Times New Roman" w:hAnsi="Times New Roman" w:cs="Times New Roman"/>
                <w:b/>
                <w:sz w:val="24"/>
                <w:szCs w:val="24"/>
              </w:rPr>
              <w:t xml:space="preserve"> </w:t>
            </w:r>
            <w:r w:rsidRPr="001C52D9">
              <w:rPr>
                <w:rFonts w:ascii="Times New Roman" w:hAnsi="Times New Roman" w:cs="Times New Roman"/>
                <w:b/>
                <w:sz w:val="24"/>
                <w:szCs w:val="24"/>
              </w:rPr>
              <w:t>культуре(0,5)</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C52D9" w:rsidTr="00C5367E">
        <w:trPr>
          <w:trHeight w:val="285"/>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Педагог- психолог</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p>
        </w:tc>
        <w:tc>
          <w:tcPr>
            <w:tcW w:w="1578"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29" w:type="dxa"/>
          </w:tcPr>
          <w:p w:rsidR="001C52D9" w:rsidRPr="005A758F" w:rsidRDefault="001C52D9" w:rsidP="00F83E0E">
            <w:pPr>
              <w:pStyle w:val="a3"/>
              <w:jc w:val="center"/>
              <w:rPr>
                <w:rFonts w:ascii="Times New Roman" w:hAnsi="Times New Roman" w:cs="Times New Roman"/>
                <w:sz w:val="24"/>
                <w:szCs w:val="24"/>
              </w:rPr>
            </w:pPr>
          </w:p>
        </w:tc>
      </w:tr>
      <w:tr w:rsidR="001C52D9" w:rsidTr="00C5367E">
        <w:trPr>
          <w:trHeight w:val="285"/>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Воспитатели</w:t>
            </w:r>
          </w:p>
        </w:tc>
        <w:tc>
          <w:tcPr>
            <w:tcW w:w="1559" w:type="dxa"/>
          </w:tcPr>
          <w:p w:rsidR="001C52D9" w:rsidRPr="005A758F" w:rsidRDefault="00C85B60" w:rsidP="00F83E0E">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1C52D9" w:rsidRPr="005A758F" w:rsidRDefault="00C85B60" w:rsidP="00C85B60">
            <w:pPr>
              <w:pStyle w:val="a3"/>
              <w:rPr>
                <w:rFonts w:ascii="Times New Roman" w:hAnsi="Times New Roman" w:cs="Times New Roman"/>
                <w:sz w:val="24"/>
                <w:szCs w:val="24"/>
              </w:rPr>
            </w:pPr>
            <w:r>
              <w:rPr>
                <w:rFonts w:ascii="Times New Roman" w:hAnsi="Times New Roman" w:cs="Times New Roman"/>
                <w:sz w:val="24"/>
                <w:szCs w:val="24"/>
              </w:rPr>
              <w:t xml:space="preserve">       5</w:t>
            </w: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6</w:t>
            </w:r>
          </w:p>
        </w:tc>
      </w:tr>
    </w:tbl>
    <w:p w:rsidR="001C52D9" w:rsidRDefault="001C52D9" w:rsidP="001C52D9">
      <w:pPr>
        <w:pStyle w:val="a3"/>
        <w:jc w:val="center"/>
        <w:rPr>
          <w:rFonts w:ascii="Times New Roman" w:hAnsi="Times New Roman" w:cs="Times New Roman"/>
          <w:sz w:val="28"/>
          <w:szCs w:val="28"/>
        </w:rPr>
      </w:pPr>
    </w:p>
    <w:p w:rsidR="001C52D9" w:rsidRPr="0059797C" w:rsidRDefault="001C52D9" w:rsidP="001C52D9">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59797C">
        <w:rPr>
          <w:rFonts w:ascii="Times New Roman" w:hAnsi="Times New Roman" w:cs="Times New Roman"/>
          <w:b/>
          <w:sz w:val="28"/>
          <w:szCs w:val="28"/>
        </w:rPr>
        <w:t>Характеристика педагогического персонала по стажу</w:t>
      </w:r>
    </w:p>
    <w:tbl>
      <w:tblPr>
        <w:tblStyle w:val="a4"/>
        <w:tblW w:w="0" w:type="auto"/>
        <w:jc w:val="center"/>
        <w:tblLook w:val="04A0" w:firstRow="1" w:lastRow="0" w:firstColumn="1" w:lastColumn="0" w:noHBand="0" w:noVBand="1"/>
      </w:tblPr>
      <w:tblGrid>
        <w:gridCol w:w="3599"/>
        <w:gridCol w:w="2981"/>
      </w:tblGrid>
      <w:tr w:rsidR="001C52D9" w:rsidTr="00C5367E">
        <w:trPr>
          <w:trHeight w:val="255"/>
          <w:jc w:val="center"/>
        </w:trPr>
        <w:tc>
          <w:tcPr>
            <w:tcW w:w="3599" w:type="dxa"/>
          </w:tcPr>
          <w:p w:rsidR="001C52D9" w:rsidRPr="00BD77EF" w:rsidRDefault="001C52D9" w:rsidP="001C52D9">
            <w:pPr>
              <w:pStyle w:val="a3"/>
              <w:jc w:val="center"/>
              <w:rPr>
                <w:rFonts w:ascii="Times New Roman" w:hAnsi="Times New Roman" w:cs="Times New Roman"/>
                <w:b/>
                <w:sz w:val="24"/>
                <w:szCs w:val="24"/>
              </w:rPr>
            </w:pPr>
            <w:r w:rsidRPr="00BD77EF">
              <w:rPr>
                <w:rFonts w:ascii="Times New Roman" w:hAnsi="Times New Roman" w:cs="Times New Roman"/>
                <w:b/>
                <w:sz w:val="24"/>
                <w:szCs w:val="24"/>
              </w:rPr>
              <w:t>Стаж работы</w:t>
            </w:r>
          </w:p>
        </w:tc>
        <w:tc>
          <w:tcPr>
            <w:tcW w:w="2981" w:type="dxa"/>
          </w:tcPr>
          <w:p w:rsidR="001C52D9" w:rsidRPr="00BD77EF" w:rsidRDefault="001C52D9" w:rsidP="001C52D9">
            <w:pPr>
              <w:pStyle w:val="a3"/>
              <w:jc w:val="center"/>
              <w:rPr>
                <w:rFonts w:ascii="Times New Roman" w:hAnsi="Times New Roman" w:cs="Times New Roman"/>
                <w:b/>
                <w:sz w:val="24"/>
                <w:szCs w:val="24"/>
              </w:rPr>
            </w:pPr>
            <w:r w:rsidRPr="00BD77EF">
              <w:rPr>
                <w:rFonts w:ascii="Times New Roman" w:hAnsi="Times New Roman" w:cs="Times New Roman"/>
                <w:b/>
                <w:sz w:val="24"/>
                <w:szCs w:val="24"/>
              </w:rPr>
              <w:t>Количество</w:t>
            </w:r>
          </w:p>
        </w:tc>
      </w:tr>
      <w:tr w:rsidR="001C52D9" w:rsidTr="00C5367E">
        <w:trPr>
          <w:trHeight w:val="243"/>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До 5 лет</w:t>
            </w:r>
          </w:p>
        </w:tc>
        <w:tc>
          <w:tcPr>
            <w:tcW w:w="2981" w:type="dxa"/>
          </w:tcPr>
          <w:p w:rsidR="001C52D9" w:rsidRPr="005A758F" w:rsidRDefault="00F938F1" w:rsidP="001C52D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1C52D9" w:rsidTr="00C5367E">
        <w:trPr>
          <w:trHeight w:val="243"/>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5 -10 лет</w:t>
            </w:r>
          </w:p>
        </w:tc>
        <w:tc>
          <w:tcPr>
            <w:tcW w:w="2981" w:type="dxa"/>
          </w:tcPr>
          <w:p w:rsidR="001C52D9" w:rsidRPr="005A758F" w:rsidRDefault="00A773CE" w:rsidP="001C52D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1C52D9" w:rsidTr="00C5367E">
        <w:trPr>
          <w:trHeight w:val="237"/>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10-15 лет</w:t>
            </w:r>
          </w:p>
        </w:tc>
        <w:tc>
          <w:tcPr>
            <w:tcW w:w="2981" w:type="dxa"/>
          </w:tcPr>
          <w:p w:rsidR="001C52D9" w:rsidRPr="005A758F" w:rsidRDefault="00000F30" w:rsidP="001C52D9">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1C52D9" w:rsidTr="00C5367E">
        <w:trPr>
          <w:trHeight w:val="249"/>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15-20 лет</w:t>
            </w:r>
          </w:p>
        </w:tc>
        <w:tc>
          <w:tcPr>
            <w:tcW w:w="2981" w:type="dxa"/>
          </w:tcPr>
          <w:p w:rsidR="001C52D9" w:rsidRPr="005A758F" w:rsidRDefault="00F938F1" w:rsidP="001C52D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1C52D9" w:rsidTr="00C5367E">
        <w:trPr>
          <w:trHeight w:val="226"/>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20 и более лет</w:t>
            </w:r>
          </w:p>
        </w:tc>
        <w:tc>
          <w:tcPr>
            <w:tcW w:w="2981" w:type="dxa"/>
          </w:tcPr>
          <w:p w:rsidR="001C52D9" w:rsidRPr="005A758F" w:rsidRDefault="001C52D9" w:rsidP="001C52D9">
            <w:pPr>
              <w:pStyle w:val="a3"/>
              <w:jc w:val="center"/>
              <w:rPr>
                <w:rFonts w:ascii="Times New Roman" w:hAnsi="Times New Roman" w:cs="Times New Roman"/>
                <w:sz w:val="24"/>
                <w:szCs w:val="24"/>
              </w:rPr>
            </w:pPr>
            <w:r>
              <w:rPr>
                <w:rFonts w:ascii="Times New Roman" w:hAnsi="Times New Roman" w:cs="Times New Roman"/>
                <w:sz w:val="24"/>
                <w:szCs w:val="24"/>
              </w:rPr>
              <w:t>2</w:t>
            </w:r>
          </w:p>
        </w:tc>
      </w:tr>
    </w:tbl>
    <w:p w:rsidR="001C52D9" w:rsidRDefault="001C52D9" w:rsidP="001C52D9">
      <w:pPr>
        <w:pStyle w:val="a3"/>
        <w:jc w:val="center"/>
        <w:rPr>
          <w:rFonts w:ascii="Times New Roman" w:hAnsi="Times New Roman" w:cs="Times New Roman"/>
          <w:sz w:val="28"/>
          <w:szCs w:val="28"/>
        </w:rPr>
      </w:pPr>
    </w:p>
    <w:p w:rsidR="00C5367E" w:rsidRDefault="001C52D9" w:rsidP="001C52D9">
      <w:pPr>
        <w:pStyle w:val="a3"/>
        <w:rPr>
          <w:rFonts w:ascii="Times New Roman" w:hAnsi="Times New Roman" w:cs="Times New Roman"/>
          <w:b/>
          <w:sz w:val="28"/>
          <w:szCs w:val="28"/>
        </w:rPr>
      </w:pPr>
      <w:r w:rsidRPr="00DF44B7">
        <w:rPr>
          <w:rFonts w:ascii="Times New Roman" w:hAnsi="Times New Roman" w:cs="Times New Roman"/>
          <w:b/>
          <w:sz w:val="28"/>
          <w:szCs w:val="28"/>
        </w:rPr>
        <w:t xml:space="preserve">                                        </w:t>
      </w:r>
    </w:p>
    <w:p w:rsidR="00C5367E" w:rsidRDefault="00C5367E" w:rsidP="001C52D9">
      <w:pPr>
        <w:pStyle w:val="a3"/>
        <w:rPr>
          <w:rFonts w:ascii="Times New Roman" w:hAnsi="Times New Roman" w:cs="Times New Roman"/>
          <w:b/>
          <w:sz w:val="28"/>
          <w:szCs w:val="28"/>
        </w:rPr>
      </w:pPr>
    </w:p>
    <w:p w:rsidR="00C5367E" w:rsidRDefault="00C5367E" w:rsidP="001C52D9">
      <w:pPr>
        <w:pStyle w:val="a3"/>
        <w:rPr>
          <w:rFonts w:ascii="Times New Roman" w:hAnsi="Times New Roman" w:cs="Times New Roman"/>
          <w:b/>
          <w:sz w:val="28"/>
          <w:szCs w:val="28"/>
        </w:rPr>
      </w:pPr>
    </w:p>
    <w:p w:rsidR="001C52D9" w:rsidRDefault="00C5367E" w:rsidP="001C52D9">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C52D9" w:rsidRPr="00DF44B7">
        <w:rPr>
          <w:rFonts w:ascii="Times New Roman" w:hAnsi="Times New Roman" w:cs="Times New Roman"/>
          <w:b/>
          <w:sz w:val="28"/>
          <w:szCs w:val="28"/>
        </w:rPr>
        <w:t xml:space="preserve">   Анализ кадрового обеспечения </w:t>
      </w:r>
    </w:p>
    <w:p w:rsidR="001C52D9" w:rsidRPr="00DF44B7" w:rsidRDefault="001C52D9" w:rsidP="001C52D9">
      <w:pPr>
        <w:pStyle w:val="a3"/>
        <w:rPr>
          <w:rFonts w:ascii="Times New Roman" w:hAnsi="Times New Roman" w:cs="Times New Roman"/>
          <w:b/>
          <w:sz w:val="28"/>
          <w:szCs w:val="28"/>
        </w:rPr>
      </w:pPr>
    </w:p>
    <w:tbl>
      <w:tblPr>
        <w:tblStyle w:val="a4"/>
        <w:tblW w:w="0" w:type="auto"/>
        <w:tblInd w:w="108" w:type="dxa"/>
        <w:tblLayout w:type="fixed"/>
        <w:tblLook w:val="04A0" w:firstRow="1" w:lastRow="0" w:firstColumn="1" w:lastColumn="0" w:noHBand="0" w:noVBand="1"/>
      </w:tblPr>
      <w:tblGrid>
        <w:gridCol w:w="2965"/>
        <w:gridCol w:w="1752"/>
        <w:gridCol w:w="1347"/>
        <w:gridCol w:w="1348"/>
        <w:gridCol w:w="2021"/>
      </w:tblGrid>
      <w:tr w:rsidR="001C52D9" w:rsidTr="00C5367E">
        <w:trPr>
          <w:trHeight w:val="355"/>
        </w:trPr>
        <w:tc>
          <w:tcPr>
            <w:tcW w:w="2965" w:type="dxa"/>
            <w:vMerge w:val="restart"/>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Педагогическая специальность </w:t>
            </w:r>
          </w:p>
        </w:tc>
        <w:tc>
          <w:tcPr>
            <w:tcW w:w="6468" w:type="dxa"/>
            <w:gridSpan w:val="4"/>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 Уровень квалификации кадров</w:t>
            </w:r>
          </w:p>
        </w:tc>
      </w:tr>
      <w:tr w:rsidR="001C52D9" w:rsidTr="00C5367E">
        <w:trPr>
          <w:trHeight w:val="772"/>
        </w:trPr>
        <w:tc>
          <w:tcPr>
            <w:tcW w:w="2965" w:type="dxa"/>
            <w:vMerge/>
          </w:tcPr>
          <w:p w:rsidR="001C52D9" w:rsidRPr="00DF44B7" w:rsidRDefault="001C52D9" w:rsidP="00F83E0E">
            <w:pPr>
              <w:pStyle w:val="a3"/>
              <w:rPr>
                <w:rFonts w:ascii="Times New Roman" w:hAnsi="Times New Roman" w:cs="Times New Roman"/>
                <w:sz w:val="24"/>
                <w:szCs w:val="24"/>
              </w:rPr>
            </w:pPr>
          </w:p>
        </w:tc>
        <w:tc>
          <w:tcPr>
            <w:tcW w:w="1752"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Соответствие занимаемой должности</w:t>
            </w:r>
          </w:p>
        </w:tc>
        <w:tc>
          <w:tcPr>
            <w:tcW w:w="1347"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Первая </w:t>
            </w:r>
          </w:p>
        </w:tc>
        <w:tc>
          <w:tcPr>
            <w:tcW w:w="1348"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Высшая </w:t>
            </w:r>
          </w:p>
        </w:tc>
        <w:tc>
          <w:tcPr>
            <w:tcW w:w="2021"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Из них аттестованных </w:t>
            </w:r>
          </w:p>
          <w:p w:rsidR="001C52D9" w:rsidRPr="00FD5210" w:rsidRDefault="00C85B60" w:rsidP="00F83E0E">
            <w:pPr>
              <w:pStyle w:val="a3"/>
              <w:rPr>
                <w:rFonts w:ascii="Times New Roman" w:hAnsi="Times New Roman" w:cs="Times New Roman"/>
                <w:b/>
                <w:sz w:val="24"/>
                <w:szCs w:val="24"/>
              </w:rPr>
            </w:pPr>
            <w:r>
              <w:rPr>
                <w:rFonts w:ascii="Times New Roman" w:hAnsi="Times New Roman" w:cs="Times New Roman"/>
                <w:b/>
                <w:sz w:val="24"/>
                <w:szCs w:val="24"/>
              </w:rPr>
              <w:t>в 2020-21</w:t>
            </w:r>
            <w:r w:rsidR="001C52D9" w:rsidRPr="00FD5210">
              <w:rPr>
                <w:rFonts w:ascii="Times New Roman" w:hAnsi="Times New Roman" w:cs="Times New Roman"/>
                <w:b/>
                <w:sz w:val="24"/>
                <w:szCs w:val="24"/>
              </w:rPr>
              <w:t xml:space="preserve"> уч.</w:t>
            </w:r>
            <w:r>
              <w:rPr>
                <w:rFonts w:ascii="Times New Roman" w:hAnsi="Times New Roman" w:cs="Times New Roman"/>
                <w:b/>
                <w:sz w:val="24"/>
                <w:szCs w:val="24"/>
              </w:rPr>
              <w:t xml:space="preserve"> </w:t>
            </w:r>
            <w:r w:rsidR="001C52D9" w:rsidRPr="00FD5210">
              <w:rPr>
                <w:rFonts w:ascii="Times New Roman" w:hAnsi="Times New Roman" w:cs="Times New Roman"/>
                <w:b/>
                <w:sz w:val="24"/>
                <w:szCs w:val="24"/>
              </w:rPr>
              <w:t>году</w:t>
            </w:r>
          </w:p>
        </w:tc>
      </w:tr>
      <w:tr w:rsidR="001C52D9" w:rsidTr="00C5367E">
        <w:trPr>
          <w:trHeight w:val="280"/>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293"/>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278"/>
        </w:trPr>
        <w:tc>
          <w:tcPr>
            <w:tcW w:w="2965" w:type="dxa"/>
          </w:tcPr>
          <w:p w:rsidR="001C52D9" w:rsidRDefault="001C52D9" w:rsidP="00F83E0E">
            <w:pPr>
              <w:pStyle w:val="a3"/>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12</w:t>
            </w:r>
          </w:p>
        </w:tc>
        <w:tc>
          <w:tcPr>
            <w:tcW w:w="1347" w:type="dxa"/>
          </w:tcPr>
          <w:p w:rsidR="001C52D9" w:rsidRPr="00DF44B7" w:rsidRDefault="00C85B60"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C85B60"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559"/>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
        </w:tc>
        <w:tc>
          <w:tcPr>
            <w:tcW w:w="1752" w:type="dxa"/>
          </w:tcPr>
          <w:p w:rsidR="001C52D9" w:rsidRPr="00DF44B7" w:rsidRDefault="00C85B60"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268"/>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инструктор по физ.культуре</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160"/>
        </w:trPr>
        <w:tc>
          <w:tcPr>
            <w:tcW w:w="2965" w:type="dxa"/>
          </w:tcPr>
          <w:p w:rsidR="001C52D9" w:rsidRDefault="00C85B60" w:rsidP="00F83E0E">
            <w:pPr>
              <w:pStyle w:val="a3"/>
              <w:rPr>
                <w:rFonts w:ascii="Times New Roman" w:hAnsi="Times New Roman" w:cs="Times New Roman"/>
                <w:sz w:val="24"/>
                <w:szCs w:val="24"/>
              </w:rPr>
            </w:pPr>
            <w:r>
              <w:rPr>
                <w:rFonts w:ascii="Times New Roman" w:hAnsi="Times New Roman" w:cs="Times New Roman"/>
                <w:sz w:val="24"/>
                <w:szCs w:val="24"/>
              </w:rPr>
              <w:t>Педагог- психолог</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bl>
    <w:p w:rsidR="001C52D9" w:rsidRDefault="001C52D9" w:rsidP="001C52D9">
      <w:pPr>
        <w:pStyle w:val="a3"/>
        <w:rPr>
          <w:rFonts w:ascii="Times New Roman" w:hAnsi="Times New Roman" w:cs="Times New Roman"/>
          <w:sz w:val="28"/>
          <w:szCs w:val="28"/>
        </w:rPr>
      </w:pPr>
    </w:p>
    <w:p w:rsidR="001C52D9" w:rsidRDefault="001C52D9" w:rsidP="00216553">
      <w:pPr>
        <w:ind w:left="315" w:right="1640"/>
      </w:pPr>
    </w:p>
    <w:p w:rsidR="0045143F" w:rsidRDefault="006065A6" w:rsidP="003B3F56">
      <w:pPr>
        <w:ind w:left="305" w:right="599" w:firstLine="420"/>
      </w:pPr>
      <w:r>
        <w:t xml:space="preserve">Администрация ДОУ 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творческих групп, деловые игры, консультации, открытые мероприятия внутри ДОУ. Курсы повышения квалификации по ФГОС </w:t>
      </w:r>
      <w:r w:rsidR="00216553">
        <w:t>ДО за последние 3 года прошли 12</w:t>
      </w:r>
      <w:r>
        <w:t xml:space="preserve"> (100%) педагогов. Все это позволило переориентировать педагогический коллектив с учебно - дисциплинарной модели на личностно - ориентированную модель воспитания детей, основанную на уважении и доверии к ребенку. </w:t>
      </w:r>
    </w:p>
    <w:p w:rsidR="00C85B60" w:rsidRDefault="00C85B60" w:rsidP="003B3F56">
      <w:pPr>
        <w:ind w:left="305" w:right="599" w:firstLine="420"/>
      </w:pPr>
    </w:p>
    <w:tbl>
      <w:tblPr>
        <w:tblStyle w:val="a4"/>
        <w:tblW w:w="9656" w:type="dxa"/>
        <w:tblLayout w:type="fixed"/>
        <w:tblLook w:val="04A0" w:firstRow="1" w:lastRow="0" w:firstColumn="1" w:lastColumn="0" w:noHBand="0" w:noVBand="1"/>
      </w:tblPr>
      <w:tblGrid>
        <w:gridCol w:w="433"/>
        <w:gridCol w:w="2352"/>
        <w:gridCol w:w="1610"/>
        <w:gridCol w:w="5261"/>
      </w:tblGrid>
      <w:tr w:rsidR="00C85B60" w:rsidTr="00C5367E">
        <w:trPr>
          <w:trHeight w:val="543"/>
        </w:trPr>
        <w:tc>
          <w:tcPr>
            <w:tcW w:w="433" w:type="dxa"/>
          </w:tcPr>
          <w:p w:rsidR="00C85B60" w:rsidRPr="00EB540F" w:rsidRDefault="00C85B60" w:rsidP="00F83E0E">
            <w:pPr>
              <w:pStyle w:val="a3"/>
              <w:rPr>
                <w:rFonts w:ascii="Times New Roman" w:hAnsi="Times New Roman" w:cs="Times New Roman"/>
                <w:b/>
                <w:sz w:val="24"/>
                <w:szCs w:val="24"/>
              </w:rPr>
            </w:pPr>
            <w:r w:rsidRPr="00EB540F">
              <w:rPr>
                <w:rFonts w:ascii="Times New Roman" w:hAnsi="Times New Roman" w:cs="Times New Roman"/>
                <w:b/>
                <w:sz w:val="24"/>
                <w:szCs w:val="24"/>
              </w:rPr>
              <w:t>№</w:t>
            </w:r>
          </w:p>
        </w:tc>
        <w:tc>
          <w:tcPr>
            <w:tcW w:w="2352" w:type="dxa"/>
          </w:tcPr>
          <w:p w:rsidR="00C85B60" w:rsidRPr="00EB540F" w:rsidRDefault="00C85B60" w:rsidP="00F83E0E">
            <w:pPr>
              <w:pStyle w:val="a3"/>
              <w:rPr>
                <w:rFonts w:ascii="Times New Roman" w:hAnsi="Times New Roman" w:cs="Times New Roman"/>
                <w:b/>
                <w:sz w:val="24"/>
                <w:szCs w:val="24"/>
              </w:rPr>
            </w:pPr>
            <w:r w:rsidRPr="00EB540F">
              <w:rPr>
                <w:rFonts w:ascii="Times New Roman" w:hAnsi="Times New Roman" w:cs="Times New Roman"/>
                <w:b/>
                <w:sz w:val="24"/>
                <w:szCs w:val="24"/>
              </w:rPr>
              <w:t xml:space="preserve">Ф.И.О педагога </w:t>
            </w:r>
          </w:p>
        </w:tc>
        <w:tc>
          <w:tcPr>
            <w:tcW w:w="1610" w:type="dxa"/>
          </w:tcPr>
          <w:p w:rsidR="00C85B60" w:rsidRPr="00EB540F" w:rsidRDefault="00C85B60" w:rsidP="00F83E0E">
            <w:pPr>
              <w:pStyle w:val="a3"/>
              <w:rPr>
                <w:rFonts w:ascii="Times New Roman" w:hAnsi="Times New Roman" w:cs="Times New Roman"/>
                <w:b/>
                <w:sz w:val="24"/>
                <w:szCs w:val="24"/>
              </w:rPr>
            </w:pPr>
            <w:r w:rsidRPr="00EB540F">
              <w:rPr>
                <w:rFonts w:ascii="Times New Roman" w:hAnsi="Times New Roman" w:cs="Times New Roman"/>
                <w:b/>
                <w:sz w:val="24"/>
                <w:szCs w:val="24"/>
              </w:rPr>
              <w:t xml:space="preserve">Должность </w:t>
            </w:r>
          </w:p>
        </w:tc>
        <w:tc>
          <w:tcPr>
            <w:tcW w:w="5261" w:type="dxa"/>
          </w:tcPr>
          <w:p w:rsidR="00C85B60" w:rsidRDefault="00C85B60" w:rsidP="00F83E0E">
            <w:pPr>
              <w:pStyle w:val="a3"/>
              <w:rPr>
                <w:rFonts w:ascii="Times New Roman" w:hAnsi="Times New Roman" w:cs="Times New Roman"/>
                <w:b/>
                <w:sz w:val="24"/>
                <w:szCs w:val="24"/>
              </w:rPr>
            </w:pPr>
            <w:r w:rsidRPr="00EB540F">
              <w:rPr>
                <w:rFonts w:ascii="Times New Roman" w:hAnsi="Times New Roman" w:cs="Times New Roman"/>
                <w:b/>
                <w:sz w:val="24"/>
                <w:szCs w:val="24"/>
              </w:rPr>
              <w:t>Срок и название курсов</w:t>
            </w:r>
          </w:p>
          <w:p w:rsidR="00C85B60" w:rsidRPr="00EB540F" w:rsidRDefault="00C85B60" w:rsidP="00F83E0E">
            <w:pPr>
              <w:pStyle w:val="a3"/>
              <w:rPr>
                <w:rFonts w:ascii="Times New Roman" w:hAnsi="Times New Roman" w:cs="Times New Roman"/>
                <w:b/>
                <w:sz w:val="24"/>
                <w:szCs w:val="24"/>
              </w:rPr>
            </w:pPr>
          </w:p>
        </w:tc>
      </w:tr>
      <w:tr w:rsidR="00C85B60" w:rsidTr="00C5367E">
        <w:trPr>
          <w:trHeight w:val="1100"/>
        </w:trPr>
        <w:tc>
          <w:tcPr>
            <w:tcW w:w="433" w:type="dxa"/>
          </w:tcPr>
          <w:p w:rsidR="00C85B60" w:rsidRPr="00BA446F" w:rsidRDefault="00C85B60" w:rsidP="00F83E0E">
            <w:pPr>
              <w:pStyle w:val="a3"/>
              <w:rPr>
                <w:rFonts w:ascii="Times New Roman" w:hAnsi="Times New Roman" w:cs="Times New Roman"/>
                <w:sz w:val="24"/>
                <w:szCs w:val="24"/>
              </w:rPr>
            </w:pPr>
            <w:r w:rsidRPr="00BA446F">
              <w:rPr>
                <w:rFonts w:ascii="Times New Roman" w:hAnsi="Times New Roman" w:cs="Times New Roman"/>
                <w:sz w:val="24"/>
                <w:szCs w:val="24"/>
              </w:rPr>
              <w:t>1</w:t>
            </w:r>
          </w:p>
        </w:tc>
        <w:tc>
          <w:tcPr>
            <w:tcW w:w="2352" w:type="dxa"/>
          </w:tcPr>
          <w:p w:rsidR="00C85B60" w:rsidRPr="00EB540F" w:rsidRDefault="00C85B60" w:rsidP="00F83E0E">
            <w:pPr>
              <w:pStyle w:val="a3"/>
              <w:rPr>
                <w:rFonts w:ascii="Times New Roman" w:hAnsi="Times New Roman" w:cs="Times New Roman"/>
                <w:sz w:val="24"/>
                <w:szCs w:val="24"/>
              </w:rPr>
            </w:pPr>
            <w:r>
              <w:rPr>
                <w:rFonts w:ascii="Times New Roman" w:hAnsi="Times New Roman" w:cs="Times New Roman"/>
                <w:sz w:val="24"/>
                <w:szCs w:val="24"/>
              </w:rPr>
              <w:t>Гамзаева А.К.</w:t>
            </w:r>
          </w:p>
        </w:tc>
        <w:tc>
          <w:tcPr>
            <w:tcW w:w="1610" w:type="dxa"/>
          </w:tcPr>
          <w:p w:rsidR="00C85B60" w:rsidRPr="00EB540F" w:rsidRDefault="00C85B60" w:rsidP="00F83E0E">
            <w:pPr>
              <w:pStyle w:val="a3"/>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5261" w:type="dxa"/>
          </w:tcPr>
          <w:p w:rsidR="00C85B60" w:rsidRPr="00EB540F" w:rsidRDefault="00C85B60" w:rsidP="00F83E0E">
            <w:pPr>
              <w:pStyle w:val="a3"/>
              <w:rPr>
                <w:rFonts w:ascii="Times New Roman" w:hAnsi="Times New Roman" w:cs="Times New Roman"/>
                <w:sz w:val="24"/>
                <w:szCs w:val="24"/>
              </w:rPr>
            </w:pPr>
            <w:r>
              <w:rPr>
                <w:rFonts w:ascii="Times New Roman" w:hAnsi="Times New Roman" w:cs="Times New Roman"/>
                <w:sz w:val="24"/>
                <w:szCs w:val="24"/>
              </w:rPr>
              <w:t>ГБОУ ДИРО  «Организация и содержание образовательного процесса с детьми дошкольного возраста в условиях реализации ФГОС» 72 часа  с 05.04. по 17.04.2021;</w:t>
            </w:r>
          </w:p>
        </w:tc>
      </w:tr>
      <w:tr w:rsidR="00C85B60" w:rsidTr="00C5367E">
        <w:trPr>
          <w:trHeight w:val="1100"/>
        </w:trPr>
        <w:tc>
          <w:tcPr>
            <w:tcW w:w="433" w:type="dxa"/>
          </w:tcPr>
          <w:p w:rsidR="00C85B60" w:rsidRPr="00BA446F" w:rsidRDefault="00C85B60" w:rsidP="00F83E0E">
            <w:pPr>
              <w:pStyle w:val="a3"/>
              <w:rPr>
                <w:rFonts w:ascii="Times New Roman" w:hAnsi="Times New Roman" w:cs="Times New Roman"/>
                <w:sz w:val="24"/>
                <w:szCs w:val="24"/>
              </w:rPr>
            </w:pPr>
            <w:r w:rsidRPr="00BA446F">
              <w:rPr>
                <w:rFonts w:ascii="Times New Roman" w:hAnsi="Times New Roman" w:cs="Times New Roman"/>
                <w:sz w:val="24"/>
                <w:szCs w:val="24"/>
              </w:rPr>
              <w:t>2</w:t>
            </w:r>
          </w:p>
        </w:tc>
        <w:tc>
          <w:tcPr>
            <w:tcW w:w="2352" w:type="dxa"/>
          </w:tcPr>
          <w:p w:rsidR="00C85B60" w:rsidRPr="00EB540F" w:rsidRDefault="00C85B60" w:rsidP="00F83E0E">
            <w:pPr>
              <w:pStyle w:val="a3"/>
              <w:rPr>
                <w:rFonts w:ascii="Times New Roman" w:hAnsi="Times New Roman" w:cs="Times New Roman"/>
                <w:sz w:val="24"/>
                <w:szCs w:val="24"/>
              </w:rPr>
            </w:pPr>
            <w:r>
              <w:rPr>
                <w:rFonts w:ascii="Times New Roman" w:hAnsi="Times New Roman" w:cs="Times New Roman"/>
                <w:sz w:val="24"/>
                <w:szCs w:val="24"/>
              </w:rPr>
              <w:t>Шахманова Т.К.</w:t>
            </w:r>
          </w:p>
        </w:tc>
        <w:tc>
          <w:tcPr>
            <w:tcW w:w="1610" w:type="dxa"/>
          </w:tcPr>
          <w:p w:rsidR="00C85B60" w:rsidRPr="00EB540F" w:rsidRDefault="00C85B60" w:rsidP="00F83E0E">
            <w:pPr>
              <w:pStyle w:val="a3"/>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5261" w:type="dxa"/>
          </w:tcPr>
          <w:p w:rsidR="00C85B60" w:rsidRPr="00EB540F" w:rsidRDefault="00C85B60" w:rsidP="00C85B60">
            <w:pPr>
              <w:pStyle w:val="a3"/>
              <w:rPr>
                <w:rFonts w:ascii="Times New Roman" w:hAnsi="Times New Roman" w:cs="Times New Roman"/>
                <w:sz w:val="24"/>
                <w:szCs w:val="24"/>
              </w:rPr>
            </w:pPr>
            <w:r>
              <w:rPr>
                <w:rFonts w:ascii="Times New Roman" w:hAnsi="Times New Roman" w:cs="Times New Roman"/>
                <w:sz w:val="24"/>
                <w:szCs w:val="24"/>
              </w:rPr>
              <w:t>ГБОУ ДИРО  «Организация и содержание образовательного процесса с детьми дошкольного возраста в условиях реализации ФГОС» 72 часа  с 05.04. по 17.04.2021;</w:t>
            </w:r>
          </w:p>
        </w:tc>
      </w:tr>
      <w:tr w:rsidR="00A25AB9" w:rsidTr="00C5367E">
        <w:trPr>
          <w:trHeight w:val="1100"/>
        </w:trPr>
        <w:tc>
          <w:tcPr>
            <w:tcW w:w="433" w:type="dxa"/>
          </w:tcPr>
          <w:p w:rsidR="00A25AB9" w:rsidRPr="00BA446F" w:rsidRDefault="00A25AB9" w:rsidP="00F83E0E">
            <w:pPr>
              <w:pStyle w:val="a3"/>
              <w:rPr>
                <w:rFonts w:ascii="Times New Roman" w:hAnsi="Times New Roman" w:cs="Times New Roman"/>
                <w:sz w:val="24"/>
                <w:szCs w:val="24"/>
              </w:rPr>
            </w:pPr>
            <w:r>
              <w:rPr>
                <w:rFonts w:ascii="Times New Roman" w:hAnsi="Times New Roman" w:cs="Times New Roman"/>
                <w:sz w:val="24"/>
                <w:szCs w:val="24"/>
              </w:rPr>
              <w:t>3</w:t>
            </w:r>
          </w:p>
        </w:tc>
        <w:tc>
          <w:tcPr>
            <w:tcW w:w="2352" w:type="dxa"/>
          </w:tcPr>
          <w:p w:rsidR="00A25AB9" w:rsidRDefault="00A25AB9" w:rsidP="00F83E0E">
            <w:pPr>
              <w:pStyle w:val="a3"/>
              <w:rPr>
                <w:rFonts w:ascii="Times New Roman" w:hAnsi="Times New Roman" w:cs="Times New Roman"/>
                <w:sz w:val="24"/>
                <w:szCs w:val="24"/>
              </w:rPr>
            </w:pPr>
            <w:r>
              <w:rPr>
                <w:rFonts w:ascii="Times New Roman" w:hAnsi="Times New Roman" w:cs="Times New Roman"/>
                <w:sz w:val="24"/>
                <w:szCs w:val="24"/>
              </w:rPr>
              <w:t>Исмаилова С.М.</w:t>
            </w:r>
          </w:p>
        </w:tc>
        <w:tc>
          <w:tcPr>
            <w:tcW w:w="1610" w:type="dxa"/>
          </w:tcPr>
          <w:p w:rsidR="00A25AB9" w:rsidRDefault="00A25AB9" w:rsidP="00F83E0E">
            <w:pPr>
              <w:pStyle w:val="a3"/>
              <w:rPr>
                <w:rFonts w:ascii="Times New Roman" w:hAnsi="Times New Roman" w:cs="Times New Roman"/>
                <w:sz w:val="24"/>
                <w:szCs w:val="24"/>
              </w:rPr>
            </w:pPr>
            <w:r>
              <w:rPr>
                <w:rFonts w:ascii="Times New Roman" w:hAnsi="Times New Roman" w:cs="Times New Roman"/>
                <w:sz w:val="24"/>
                <w:szCs w:val="24"/>
              </w:rPr>
              <w:t>Воспитатель</w:t>
            </w:r>
          </w:p>
        </w:tc>
        <w:tc>
          <w:tcPr>
            <w:tcW w:w="5261" w:type="dxa"/>
          </w:tcPr>
          <w:p w:rsidR="00A25AB9" w:rsidRDefault="00A25AB9" w:rsidP="00C85B60">
            <w:pPr>
              <w:pStyle w:val="a3"/>
              <w:rPr>
                <w:rFonts w:ascii="Times New Roman" w:hAnsi="Times New Roman" w:cs="Times New Roman"/>
                <w:sz w:val="24"/>
                <w:szCs w:val="24"/>
              </w:rPr>
            </w:pPr>
            <w:r>
              <w:rPr>
                <w:rFonts w:ascii="Times New Roman" w:hAnsi="Times New Roman" w:cs="Times New Roman"/>
                <w:sz w:val="24"/>
                <w:szCs w:val="24"/>
              </w:rPr>
              <w:t xml:space="preserve">ГБОУ ДИРО  «Организация и содержание образовательного процесса с детьми дошкольного возраста в условиях реализации </w:t>
            </w:r>
            <w:r w:rsidR="00A773CE">
              <w:rPr>
                <w:rFonts w:ascii="Times New Roman" w:hAnsi="Times New Roman" w:cs="Times New Roman"/>
                <w:sz w:val="24"/>
                <w:szCs w:val="24"/>
              </w:rPr>
              <w:t>ФГОС» 72 часа  с 22.11. по 04.12</w:t>
            </w:r>
            <w:r>
              <w:rPr>
                <w:rFonts w:ascii="Times New Roman" w:hAnsi="Times New Roman" w:cs="Times New Roman"/>
                <w:sz w:val="24"/>
                <w:szCs w:val="24"/>
              </w:rPr>
              <w:t>.2021;</w:t>
            </w:r>
          </w:p>
        </w:tc>
      </w:tr>
      <w:tr w:rsidR="00A25AB9" w:rsidTr="00C5367E">
        <w:trPr>
          <w:trHeight w:val="1100"/>
        </w:trPr>
        <w:tc>
          <w:tcPr>
            <w:tcW w:w="433" w:type="dxa"/>
          </w:tcPr>
          <w:p w:rsidR="00A25AB9" w:rsidRPr="00BA446F" w:rsidRDefault="00A25AB9" w:rsidP="00F83E0E">
            <w:pPr>
              <w:pStyle w:val="a3"/>
              <w:rPr>
                <w:rFonts w:ascii="Times New Roman" w:hAnsi="Times New Roman" w:cs="Times New Roman"/>
                <w:sz w:val="24"/>
                <w:szCs w:val="24"/>
              </w:rPr>
            </w:pPr>
            <w:r>
              <w:rPr>
                <w:rFonts w:ascii="Times New Roman" w:hAnsi="Times New Roman" w:cs="Times New Roman"/>
                <w:sz w:val="24"/>
                <w:szCs w:val="24"/>
              </w:rPr>
              <w:t>4</w:t>
            </w:r>
          </w:p>
        </w:tc>
        <w:tc>
          <w:tcPr>
            <w:tcW w:w="2352" w:type="dxa"/>
          </w:tcPr>
          <w:p w:rsidR="00A25AB9" w:rsidRDefault="00A25AB9" w:rsidP="00F83E0E">
            <w:pPr>
              <w:pStyle w:val="a3"/>
              <w:rPr>
                <w:rFonts w:ascii="Times New Roman" w:hAnsi="Times New Roman" w:cs="Times New Roman"/>
                <w:sz w:val="24"/>
                <w:szCs w:val="24"/>
              </w:rPr>
            </w:pPr>
            <w:r>
              <w:rPr>
                <w:rFonts w:ascii="Times New Roman" w:hAnsi="Times New Roman" w:cs="Times New Roman"/>
                <w:sz w:val="24"/>
                <w:szCs w:val="24"/>
              </w:rPr>
              <w:t>Исаева П.И.</w:t>
            </w:r>
          </w:p>
        </w:tc>
        <w:tc>
          <w:tcPr>
            <w:tcW w:w="1610" w:type="dxa"/>
          </w:tcPr>
          <w:p w:rsidR="00A25AB9" w:rsidRDefault="00A25AB9" w:rsidP="00F83E0E">
            <w:pPr>
              <w:pStyle w:val="a3"/>
              <w:rPr>
                <w:rFonts w:ascii="Times New Roman" w:hAnsi="Times New Roman" w:cs="Times New Roman"/>
                <w:sz w:val="24"/>
                <w:szCs w:val="24"/>
              </w:rPr>
            </w:pPr>
            <w:r>
              <w:rPr>
                <w:rFonts w:ascii="Times New Roman" w:hAnsi="Times New Roman" w:cs="Times New Roman"/>
                <w:sz w:val="24"/>
                <w:szCs w:val="24"/>
              </w:rPr>
              <w:t>Воспитатель</w:t>
            </w:r>
          </w:p>
        </w:tc>
        <w:tc>
          <w:tcPr>
            <w:tcW w:w="5261" w:type="dxa"/>
          </w:tcPr>
          <w:p w:rsidR="00A25AB9" w:rsidRDefault="00A25AB9" w:rsidP="00A25AB9">
            <w:pPr>
              <w:pStyle w:val="a3"/>
              <w:rPr>
                <w:rFonts w:ascii="Times New Roman" w:hAnsi="Times New Roman" w:cs="Times New Roman"/>
                <w:sz w:val="24"/>
                <w:szCs w:val="24"/>
              </w:rPr>
            </w:pPr>
            <w:r>
              <w:rPr>
                <w:rFonts w:ascii="Times New Roman" w:hAnsi="Times New Roman" w:cs="Times New Roman"/>
                <w:sz w:val="24"/>
                <w:szCs w:val="24"/>
              </w:rPr>
              <w:t>ГБОУ ДИРО  «Организация и содержание образовательного процесса с детьми дошкольного возраста в условиях реализации ФГОС» 72 часа  с 22.11. по</w:t>
            </w:r>
            <w:r w:rsidR="00A773CE">
              <w:rPr>
                <w:rFonts w:ascii="Times New Roman" w:hAnsi="Times New Roman" w:cs="Times New Roman"/>
                <w:sz w:val="24"/>
                <w:szCs w:val="24"/>
              </w:rPr>
              <w:t xml:space="preserve">  04.12</w:t>
            </w:r>
            <w:r>
              <w:rPr>
                <w:rFonts w:ascii="Times New Roman" w:hAnsi="Times New Roman" w:cs="Times New Roman"/>
                <w:sz w:val="24"/>
                <w:szCs w:val="24"/>
              </w:rPr>
              <w:t>.2021;</w:t>
            </w:r>
          </w:p>
        </w:tc>
      </w:tr>
    </w:tbl>
    <w:p w:rsidR="00C85B60" w:rsidRDefault="00C85B60" w:rsidP="00C5367E">
      <w:pPr>
        <w:ind w:left="0" w:right="599" w:firstLine="0"/>
      </w:pPr>
    </w:p>
    <w:p w:rsidR="0045143F" w:rsidRDefault="006065A6">
      <w:pPr>
        <w:spacing w:after="5" w:line="270" w:lineRule="auto"/>
        <w:ind w:left="630"/>
        <w:jc w:val="left"/>
      </w:pPr>
      <w:r>
        <w:rPr>
          <w:b/>
        </w:rPr>
        <w:t xml:space="preserve">Выводы: </w:t>
      </w:r>
    </w:p>
    <w:p w:rsidR="00A25AB9" w:rsidRDefault="006065A6">
      <w:pPr>
        <w:ind w:left="305" w:right="206" w:firstLine="420"/>
      </w:pPr>
      <w:r>
        <w:t>ДОУ укомплектовано п</w:t>
      </w:r>
      <w:r w:rsidR="003B3F56">
        <w:t>едагогическими кадрами</w:t>
      </w:r>
      <w:r>
        <w:t>, все педагоги с высшим и средним специальным образованием. План ат</w:t>
      </w:r>
      <w:r w:rsidR="00A25AB9">
        <w:t xml:space="preserve">тестационных мероприятий на 2021-2022 учебный год выполнен; 2021-2022 </w:t>
      </w:r>
      <w:r>
        <w:t>учебный год все педагоги повышали свой профессиональный уровень через посещения методических объединений района, прохождение процедуры</w:t>
      </w:r>
    </w:p>
    <w:p w:rsidR="00A25AB9" w:rsidRDefault="00A25AB9">
      <w:pPr>
        <w:ind w:left="305" w:right="206" w:firstLine="420"/>
      </w:pPr>
    </w:p>
    <w:p w:rsidR="00A25AB9" w:rsidRDefault="00A25AB9">
      <w:pPr>
        <w:ind w:left="305" w:right="206" w:firstLine="420"/>
      </w:pPr>
    </w:p>
    <w:p w:rsidR="00C5367E" w:rsidRDefault="006065A6" w:rsidP="00A25AB9">
      <w:pPr>
        <w:ind w:left="305" w:right="206" w:firstLine="420"/>
      </w:pPr>
      <w:r>
        <w:lastRenderedPageBreak/>
        <w:t xml:space="preserve"> аттестации, самообразование, знакомились с опытом работы своих коллег из других дошкольных учреждений, проходили курсы повышения квалификации. 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 целом. </w:t>
      </w:r>
    </w:p>
    <w:p w:rsidR="0045143F" w:rsidRDefault="00A25AB9" w:rsidP="003B3F56">
      <w:pPr>
        <w:ind w:left="305" w:right="206" w:firstLine="480"/>
      </w:pPr>
      <w:r>
        <w:t>В 2022</w:t>
      </w:r>
      <w:r w:rsidR="00216553">
        <w:t>-2</w:t>
      </w:r>
      <w:r>
        <w:t xml:space="preserve">023 </w:t>
      </w:r>
      <w:r w:rsidR="006065A6">
        <w:t xml:space="preserve">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ИКТ- технологий (участие педагогов в онлайн - конференциях, вебинарах и др.) </w:t>
      </w:r>
    </w:p>
    <w:p w:rsidR="0045143F" w:rsidRDefault="006065A6">
      <w:pPr>
        <w:spacing w:after="5" w:line="270" w:lineRule="auto"/>
        <w:ind w:left="315"/>
        <w:jc w:val="left"/>
      </w:pPr>
      <w:r>
        <w:rPr>
          <w:b/>
        </w:rPr>
        <w:t>5.</w:t>
      </w:r>
      <w:r>
        <w:rPr>
          <w:rFonts w:ascii="Arial" w:eastAsia="Arial" w:hAnsi="Arial" w:cs="Arial"/>
          <w:b/>
        </w:rPr>
        <w:t xml:space="preserve"> </w:t>
      </w:r>
      <w:r>
        <w:rPr>
          <w:b/>
        </w:rPr>
        <w:t xml:space="preserve">Анализ материально – технических условий реализации ООП ДОУ. Финансовое обеспечение ООП ДОУ. </w:t>
      </w:r>
    </w:p>
    <w:p w:rsidR="00C06ED1" w:rsidRDefault="006065A6" w:rsidP="00C06ED1">
      <w:pPr>
        <w:spacing w:after="20" w:line="264" w:lineRule="auto"/>
        <w:ind w:left="305" w:right="203" w:firstLine="540"/>
      </w:pPr>
      <w:r>
        <w:rPr>
          <w:color w:val="111111"/>
        </w:rPr>
        <w:t xml:space="preserve">Материально-техническая база реализации ООП ДО соответствует действующим санитарным и противопожарным нормам, нормам охраны труда работников ДОУ. </w:t>
      </w:r>
      <w:r>
        <w:t xml:space="preserve">В </w:t>
      </w:r>
      <w:r>
        <w:rPr>
          <w:color w:val="111111"/>
        </w:rPr>
        <w:t>методическом кабинете имеется библиотека, сочетающая в себе набор демонстрационных и раздаточных материалов; комплект методической литературы для работы с детьми в группах общеразвивающей направленности;</w:t>
      </w:r>
      <w:r w:rsidR="00C06ED1">
        <w:t xml:space="preserve"> </w:t>
      </w:r>
      <w:r>
        <w:rPr>
          <w:color w:val="111111"/>
        </w:rPr>
        <w:t xml:space="preserve">художественную литературу, хрестоматии для чтения детям по Программе; картотеки в достаточном количестве. </w:t>
      </w:r>
      <w:r>
        <w:t xml:space="preserve">Анализ соответствия материально-технического обеспечения реализации ООП требованиям, предъявляемым к участку, зданию, помещениям показал, что для реализации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w:t>
      </w:r>
      <w:r>
        <w:rPr>
          <w:color w:val="111111"/>
        </w:rPr>
        <w:t xml:space="preserve">в </w:t>
      </w:r>
      <w:r>
        <w:t xml:space="preserve">соответствии с возрастными и индивидуальными особенностями воспитанников. Учреждение постоянно работает над укреплением материально-технической базы. В детском саду созданы условия для полноценного воспитания и развития воспитанников: </w:t>
      </w:r>
    </w:p>
    <w:p w:rsidR="0045143F" w:rsidRDefault="00C06ED1" w:rsidP="00C06ED1">
      <w:pPr>
        <w:spacing w:after="20" w:line="264" w:lineRule="auto"/>
        <w:ind w:left="305" w:right="203" w:firstLine="540"/>
      </w:pPr>
      <w:r>
        <w:rPr>
          <w:color w:val="111111"/>
        </w:rPr>
        <w:t>-</w:t>
      </w:r>
      <w:r>
        <w:t xml:space="preserve"> функционируют: 5</w:t>
      </w:r>
      <w:r w:rsidR="006065A6">
        <w:t xml:space="preserve"> групповых помещения, музыкально-физкультурный зал, пищеблок, прачечная, медицинский кабинет, методический кабинет, кабинет заведующей. </w:t>
      </w:r>
    </w:p>
    <w:p w:rsidR="0045143F" w:rsidRDefault="006065A6">
      <w:pPr>
        <w:ind w:left="305" w:right="206" w:firstLine="300"/>
      </w:pPr>
      <w:r>
        <w:t>На территории детского сада</w:t>
      </w:r>
      <w:r w:rsidR="00C06ED1">
        <w:t xml:space="preserve"> есть 5 </w:t>
      </w:r>
      <w:r>
        <w:t>участков с прогулочными верандами. Оснащение музыкально - физкультурного зала соответствует санитарно-гигиеническим нормам, площадь зала достаточна для реализации образовательных задач</w:t>
      </w:r>
      <w:r w:rsidR="00C06ED1">
        <w:t xml:space="preserve">. </w:t>
      </w:r>
      <w:r>
        <w:t xml:space="preserve">Оформление зала осуществлено в соответствии с эстетическими требованиями к данной части предметно-образовательной среды детского сада. </w:t>
      </w:r>
    </w:p>
    <w:p w:rsidR="0045143F" w:rsidRDefault="006065A6" w:rsidP="00C06ED1">
      <w:pPr>
        <w:ind w:left="305" w:right="206" w:firstLine="540"/>
      </w:pPr>
      <w:r>
        <w:t xml:space="preserve">В дошкольном учреждении имеется медицинский кабинет, оснащение кабинета позволяет качественно решать задачи медицинского обслуживания детей, штат медицинских работников укомплектован в соответствии с нормативами.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СанПиН. Питание детей организовано строго в соответствии с требованиями СанПиН и утверждено заведующей. </w:t>
      </w:r>
    </w:p>
    <w:p w:rsidR="0045143F" w:rsidRDefault="004670D8">
      <w:pPr>
        <w:spacing w:after="5" w:line="270" w:lineRule="auto"/>
        <w:ind w:left="315"/>
        <w:jc w:val="left"/>
      </w:pPr>
      <w:r>
        <w:rPr>
          <w:b/>
        </w:rPr>
        <w:t xml:space="preserve">6. </w:t>
      </w:r>
      <w:r w:rsidR="006065A6">
        <w:rPr>
          <w:b/>
        </w:rPr>
        <w:t xml:space="preserve">Анализ финансового обеспечения. </w:t>
      </w:r>
    </w:p>
    <w:p w:rsidR="0045143F" w:rsidRDefault="006065A6">
      <w:pPr>
        <w:ind w:left="305" w:right="206" w:firstLine="360"/>
      </w:pPr>
      <w:r>
        <w:t xml:space="preserve">Финансирование ДОУ осуществляется из муниципального бюджета (финансирование производится на выплату заработной платы обслуживающему персоналу, оплату коммунальных услуг, организацию льготного питания, приобретение хозяйственных товаров и медикаментов, выполнение услуг по содержанию движимого и недвижимого </w:t>
      </w:r>
      <w:r>
        <w:lastRenderedPageBreak/>
        <w:t>имущества). Финансирование детского сада осуществляется на основании бюджетной сметы расходов и муниципального задани</w:t>
      </w:r>
      <w:r w:rsidR="00A25AB9">
        <w:t>я на 2021-2022</w:t>
      </w:r>
      <w:r>
        <w:t>г</w:t>
      </w:r>
      <w:r w:rsidR="00C06ED1">
        <w:t xml:space="preserve">. </w:t>
      </w:r>
    </w:p>
    <w:p w:rsidR="0045143F" w:rsidRDefault="006065A6">
      <w:pPr>
        <w:spacing w:after="5" w:line="270" w:lineRule="auto"/>
        <w:ind w:left="315"/>
        <w:jc w:val="left"/>
      </w:pPr>
      <w:r>
        <w:rPr>
          <w:b/>
        </w:rPr>
        <w:t xml:space="preserve">Выводы: </w:t>
      </w:r>
    </w:p>
    <w:p w:rsidR="00C5367E" w:rsidRDefault="006065A6" w:rsidP="005E1FFB">
      <w:pPr>
        <w:ind w:left="305" w:right="206" w:firstLine="360"/>
      </w:pPr>
      <w:r>
        <w:t>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w:t>
      </w:r>
      <w:r w:rsidR="00C06ED1">
        <w:t>циалистов.</w:t>
      </w:r>
    </w:p>
    <w:p w:rsidR="0045143F" w:rsidRDefault="00C06ED1">
      <w:pPr>
        <w:ind w:left="305" w:right="206" w:firstLine="360"/>
      </w:pPr>
      <w:r>
        <w:t xml:space="preserve"> Согласно требованиям, </w:t>
      </w:r>
      <w:r w:rsidR="006065A6">
        <w:t xml:space="preserve">ДОУ наполнено кухонным, прачечным, медицинским, физкультурным, техническим оборудованием, мебелью, дидактическим и игровым материалом. </w:t>
      </w:r>
    </w:p>
    <w:p w:rsidR="0045143F" w:rsidRDefault="006065A6">
      <w:pPr>
        <w:ind w:left="305" w:right="206" w:firstLine="360"/>
      </w:pPr>
      <w:r>
        <w:t>Анализ де</w:t>
      </w:r>
      <w:r w:rsidR="00A25AB9">
        <w:t>ятельности детского сада за 2021-2022</w:t>
      </w:r>
      <w:r w:rsidR="00C06ED1">
        <w:t xml:space="preserve"> </w:t>
      </w:r>
      <w:r>
        <w:t xml:space="preserve">учебный год показал, что учреждение имеет стабильный уровень функционирования: </w:t>
      </w:r>
    </w:p>
    <w:p w:rsidR="0045143F" w:rsidRDefault="006065A6">
      <w:pPr>
        <w:numPr>
          <w:ilvl w:val="0"/>
          <w:numId w:val="4"/>
        </w:numPr>
        <w:ind w:right="1169" w:hanging="142"/>
      </w:pPr>
      <w:r>
        <w:t xml:space="preserve">приведена в соответствии нормативно-правовая база; </w:t>
      </w:r>
    </w:p>
    <w:p w:rsidR="00C06ED1" w:rsidRDefault="006065A6">
      <w:pPr>
        <w:numPr>
          <w:ilvl w:val="0"/>
          <w:numId w:val="4"/>
        </w:numPr>
        <w:ind w:right="1169" w:hanging="142"/>
      </w:pPr>
      <w:r>
        <w:t>положительные результаты освоения детьми образовательной программы;</w:t>
      </w:r>
    </w:p>
    <w:p w:rsidR="0045143F" w:rsidRDefault="00C06ED1" w:rsidP="00C06ED1">
      <w:pPr>
        <w:ind w:right="1169"/>
      </w:pPr>
      <w:r>
        <w:t xml:space="preserve">  </w:t>
      </w:r>
      <w:r w:rsidR="006065A6">
        <w:t xml:space="preserve"> -</w:t>
      </w:r>
      <w:r w:rsidR="006065A6" w:rsidRPr="00C06ED1">
        <w:rPr>
          <w:rFonts w:ascii="Arial" w:eastAsia="Arial" w:hAnsi="Arial" w:cs="Arial"/>
        </w:rPr>
        <w:t xml:space="preserve"> </w:t>
      </w:r>
      <w:r w:rsidR="006065A6">
        <w:t xml:space="preserve">сложился сплоченный творческий коллектив. </w:t>
      </w:r>
    </w:p>
    <w:p w:rsidR="0045143F" w:rsidRDefault="006065A6" w:rsidP="003B3F56">
      <w:pPr>
        <w:spacing w:after="0" w:line="258" w:lineRule="auto"/>
        <w:ind w:left="320" w:right="122" w:firstLine="360"/>
        <w:jc w:val="left"/>
      </w:pPr>
      <w:r>
        <w:rPr>
          <w:color w:val="111111"/>
        </w:rPr>
        <w:t>Для соответствия требованиям ФГОС ДО необходимо дополнить методический кабинет дидактическими материалами по различным образовательным областям, приобрести методическую литературу в соответствии с ФГОС ДО, детскую художественную литературу на все возрастные группы, современное оборудование для проведения физкультурных</w:t>
      </w:r>
      <w:r>
        <w:t xml:space="preserve"> </w:t>
      </w:r>
      <w:r>
        <w:rPr>
          <w:color w:val="111111"/>
        </w:rPr>
        <w:t>занятий.</w:t>
      </w:r>
      <w:r>
        <w:t xml:space="preserve"> </w:t>
      </w:r>
    </w:p>
    <w:p w:rsidR="003B3F56" w:rsidRDefault="003B3F56" w:rsidP="003B3F56">
      <w:pPr>
        <w:spacing w:after="0" w:line="258" w:lineRule="auto"/>
        <w:ind w:left="320" w:right="122" w:firstLine="360"/>
        <w:jc w:val="left"/>
      </w:pPr>
    </w:p>
    <w:p w:rsidR="0045143F" w:rsidRDefault="004670D8">
      <w:pPr>
        <w:spacing w:after="5" w:line="270" w:lineRule="auto"/>
        <w:ind w:left="315"/>
        <w:jc w:val="left"/>
      </w:pPr>
      <w:r>
        <w:rPr>
          <w:b/>
        </w:rPr>
        <w:t xml:space="preserve">7. </w:t>
      </w:r>
      <w:r w:rsidR="006065A6">
        <w:rPr>
          <w:rFonts w:ascii="Arial" w:eastAsia="Arial" w:hAnsi="Arial" w:cs="Arial"/>
          <w:b/>
        </w:rPr>
        <w:t xml:space="preserve"> </w:t>
      </w:r>
      <w:r w:rsidR="006065A6">
        <w:rPr>
          <w:b/>
        </w:rPr>
        <w:t xml:space="preserve">Удовлетворённость родителей качеством организации образовательного процесса в ДОУ. </w:t>
      </w:r>
    </w:p>
    <w:p w:rsidR="0045143F" w:rsidRDefault="00A25AB9">
      <w:pPr>
        <w:ind w:left="305" w:right="206" w:firstLine="420"/>
      </w:pPr>
      <w:r>
        <w:t>В 2021-2022</w:t>
      </w:r>
      <w:r w:rsidR="006065A6">
        <w:t xml:space="preserve"> учебном году работе с семьёй уделялось достаточно внимания. </w:t>
      </w:r>
    </w:p>
    <w:p w:rsidR="0045143F" w:rsidRDefault="006065A6">
      <w:pPr>
        <w:ind w:left="305" w:right="206" w:firstLine="360"/>
      </w:pPr>
      <w:r>
        <w:t>Воспитатели ежемесячно обновляли групповые стенды с наглядной пропагандой для родителей. В течение года постоянно оформлялась выставка детских ри</w:t>
      </w:r>
      <w:r w:rsidR="004670D8">
        <w:t xml:space="preserve">сунков и поделок. Были </w:t>
      </w:r>
      <w:r w:rsidR="00C06ED1">
        <w:t>проведены</w:t>
      </w:r>
      <w:r>
        <w:t xml:space="preserve">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w:t>
      </w:r>
      <w:r w:rsidR="00C06ED1">
        <w:t xml:space="preserve">икались на все мероприятия ДОУ. </w:t>
      </w:r>
      <w:r>
        <w:t>Их творчество и индивидуальность были наглядно продемонстрирован</w:t>
      </w:r>
      <w:r w:rsidR="00C85B60">
        <w:t>ы во внутрисадовских конкурсах и выставках:</w:t>
      </w:r>
    </w:p>
    <w:p w:rsidR="00F83E0E" w:rsidRDefault="00C06ED1" w:rsidP="00C85B60">
      <w:pPr>
        <w:ind w:left="305" w:right="206" w:firstLine="360"/>
      </w:pPr>
      <w:r>
        <w:t xml:space="preserve">- </w:t>
      </w:r>
      <w:r w:rsidR="00F83E0E">
        <w:t>конкурсы -</w:t>
      </w:r>
      <w:r w:rsidR="00A25AB9">
        <w:t>«Осенняя шляпа</w:t>
      </w:r>
      <w:r>
        <w:t>»</w:t>
      </w:r>
      <w:r w:rsidR="00BB3957">
        <w:t>;</w:t>
      </w:r>
      <w:r w:rsidR="00A25AB9">
        <w:t xml:space="preserve"> «Новогодние часы»; «Лучшей мамочке на Земле</w:t>
      </w:r>
      <w:r w:rsidR="003B3F56">
        <w:t>»</w:t>
      </w:r>
      <w:r w:rsidR="00C85B60">
        <w:t>;</w:t>
      </w:r>
    </w:p>
    <w:p w:rsidR="00BB3957" w:rsidRDefault="00F83E0E" w:rsidP="00C85B60">
      <w:pPr>
        <w:ind w:left="305" w:right="206" w:firstLine="360"/>
      </w:pPr>
      <w:r>
        <w:t>-выставки- «</w:t>
      </w:r>
      <w:r w:rsidR="00A25AB9">
        <w:t>Веселый огород</w:t>
      </w:r>
      <w:r>
        <w:t>»; «</w:t>
      </w:r>
      <w:r w:rsidR="00A25AB9">
        <w:t>Мама самое главное слово</w:t>
      </w:r>
      <w:r>
        <w:t>»; «</w:t>
      </w:r>
      <w:r w:rsidR="00A25AB9">
        <w:t>Красавица зима</w:t>
      </w:r>
      <w:r>
        <w:t>»; «</w:t>
      </w:r>
      <w:r w:rsidR="00F375A6">
        <w:t>Зимние виды спорта</w:t>
      </w:r>
      <w:r>
        <w:t>», «</w:t>
      </w:r>
      <w:r w:rsidR="00F375A6">
        <w:t>Профессии настоящих мужчин</w:t>
      </w:r>
      <w:r>
        <w:t>», «</w:t>
      </w:r>
      <w:r w:rsidR="00F375A6">
        <w:t>Мой любимый воспитатель», «Путешествие по космическим просторам</w:t>
      </w:r>
      <w:r>
        <w:t>»</w:t>
      </w:r>
    </w:p>
    <w:p w:rsidR="0045143F" w:rsidRDefault="006065A6" w:rsidP="00C85B60">
      <w:pPr>
        <w:ind w:left="305" w:right="206" w:firstLine="437"/>
        <w:jc w:val="left"/>
      </w:pPr>
      <w:r>
        <w:t>По итогам анкетирования родителей можно сделать вывод, что большинство родителей удовлетворяет деятельность детского са</w:t>
      </w:r>
      <w:r w:rsidR="00BB3957">
        <w:t xml:space="preserve">да. В опросе приняло </w:t>
      </w:r>
      <w:r w:rsidR="00BB3957" w:rsidRPr="005E1FFB">
        <w:t>участие</w:t>
      </w:r>
      <w:r w:rsidR="00BB3957">
        <w:t xml:space="preserve"> </w:t>
      </w:r>
      <w:r>
        <w:t>человек.</w:t>
      </w:r>
      <w:r w:rsidR="00C85B60">
        <w:t xml:space="preserve"> </w:t>
      </w:r>
      <w:r w:rsidR="00BB3957">
        <w:t xml:space="preserve">Это </w:t>
      </w:r>
      <w:r>
        <w:t xml:space="preserve">указывает на то, что родители готовы на взаимодействие и сотрудничество и остаются не равнодушными к жизнедеятельности учреждения. </w:t>
      </w:r>
    </w:p>
    <w:p w:rsidR="0045143F" w:rsidRDefault="006065A6">
      <w:pPr>
        <w:ind w:left="305" w:right="206" w:firstLine="300"/>
      </w:pPr>
      <w:r>
        <w:t xml:space="preserve">При анализе анкетирования выявлено следующее: в целом родители удовлетворены работой детского сада (98%). Педагогический коллектив обеспечивает достаточный уровень развития детей и выстраивает взаимоотношения с детьми на основе диалога, открытости и доверия. </w:t>
      </w:r>
    </w:p>
    <w:p w:rsidR="0045143F" w:rsidRDefault="006065A6">
      <w:pPr>
        <w:ind w:left="305" w:right="206" w:firstLine="240"/>
      </w:pPr>
      <w:r>
        <w:lastRenderedPageBreak/>
        <w:t xml:space="preserve">97,2% родителей полностью согласны, что в детском саду достаточно книг, пособий, детских журналов, методических материалов для организации качественного педагогического процесса. </w:t>
      </w:r>
    </w:p>
    <w:p w:rsidR="00DF0A04" w:rsidRDefault="006065A6">
      <w:pPr>
        <w:ind w:left="305" w:right="206" w:firstLine="420"/>
      </w:pPr>
      <w:r>
        <w:t xml:space="preserve">Необходимо в новом учебном году, продолжать работу с родителями (законными представителями) по информированию работы сайта ДОУ, организовать презентацию </w:t>
      </w:r>
    </w:p>
    <w:p w:rsidR="0045143F" w:rsidRDefault="006065A6">
      <w:pPr>
        <w:ind w:left="305" w:right="206" w:firstLine="420"/>
      </w:pPr>
      <w:r>
        <w:t xml:space="preserve">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 </w:t>
      </w:r>
    </w:p>
    <w:p w:rsidR="0045143F" w:rsidRDefault="006065A6">
      <w:pPr>
        <w:ind w:left="305" w:right="206" w:firstLine="600"/>
      </w:pPr>
      <w:r>
        <w:t xml:space="preserve">Одной из приоритетных задач коллектива ДОУ 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 - ресурсы, участие в разработке и реализации совместных педагогических проектов. </w:t>
      </w:r>
    </w:p>
    <w:p w:rsidR="0045143F" w:rsidRDefault="006065A6">
      <w:pPr>
        <w:ind w:left="305" w:right="206" w:firstLine="540"/>
      </w:pPr>
      <w:r>
        <w:rPr>
          <w:b/>
        </w:rPr>
        <w:t xml:space="preserve">Вывод: </w:t>
      </w:r>
      <w:r>
        <w:t xml:space="preserve">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 </w:t>
      </w:r>
    </w:p>
    <w:p w:rsidR="0045143F" w:rsidRDefault="006065A6">
      <w:pPr>
        <w:spacing w:after="30" w:line="259" w:lineRule="auto"/>
        <w:ind w:left="0" w:firstLine="0"/>
        <w:jc w:val="left"/>
      </w:pPr>
      <w:r>
        <w:t xml:space="preserve"> </w:t>
      </w:r>
    </w:p>
    <w:p w:rsidR="0045143F" w:rsidRDefault="004670D8">
      <w:pPr>
        <w:spacing w:after="5" w:line="270" w:lineRule="auto"/>
        <w:ind w:left="315"/>
        <w:jc w:val="left"/>
      </w:pPr>
      <w:r>
        <w:rPr>
          <w:b/>
        </w:rPr>
        <w:t xml:space="preserve">8. </w:t>
      </w:r>
      <w:r w:rsidR="006065A6">
        <w:rPr>
          <w:rFonts w:ascii="Arial" w:eastAsia="Arial" w:hAnsi="Arial" w:cs="Arial"/>
          <w:b/>
        </w:rPr>
        <w:t xml:space="preserve"> </w:t>
      </w:r>
      <w:r w:rsidR="006065A6">
        <w:rPr>
          <w:b/>
        </w:rPr>
        <w:t xml:space="preserve">Анализ адаптации детей к условиям ДОУ. </w:t>
      </w:r>
    </w:p>
    <w:p w:rsidR="0045143F" w:rsidRDefault="00F375A6">
      <w:pPr>
        <w:ind w:left="305" w:right="206" w:firstLine="715"/>
      </w:pPr>
      <w:r>
        <w:t>В 2021 – 2022</w:t>
      </w:r>
      <w:r w:rsidR="006065A6">
        <w:t xml:space="preserve"> учебном году в ДОУ </w:t>
      </w:r>
      <w:r w:rsidR="00A773CE">
        <w:t>поступило 22</w:t>
      </w:r>
      <w:r w:rsidR="006065A6" w:rsidRPr="001C7F4D">
        <w:t xml:space="preserve"> </w:t>
      </w:r>
      <w:r w:rsidR="001C7F4D">
        <w:t xml:space="preserve">ребенка </w:t>
      </w:r>
      <w:r w:rsidR="006065A6">
        <w:t xml:space="preserve">младшего возраста, дети поступали с </w:t>
      </w:r>
      <w:r>
        <w:t>01.09.2021</w:t>
      </w:r>
      <w:r w:rsidR="00BB3957">
        <w:t xml:space="preserve">г. </w:t>
      </w:r>
      <w:r w:rsidR="006065A6">
        <w:t xml:space="preserve"> постепенно. </w:t>
      </w:r>
    </w:p>
    <w:p w:rsidR="0045143F" w:rsidRDefault="006065A6">
      <w:pPr>
        <w:ind w:left="305" w:right="206" w:firstLine="298"/>
      </w:pPr>
      <w:r>
        <w:t xml:space="preserve">Наблюдения анализировались и фиксировались в листах адаптации, заведённых на каждого ребёнка группы. Параметрами наблюдения стали, следующие категории: </w:t>
      </w:r>
    </w:p>
    <w:p w:rsidR="0045143F" w:rsidRDefault="006065A6">
      <w:pPr>
        <w:numPr>
          <w:ilvl w:val="0"/>
          <w:numId w:val="5"/>
        </w:numPr>
        <w:ind w:right="206" w:hanging="139"/>
      </w:pPr>
      <w:r>
        <w:t xml:space="preserve">эмоциональное состояние (настроение); </w:t>
      </w:r>
    </w:p>
    <w:p w:rsidR="0045143F" w:rsidRDefault="006065A6">
      <w:pPr>
        <w:numPr>
          <w:ilvl w:val="0"/>
          <w:numId w:val="5"/>
        </w:numPr>
        <w:ind w:right="206" w:hanging="139"/>
      </w:pPr>
      <w:r>
        <w:t xml:space="preserve">аппетит во время завтрака, обеда, полдника; </w:t>
      </w:r>
    </w:p>
    <w:p w:rsidR="0045143F" w:rsidRDefault="006065A6">
      <w:pPr>
        <w:numPr>
          <w:ilvl w:val="0"/>
          <w:numId w:val="5"/>
        </w:numPr>
        <w:ind w:right="206" w:hanging="139"/>
      </w:pPr>
      <w:r>
        <w:t xml:space="preserve">характер сна и длительность засыпания; </w:t>
      </w:r>
    </w:p>
    <w:p w:rsidR="0045143F" w:rsidRDefault="006065A6">
      <w:pPr>
        <w:numPr>
          <w:ilvl w:val="0"/>
          <w:numId w:val="5"/>
        </w:numPr>
        <w:ind w:right="206" w:hanging="139"/>
      </w:pPr>
      <w:r>
        <w:t>проявления активности в игре, на занятиях, в речи; -</w:t>
      </w:r>
      <w:r>
        <w:rPr>
          <w:rFonts w:ascii="Arial" w:eastAsia="Arial" w:hAnsi="Arial" w:cs="Arial"/>
        </w:rPr>
        <w:t xml:space="preserve"> </w:t>
      </w:r>
      <w:r>
        <w:t xml:space="preserve">взаимоотношения с детьми; </w:t>
      </w:r>
    </w:p>
    <w:p w:rsidR="00BB3957" w:rsidRDefault="00BB3957" w:rsidP="00F83E0E">
      <w:pPr>
        <w:numPr>
          <w:ilvl w:val="0"/>
          <w:numId w:val="5"/>
        </w:numPr>
        <w:ind w:right="206" w:hanging="139"/>
      </w:pPr>
      <w:r>
        <w:t>взаимоотношения со взрослыми.</w:t>
      </w:r>
    </w:p>
    <w:p w:rsidR="00F83E0E" w:rsidRDefault="001C7F4D" w:rsidP="00DF0A04">
      <w:pPr>
        <w:ind w:left="0" w:right="8" w:firstLine="0"/>
      </w:pPr>
      <w:r>
        <w:t xml:space="preserve">   </w:t>
      </w:r>
      <w:r w:rsidR="00BB3957">
        <w:t>На протяжении всего периода адаптации для детей были созданы благоприятные условия: гибкий режим дня, соответствующая предметно – развивающая среда, учет индивидуальных особенностей детей, профилактические мероприятия, органи</w:t>
      </w:r>
      <w:r w:rsidR="00DF0A04">
        <w:t xml:space="preserve">зованная игровая деятельность. </w:t>
      </w:r>
    </w:p>
    <w:p w:rsidR="001C7F4D" w:rsidRDefault="001C7F4D" w:rsidP="00DF0A04">
      <w:pPr>
        <w:ind w:left="0" w:right="8" w:firstLine="0"/>
      </w:pPr>
    </w:p>
    <w:p w:rsidR="00BB3957" w:rsidRDefault="004670D8" w:rsidP="004670D8">
      <w:pPr>
        <w:spacing w:after="5" w:line="270" w:lineRule="auto"/>
        <w:jc w:val="left"/>
      </w:pPr>
      <w:r>
        <w:rPr>
          <w:b/>
        </w:rPr>
        <w:t xml:space="preserve">9. </w:t>
      </w:r>
      <w:r w:rsidR="00BB3957">
        <w:rPr>
          <w:b/>
        </w:rPr>
        <w:t xml:space="preserve">Анализ достижения детей на конкурсах, соревнованиях и олимпиадах. </w:t>
      </w:r>
    </w:p>
    <w:p w:rsidR="00BB3957" w:rsidRDefault="001C7F4D" w:rsidP="00BB3957">
      <w:pPr>
        <w:spacing w:after="326"/>
        <w:ind w:left="0" w:firstLine="0"/>
      </w:pPr>
      <w:r>
        <w:t xml:space="preserve">    </w:t>
      </w:r>
      <w:r w:rsidR="00BB3957">
        <w:t>Конкурсы, соревнования являются важной характеристикой роста и развития детей. Организованные на должном уровне конкурсы могут быть полезны как для общего развития ребенка, так и сыграть активную роль в формировании необходимых для него волевых качеств, укрепления, зак</w:t>
      </w:r>
      <w:r>
        <w:t xml:space="preserve">алки характер. </w:t>
      </w:r>
      <w:r w:rsidR="00BB3957">
        <w:t>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социализации детей, что является одним из приоритетных направлений в работе д</w:t>
      </w:r>
      <w:r w:rsidR="00F375A6">
        <w:t>етских садов. На протяжении 2021-2022</w:t>
      </w:r>
      <w:r w:rsidR="00BB3957">
        <w:t xml:space="preserve"> учебного года педагоги и воспитанники ДОУ принимали активное участие и одерживали победу в конкурсах разного уровня: </w:t>
      </w:r>
    </w:p>
    <w:p w:rsidR="00DF0A04" w:rsidRDefault="00DF0A04" w:rsidP="00BB3957">
      <w:pPr>
        <w:spacing w:after="326"/>
        <w:ind w:left="0" w:firstLine="0"/>
      </w:pPr>
    </w:p>
    <w:p w:rsidR="00DF0A04" w:rsidRDefault="00DF0A04" w:rsidP="00BB3957">
      <w:pPr>
        <w:spacing w:after="326"/>
        <w:ind w:left="0" w:firstLine="0"/>
      </w:pPr>
    </w:p>
    <w:p w:rsidR="00F83E0E" w:rsidRDefault="00BB3957" w:rsidP="00BB3957">
      <w:pPr>
        <w:ind w:right="206"/>
      </w:pPr>
      <w:r>
        <w:t xml:space="preserve">       </w:t>
      </w:r>
    </w:p>
    <w:tbl>
      <w:tblPr>
        <w:tblStyle w:val="TableGrid"/>
        <w:tblW w:w="9365" w:type="dxa"/>
        <w:jc w:val="center"/>
        <w:tblInd w:w="0" w:type="dxa"/>
        <w:tblCellMar>
          <w:top w:w="46" w:type="dxa"/>
          <w:right w:w="115" w:type="dxa"/>
        </w:tblCellMar>
        <w:tblLook w:val="04A0" w:firstRow="1" w:lastRow="0" w:firstColumn="1" w:lastColumn="0" w:noHBand="0" w:noVBand="1"/>
      </w:tblPr>
      <w:tblGrid>
        <w:gridCol w:w="3251"/>
        <w:gridCol w:w="1280"/>
        <w:gridCol w:w="127"/>
        <w:gridCol w:w="1962"/>
        <w:gridCol w:w="11"/>
        <w:gridCol w:w="2723"/>
        <w:gridCol w:w="11"/>
      </w:tblGrid>
      <w:tr w:rsidR="00F83E0E" w:rsidTr="001C7F4D">
        <w:trPr>
          <w:gridAfter w:val="1"/>
          <w:wAfter w:w="11" w:type="dxa"/>
          <w:trHeight w:val="631"/>
          <w:jc w:val="center"/>
        </w:trPr>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83E0E" w:rsidRPr="001C7F4D" w:rsidRDefault="00F83E0E" w:rsidP="00F83E0E">
            <w:pPr>
              <w:spacing w:after="0" w:line="259" w:lineRule="auto"/>
              <w:ind w:left="113" w:firstLine="0"/>
              <w:jc w:val="left"/>
            </w:pPr>
            <w:r w:rsidRPr="001C7F4D">
              <w:rPr>
                <w:b/>
                <w:sz w:val="20"/>
              </w:rPr>
              <w:lastRenderedPageBreak/>
              <w:t xml:space="preserve">Конкурсы </w:t>
            </w:r>
          </w:p>
        </w:tc>
        <w:tc>
          <w:tcPr>
            <w:tcW w:w="1280" w:type="dxa"/>
            <w:tcBorders>
              <w:top w:val="single" w:sz="4" w:space="0" w:color="000000"/>
              <w:left w:val="single" w:sz="4" w:space="0" w:color="000000"/>
              <w:bottom w:val="single" w:sz="4" w:space="0" w:color="000000"/>
              <w:right w:val="nil"/>
            </w:tcBorders>
            <w:shd w:val="clear" w:color="auto" w:fill="auto"/>
          </w:tcPr>
          <w:p w:rsidR="00F83E0E" w:rsidRPr="001C7F4D" w:rsidRDefault="00F83E0E" w:rsidP="00F83E0E">
            <w:pPr>
              <w:spacing w:after="0" w:line="259" w:lineRule="auto"/>
              <w:ind w:left="113" w:firstLine="0"/>
              <w:jc w:val="left"/>
            </w:pPr>
            <w:r w:rsidRPr="001C7F4D">
              <w:rPr>
                <w:b/>
                <w:sz w:val="20"/>
              </w:rPr>
              <w:t xml:space="preserve">Дата проведения </w:t>
            </w:r>
          </w:p>
        </w:tc>
        <w:tc>
          <w:tcPr>
            <w:tcW w:w="127" w:type="dxa"/>
            <w:tcBorders>
              <w:top w:val="single" w:sz="4" w:space="0" w:color="000000"/>
              <w:left w:val="nil"/>
              <w:bottom w:val="single" w:sz="4" w:space="0" w:color="000000"/>
              <w:right w:val="single" w:sz="4" w:space="0" w:color="000000"/>
            </w:tcBorders>
            <w:shd w:val="clear" w:color="auto" w:fill="auto"/>
          </w:tcPr>
          <w:p w:rsidR="00F83E0E" w:rsidRPr="001C7F4D" w:rsidRDefault="00F83E0E" w:rsidP="00F83E0E">
            <w:pPr>
              <w:spacing w:after="160" w:line="259" w:lineRule="auto"/>
              <w:ind w:left="0" w:firstLine="0"/>
              <w:jc w:val="left"/>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F83E0E" w:rsidRPr="001C7F4D" w:rsidRDefault="00F83E0E" w:rsidP="00F83E0E">
            <w:pPr>
              <w:spacing w:after="0" w:line="259" w:lineRule="auto"/>
              <w:ind w:left="115" w:firstLine="0"/>
              <w:jc w:val="left"/>
            </w:pPr>
            <w:r w:rsidRPr="001C7F4D">
              <w:rPr>
                <w:b/>
                <w:sz w:val="20"/>
              </w:rPr>
              <w:t xml:space="preserve">Участники  </w:t>
            </w:r>
          </w:p>
        </w:tc>
        <w:tc>
          <w:tcPr>
            <w:tcW w:w="2734" w:type="dxa"/>
            <w:gridSpan w:val="2"/>
            <w:tcBorders>
              <w:top w:val="single" w:sz="4" w:space="0" w:color="000000"/>
              <w:left w:val="single" w:sz="4" w:space="0" w:color="000000"/>
              <w:bottom w:val="single" w:sz="4" w:space="0" w:color="000000"/>
              <w:right w:val="single" w:sz="4" w:space="0" w:color="000000"/>
            </w:tcBorders>
            <w:shd w:val="clear" w:color="auto" w:fill="auto"/>
          </w:tcPr>
          <w:p w:rsidR="00F83E0E" w:rsidRPr="001C7F4D" w:rsidRDefault="00F83E0E" w:rsidP="00F83E0E">
            <w:pPr>
              <w:spacing w:after="0" w:line="259" w:lineRule="auto"/>
              <w:ind w:left="115" w:firstLine="0"/>
              <w:jc w:val="left"/>
            </w:pPr>
            <w:r w:rsidRPr="001C7F4D">
              <w:rPr>
                <w:b/>
                <w:sz w:val="20"/>
              </w:rPr>
              <w:t xml:space="preserve">Результат </w:t>
            </w:r>
          </w:p>
        </w:tc>
      </w:tr>
      <w:tr w:rsidR="00F83E0E" w:rsidTr="001C7F4D">
        <w:trPr>
          <w:trHeight w:val="320"/>
          <w:jc w:val="center"/>
        </w:trPr>
        <w:tc>
          <w:tcPr>
            <w:tcW w:w="3251" w:type="dxa"/>
            <w:tcBorders>
              <w:top w:val="single" w:sz="4" w:space="0" w:color="000000"/>
              <w:left w:val="single" w:sz="4" w:space="0" w:color="000000"/>
              <w:bottom w:val="single" w:sz="4" w:space="0" w:color="000000"/>
              <w:right w:val="nil"/>
            </w:tcBorders>
          </w:tcPr>
          <w:p w:rsidR="00F83E0E" w:rsidRDefault="00F83E0E" w:rsidP="00F83E0E">
            <w:pPr>
              <w:spacing w:after="160" w:line="259" w:lineRule="auto"/>
              <w:ind w:left="0" w:firstLine="0"/>
              <w:jc w:val="left"/>
            </w:pPr>
          </w:p>
        </w:tc>
        <w:tc>
          <w:tcPr>
            <w:tcW w:w="1280" w:type="dxa"/>
            <w:tcBorders>
              <w:top w:val="single" w:sz="4" w:space="0" w:color="000000"/>
              <w:left w:val="nil"/>
              <w:bottom w:val="single" w:sz="4" w:space="0" w:color="000000"/>
              <w:right w:val="nil"/>
            </w:tcBorders>
          </w:tcPr>
          <w:p w:rsidR="00F83E0E" w:rsidRDefault="00F83E0E" w:rsidP="00F83E0E">
            <w:pPr>
              <w:spacing w:after="160" w:line="259" w:lineRule="auto"/>
              <w:ind w:left="0" w:firstLine="0"/>
              <w:jc w:val="left"/>
            </w:pPr>
          </w:p>
        </w:tc>
        <w:tc>
          <w:tcPr>
            <w:tcW w:w="2100" w:type="dxa"/>
            <w:gridSpan w:val="3"/>
            <w:tcBorders>
              <w:top w:val="single" w:sz="4" w:space="0" w:color="000000"/>
              <w:left w:val="nil"/>
              <w:bottom w:val="single" w:sz="4" w:space="0" w:color="000000"/>
              <w:right w:val="nil"/>
            </w:tcBorders>
          </w:tcPr>
          <w:p w:rsidR="00F83E0E" w:rsidRDefault="00F83E0E" w:rsidP="00F83E0E">
            <w:pPr>
              <w:spacing w:after="0" w:line="259" w:lineRule="auto"/>
              <w:ind w:left="82" w:firstLine="0"/>
              <w:jc w:val="left"/>
            </w:pPr>
            <w:r>
              <w:rPr>
                <w:sz w:val="20"/>
              </w:rPr>
              <w:t xml:space="preserve">Региональный уровень.  </w:t>
            </w:r>
          </w:p>
        </w:tc>
        <w:tc>
          <w:tcPr>
            <w:tcW w:w="2734" w:type="dxa"/>
            <w:gridSpan w:val="2"/>
            <w:tcBorders>
              <w:top w:val="single" w:sz="4" w:space="0" w:color="000000"/>
              <w:left w:val="nil"/>
              <w:bottom w:val="single" w:sz="4" w:space="0" w:color="000000"/>
              <w:right w:val="single" w:sz="4" w:space="0" w:color="000000"/>
            </w:tcBorders>
          </w:tcPr>
          <w:p w:rsidR="00F83E0E" w:rsidRDefault="00F83E0E" w:rsidP="00F83E0E">
            <w:pPr>
              <w:spacing w:after="160" w:line="259" w:lineRule="auto"/>
              <w:ind w:left="0" w:firstLine="0"/>
              <w:jc w:val="left"/>
            </w:pPr>
          </w:p>
        </w:tc>
      </w:tr>
      <w:tr w:rsidR="00F83E0E" w:rsidTr="001C7F4D">
        <w:trPr>
          <w:gridAfter w:val="1"/>
          <w:wAfter w:w="11" w:type="dxa"/>
          <w:trHeight w:val="541"/>
          <w:jc w:val="center"/>
        </w:trPr>
        <w:tc>
          <w:tcPr>
            <w:tcW w:w="3251" w:type="dxa"/>
            <w:tcBorders>
              <w:top w:val="single" w:sz="4" w:space="0" w:color="000000"/>
              <w:left w:val="single" w:sz="4" w:space="0" w:color="000000"/>
              <w:bottom w:val="single" w:sz="4" w:space="0" w:color="000000"/>
              <w:right w:val="single" w:sz="4" w:space="0" w:color="000000"/>
            </w:tcBorders>
          </w:tcPr>
          <w:p w:rsidR="00F83E0E" w:rsidRDefault="001C7F4D" w:rsidP="001C7F4D">
            <w:pPr>
              <w:spacing w:after="0" w:line="259" w:lineRule="auto"/>
              <w:ind w:firstLine="0"/>
              <w:jc w:val="left"/>
            </w:pPr>
            <w:r>
              <w:t>«Лучший детский сад Дагестана -2021»</w:t>
            </w:r>
          </w:p>
        </w:tc>
        <w:tc>
          <w:tcPr>
            <w:tcW w:w="1280" w:type="dxa"/>
            <w:tcBorders>
              <w:top w:val="single" w:sz="4" w:space="0" w:color="000000"/>
              <w:left w:val="single" w:sz="4" w:space="0" w:color="000000"/>
              <w:bottom w:val="single" w:sz="4" w:space="0" w:color="000000"/>
              <w:right w:val="nil"/>
            </w:tcBorders>
          </w:tcPr>
          <w:p w:rsidR="00F83E0E" w:rsidRDefault="001C7F4D" w:rsidP="00F83E0E">
            <w:pPr>
              <w:spacing w:after="0" w:line="259" w:lineRule="auto"/>
              <w:ind w:firstLine="0"/>
              <w:jc w:val="left"/>
            </w:pPr>
            <w:r>
              <w:t>октябрь 2021</w:t>
            </w:r>
          </w:p>
        </w:tc>
        <w:tc>
          <w:tcPr>
            <w:tcW w:w="127" w:type="dxa"/>
            <w:tcBorders>
              <w:top w:val="single" w:sz="4" w:space="0" w:color="000000"/>
              <w:left w:val="nil"/>
              <w:bottom w:val="single" w:sz="4" w:space="0" w:color="000000"/>
              <w:right w:val="single" w:sz="4" w:space="0" w:color="000000"/>
            </w:tcBorders>
          </w:tcPr>
          <w:p w:rsidR="00F83E0E" w:rsidRDefault="00F83E0E" w:rsidP="00F83E0E">
            <w:pPr>
              <w:spacing w:after="160" w:line="259" w:lineRule="auto"/>
              <w:ind w:left="0" w:firstLine="0"/>
              <w:jc w:val="left"/>
            </w:pPr>
          </w:p>
        </w:tc>
        <w:tc>
          <w:tcPr>
            <w:tcW w:w="1962" w:type="dxa"/>
            <w:tcBorders>
              <w:top w:val="single" w:sz="4" w:space="0" w:color="000000"/>
              <w:left w:val="single" w:sz="4" w:space="0" w:color="000000"/>
              <w:bottom w:val="single" w:sz="4" w:space="0" w:color="000000"/>
              <w:right w:val="single" w:sz="4" w:space="0" w:color="000000"/>
            </w:tcBorders>
          </w:tcPr>
          <w:p w:rsidR="00F83E0E" w:rsidRDefault="001C7F4D" w:rsidP="00F83E0E">
            <w:pPr>
              <w:spacing w:after="0" w:line="259" w:lineRule="auto"/>
              <w:ind w:left="12" w:firstLine="0"/>
              <w:jc w:val="left"/>
            </w:pPr>
            <w:r>
              <w:t xml:space="preserve"> Педагоги ДОУ</w:t>
            </w:r>
          </w:p>
        </w:tc>
        <w:tc>
          <w:tcPr>
            <w:tcW w:w="2734" w:type="dxa"/>
            <w:gridSpan w:val="2"/>
            <w:tcBorders>
              <w:top w:val="single" w:sz="4" w:space="0" w:color="000000"/>
              <w:left w:val="single" w:sz="4" w:space="0" w:color="000000"/>
              <w:bottom w:val="single" w:sz="4" w:space="0" w:color="000000"/>
              <w:right w:val="single" w:sz="4" w:space="0" w:color="000000"/>
            </w:tcBorders>
          </w:tcPr>
          <w:p w:rsidR="00F83E0E" w:rsidRDefault="001C7F4D" w:rsidP="00F83E0E">
            <w:pPr>
              <w:spacing w:after="0" w:line="259" w:lineRule="auto"/>
              <w:ind w:firstLine="0"/>
              <w:jc w:val="left"/>
            </w:pPr>
            <w:r>
              <w:t xml:space="preserve"> Победители в номинации</w:t>
            </w:r>
          </w:p>
        </w:tc>
      </w:tr>
      <w:tr w:rsidR="001C7F4D" w:rsidTr="001C7F4D">
        <w:trPr>
          <w:gridAfter w:val="1"/>
          <w:wAfter w:w="11" w:type="dxa"/>
          <w:trHeight w:val="541"/>
          <w:jc w:val="center"/>
        </w:trPr>
        <w:tc>
          <w:tcPr>
            <w:tcW w:w="3251" w:type="dxa"/>
            <w:tcBorders>
              <w:top w:val="single" w:sz="4" w:space="0" w:color="000000"/>
              <w:left w:val="single" w:sz="4" w:space="0" w:color="000000"/>
              <w:bottom w:val="single" w:sz="4" w:space="0" w:color="000000"/>
              <w:right w:val="single" w:sz="4" w:space="0" w:color="000000"/>
            </w:tcBorders>
          </w:tcPr>
          <w:p w:rsidR="001C7F4D" w:rsidRPr="000C5097" w:rsidRDefault="001C7F4D" w:rsidP="001C7F4D">
            <w:pPr>
              <w:spacing w:after="0" w:line="259" w:lineRule="auto"/>
              <w:ind w:firstLine="0"/>
              <w:jc w:val="left"/>
            </w:pPr>
            <w:r w:rsidRPr="000C5097">
              <w:t xml:space="preserve">«Эколята -дошколята» </w:t>
            </w:r>
          </w:p>
        </w:tc>
        <w:tc>
          <w:tcPr>
            <w:tcW w:w="1280" w:type="dxa"/>
            <w:tcBorders>
              <w:top w:val="single" w:sz="4" w:space="0" w:color="000000"/>
              <w:left w:val="single" w:sz="4" w:space="0" w:color="000000"/>
              <w:bottom w:val="single" w:sz="4" w:space="0" w:color="000000"/>
              <w:right w:val="nil"/>
            </w:tcBorders>
          </w:tcPr>
          <w:p w:rsidR="001C7F4D" w:rsidRPr="000C5097" w:rsidRDefault="001C7F4D" w:rsidP="001C7F4D">
            <w:pPr>
              <w:spacing w:after="0" w:line="259" w:lineRule="auto"/>
              <w:ind w:firstLine="0"/>
              <w:jc w:val="left"/>
            </w:pPr>
            <w:r w:rsidRPr="000C5097">
              <w:t>12.11.2021</w:t>
            </w:r>
          </w:p>
        </w:tc>
        <w:tc>
          <w:tcPr>
            <w:tcW w:w="127" w:type="dxa"/>
            <w:tcBorders>
              <w:top w:val="single" w:sz="4" w:space="0" w:color="000000"/>
              <w:left w:val="nil"/>
              <w:bottom w:val="single" w:sz="4" w:space="0" w:color="000000"/>
              <w:right w:val="single" w:sz="4" w:space="0" w:color="000000"/>
            </w:tcBorders>
          </w:tcPr>
          <w:p w:rsidR="001C7F4D" w:rsidRPr="000C5097" w:rsidRDefault="001C7F4D" w:rsidP="001C7F4D">
            <w:pPr>
              <w:spacing w:after="160" w:line="259" w:lineRule="auto"/>
              <w:ind w:left="0" w:firstLine="0"/>
              <w:jc w:val="left"/>
            </w:pPr>
          </w:p>
        </w:tc>
        <w:tc>
          <w:tcPr>
            <w:tcW w:w="1962" w:type="dxa"/>
            <w:tcBorders>
              <w:top w:val="single" w:sz="4" w:space="0" w:color="000000"/>
              <w:left w:val="single" w:sz="4" w:space="0" w:color="000000"/>
              <w:bottom w:val="single" w:sz="4" w:space="0" w:color="000000"/>
              <w:right w:val="single" w:sz="4" w:space="0" w:color="000000"/>
            </w:tcBorders>
          </w:tcPr>
          <w:p w:rsidR="001C7F4D" w:rsidRPr="000C5097" w:rsidRDefault="001C7F4D" w:rsidP="001C7F4D">
            <w:pPr>
              <w:spacing w:after="0" w:line="259" w:lineRule="auto"/>
              <w:ind w:left="12" w:firstLine="0"/>
              <w:jc w:val="left"/>
            </w:pPr>
            <w:r w:rsidRPr="000C5097">
              <w:t>Алибекова Б.С.</w:t>
            </w:r>
          </w:p>
          <w:p w:rsidR="001C7F4D" w:rsidRPr="000C5097" w:rsidRDefault="001C7F4D" w:rsidP="001C7F4D">
            <w:pPr>
              <w:spacing w:after="0" w:line="259" w:lineRule="auto"/>
              <w:ind w:left="12" w:firstLine="0"/>
              <w:jc w:val="left"/>
            </w:pPr>
            <w:r w:rsidRPr="000C5097">
              <w:t>Халилова Ж.А..</w:t>
            </w:r>
          </w:p>
        </w:tc>
        <w:tc>
          <w:tcPr>
            <w:tcW w:w="2734" w:type="dxa"/>
            <w:gridSpan w:val="2"/>
            <w:tcBorders>
              <w:top w:val="single" w:sz="4" w:space="0" w:color="000000"/>
              <w:left w:val="single" w:sz="4" w:space="0" w:color="000000"/>
              <w:bottom w:val="single" w:sz="4" w:space="0" w:color="000000"/>
              <w:right w:val="single" w:sz="4" w:space="0" w:color="000000"/>
            </w:tcBorders>
          </w:tcPr>
          <w:p w:rsidR="001C7F4D" w:rsidRPr="000C5097" w:rsidRDefault="001C7F4D" w:rsidP="001C7F4D">
            <w:pPr>
              <w:spacing w:after="0" w:line="259" w:lineRule="auto"/>
              <w:ind w:firstLine="0"/>
              <w:jc w:val="left"/>
            </w:pPr>
            <w:r w:rsidRPr="000C5097">
              <w:t xml:space="preserve">Участник отборочного тура </w:t>
            </w:r>
          </w:p>
        </w:tc>
      </w:tr>
      <w:tr w:rsidR="001C7F4D" w:rsidTr="001C7F4D">
        <w:trPr>
          <w:trHeight w:val="320"/>
          <w:jc w:val="center"/>
        </w:trPr>
        <w:tc>
          <w:tcPr>
            <w:tcW w:w="3251" w:type="dxa"/>
            <w:tcBorders>
              <w:top w:val="single" w:sz="4" w:space="0" w:color="000000"/>
              <w:left w:val="single" w:sz="4" w:space="0" w:color="000000"/>
              <w:bottom w:val="single" w:sz="4" w:space="0" w:color="000000"/>
              <w:right w:val="nil"/>
            </w:tcBorders>
          </w:tcPr>
          <w:p w:rsidR="001C7F4D" w:rsidRPr="000C5097" w:rsidRDefault="001C7F4D" w:rsidP="001C7F4D">
            <w:pPr>
              <w:spacing w:after="160" w:line="259" w:lineRule="auto"/>
              <w:ind w:left="0" w:firstLine="0"/>
              <w:jc w:val="left"/>
            </w:pPr>
          </w:p>
        </w:tc>
        <w:tc>
          <w:tcPr>
            <w:tcW w:w="1280" w:type="dxa"/>
            <w:tcBorders>
              <w:top w:val="single" w:sz="4" w:space="0" w:color="000000"/>
              <w:left w:val="nil"/>
              <w:bottom w:val="single" w:sz="4" w:space="0" w:color="000000"/>
              <w:right w:val="nil"/>
            </w:tcBorders>
          </w:tcPr>
          <w:p w:rsidR="001C7F4D" w:rsidRPr="000C5097" w:rsidRDefault="001C7F4D" w:rsidP="001C7F4D">
            <w:pPr>
              <w:spacing w:after="160" w:line="259" w:lineRule="auto"/>
              <w:ind w:left="0" w:firstLine="0"/>
              <w:jc w:val="left"/>
            </w:pPr>
          </w:p>
        </w:tc>
        <w:tc>
          <w:tcPr>
            <w:tcW w:w="2100" w:type="dxa"/>
            <w:gridSpan w:val="3"/>
            <w:tcBorders>
              <w:top w:val="single" w:sz="4" w:space="0" w:color="000000"/>
              <w:left w:val="nil"/>
              <w:bottom w:val="single" w:sz="4" w:space="0" w:color="000000"/>
              <w:right w:val="nil"/>
            </w:tcBorders>
          </w:tcPr>
          <w:p w:rsidR="001C7F4D" w:rsidRPr="000C5097" w:rsidRDefault="001C7F4D" w:rsidP="001C7F4D">
            <w:pPr>
              <w:spacing w:after="0" w:line="259" w:lineRule="auto"/>
              <w:ind w:left="0" w:firstLine="0"/>
              <w:jc w:val="left"/>
            </w:pPr>
            <w:r w:rsidRPr="000C5097">
              <w:t xml:space="preserve">Муниципальный уровень </w:t>
            </w:r>
          </w:p>
        </w:tc>
        <w:tc>
          <w:tcPr>
            <w:tcW w:w="2734" w:type="dxa"/>
            <w:gridSpan w:val="2"/>
            <w:tcBorders>
              <w:top w:val="single" w:sz="4" w:space="0" w:color="000000"/>
              <w:left w:val="nil"/>
              <w:bottom w:val="single" w:sz="4" w:space="0" w:color="000000"/>
              <w:right w:val="single" w:sz="4" w:space="0" w:color="000000"/>
            </w:tcBorders>
          </w:tcPr>
          <w:p w:rsidR="001C7F4D" w:rsidRPr="000C5097" w:rsidRDefault="001C7F4D" w:rsidP="001C7F4D">
            <w:pPr>
              <w:spacing w:after="160" w:line="259" w:lineRule="auto"/>
              <w:ind w:left="0" w:firstLine="0"/>
              <w:jc w:val="left"/>
            </w:pPr>
          </w:p>
        </w:tc>
      </w:tr>
      <w:tr w:rsidR="00171397" w:rsidTr="001C7F4D">
        <w:trPr>
          <w:gridAfter w:val="1"/>
          <w:wAfter w:w="11" w:type="dxa"/>
          <w:trHeight w:val="320"/>
          <w:jc w:val="center"/>
        </w:trPr>
        <w:tc>
          <w:tcPr>
            <w:tcW w:w="3251"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firstLine="0"/>
              <w:jc w:val="left"/>
            </w:pPr>
            <w:r>
              <w:t>«Мечты Детства»</w:t>
            </w:r>
          </w:p>
        </w:tc>
        <w:tc>
          <w:tcPr>
            <w:tcW w:w="1280" w:type="dxa"/>
            <w:tcBorders>
              <w:top w:val="single" w:sz="4" w:space="0" w:color="000000"/>
              <w:left w:val="single" w:sz="4" w:space="0" w:color="000000"/>
              <w:bottom w:val="single" w:sz="4" w:space="0" w:color="000000"/>
              <w:right w:val="nil"/>
            </w:tcBorders>
          </w:tcPr>
          <w:p w:rsidR="00171397" w:rsidRPr="000C5097" w:rsidRDefault="00171397" w:rsidP="00171397">
            <w:pPr>
              <w:spacing w:after="0" w:line="259" w:lineRule="auto"/>
              <w:ind w:firstLine="0"/>
              <w:jc w:val="left"/>
            </w:pPr>
            <w:r>
              <w:t xml:space="preserve"> 16.02.2022</w:t>
            </w:r>
          </w:p>
        </w:tc>
        <w:tc>
          <w:tcPr>
            <w:tcW w:w="127" w:type="dxa"/>
            <w:tcBorders>
              <w:top w:val="single" w:sz="4" w:space="0" w:color="000000"/>
              <w:left w:val="nil"/>
              <w:bottom w:val="single" w:sz="4" w:space="0" w:color="000000"/>
              <w:right w:val="single" w:sz="4" w:space="0" w:color="000000"/>
            </w:tcBorders>
          </w:tcPr>
          <w:p w:rsidR="00171397" w:rsidRPr="000C5097" w:rsidRDefault="00171397" w:rsidP="00171397">
            <w:pPr>
              <w:spacing w:after="160" w:line="259" w:lineRule="auto"/>
              <w:ind w:left="0" w:firstLine="0"/>
              <w:jc w:val="left"/>
            </w:pPr>
          </w:p>
        </w:tc>
        <w:tc>
          <w:tcPr>
            <w:tcW w:w="1962"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left="12" w:firstLine="0"/>
              <w:jc w:val="left"/>
            </w:pPr>
            <w:r w:rsidRPr="000C5097">
              <w:t>Алибекова Б.С.</w:t>
            </w:r>
          </w:p>
          <w:p w:rsidR="00171397" w:rsidRPr="000C5097" w:rsidRDefault="00171397" w:rsidP="00171397">
            <w:pPr>
              <w:spacing w:after="0" w:line="259" w:lineRule="auto"/>
              <w:ind w:left="12" w:firstLine="0"/>
              <w:jc w:val="left"/>
            </w:pPr>
            <w:r w:rsidRPr="000C5097">
              <w:t>Шахманова Т.К.</w:t>
            </w:r>
          </w:p>
        </w:tc>
        <w:tc>
          <w:tcPr>
            <w:tcW w:w="2734" w:type="dxa"/>
            <w:gridSpan w:val="2"/>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firstLine="0"/>
              <w:jc w:val="left"/>
            </w:pPr>
            <w:r w:rsidRPr="000C5097">
              <w:t>Участник отборочного тура</w:t>
            </w:r>
          </w:p>
        </w:tc>
      </w:tr>
      <w:tr w:rsidR="00171397" w:rsidTr="001C7F4D">
        <w:trPr>
          <w:gridAfter w:val="1"/>
          <w:wAfter w:w="11" w:type="dxa"/>
          <w:trHeight w:val="320"/>
          <w:jc w:val="center"/>
        </w:trPr>
        <w:tc>
          <w:tcPr>
            <w:tcW w:w="3251"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firstLine="0"/>
              <w:jc w:val="left"/>
            </w:pPr>
            <w:r w:rsidRPr="000C5097">
              <w:t>«Эколята -дошколята»</w:t>
            </w:r>
          </w:p>
        </w:tc>
        <w:tc>
          <w:tcPr>
            <w:tcW w:w="1280" w:type="dxa"/>
            <w:tcBorders>
              <w:top w:val="single" w:sz="4" w:space="0" w:color="000000"/>
              <w:left w:val="single" w:sz="4" w:space="0" w:color="000000"/>
              <w:bottom w:val="single" w:sz="4" w:space="0" w:color="000000"/>
              <w:right w:val="nil"/>
            </w:tcBorders>
          </w:tcPr>
          <w:p w:rsidR="00171397" w:rsidRPr="000C5097" w:rsidRDefault="00171397" w:rsidP="00171397">
            <w:pPr>
              <w:spacing w:after="0" w:line="259" w:lineRule="auto"/>
              <w:ind w:firstLine="0"/>
              <w:jc w:val="left"/>
            </w:pPr>
            <w:r w:rsidRPr="000C5097">
              <w:t>04.04.2022</w:t>
            </w:r>
          </w:p>
        </w:tc>
        <w:tc>
          <w:tcPr>
            <w:tcW w:w="127" w:type="dxa"/>
            <w:tcBorders>
              <w:top w:val="single" w:sz="4" w:space="0" w:color="000000"/>
              <w:left w:val="nil"/>
              <w:bottom w:val="single" w:sz="4" w:space="0" w:color="000000"/>
              <w:right w:val="single" w:sz="4" w:space="0" w:color="000000"/>
            </w:tcBorders>
          </w:tcPr>
          <w:p w:rsidR="00171397" w:rsidRPr="000C5097" w:rsidRDefault="00171397" w:rsidP="00171397">
            <w:pPr>
              <w:spacing w:after="160" w:line="259" w:lineRule="auto"/>
              <w:ind w:left="0" w:firstLine="0"/>
              <w:jc w:val="left"/>
            </w:pPr>
          </w:p>
        </w:tc>
        <w:tc>
          <w:tcPr>
            <w:tcW w:w="1962"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left="12" w:firstLine="0"/>
              <w:jc w:val="left"/>
            </w:pPr>
            <w:r w:rsidRPr="000C5097">
              <w:t>Алибекова Б.С.</w:t>
            </w:r>
          </w:p>
          <w:p w:rsidR="00171397" w:rsidRPr="000C5097" w:rsidRDefault="00171397" w:rsidP="00171397">
            <w:pPr>
              <w:spacing w:after="0" w:line="259" w:lineRule="auto"/>
              <w:ind w:left="12" w:firstLine="0"/>
              <w:jc w:val="left"/>
            </w:pPr>
            <w:r w:rsidRPr="000C5097">
              <w:t>Шахманова Т.К.</w:t>
            </w:r>
          </w:p>
        </w:tc>
        <w:tc>
          <w:tcPr>
            <w:tcW w:w="2734" w:type="dxa"/>
            <w:gridSpan w:val="2"/>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firstLine="0"/>
              <w:jc w:val="left"/>
            </w:pPr>
            <w:r w:rsidRPr="000C5097">
              <w:t>Участник отборочного тура</w:t>
            </w:r>
          </w:p>
        </w:tc>
      </w:tr>
      <w:tr w:rsidR="00171397" w:rsidTr="001C7F4D">
        <w:trPr>
          <w:gridAfter w:val="1"/>
          <w:wAfter w:w="11" w:type="dxa"/>
          <w:trHeight w:val="320"/>
          <w:jc w:val="center"/>
        </w:trPr>
        <w:tc>
          <w:tcPr>
            <w:tcW w:w="3251"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jc w:val="left"/>
            </w:pPr>
            <w:r w:rsidRPr="000C5097">
              <w:t>Лучший воспитатель ДОО по обучению детей ПДД и х пропаганде среди родителей</w:t>
            </w:r>
          </w:p>
        </w:tc>
        <w:tc>
          <w:tcPr>
            <w:tcW w:w="1280" w:type="dxa"/>
            <w:tcBorders>
              <w:top w:val="single" w:sz="4" w:space="0" w:color="000000"/>
              <w:left w:val="single" w:sz="4" w:space="0" w:color="000000"/>
              <w:bottom w:val="single" w:sz="4" w:space="0" w:color="000000"/>
              <w:right w:val="nil"/>
            </w:tcBorders>
          </w:tcPr>
          <w:p w:rsidR="00171397" w:rsidRPr="000C5097" w:rsidRDefault="00171397" w:rsidP="00171397">
            <w:pPr>
              <w:spacing w:after="0" w:line="259" w:lineRule="auto"/>
              <w:jc w:val="left"/>
            </w:pPr>
            <w:r w:rsidRPr="000C5097">
              <w:t>12.04.2022</w:t>
            </w:r>
          </w:p>
        </w:tc>
        <w:tc>
          <w:tcPr>
            <w:tcW w:w="127" w:type="dxa"/>
            <w:tcBorders>
              <w:top w:val="single" w:sz="4" w:space="0" w:color="000000"/>
              <w:left w:val="nil"/>
              <w:bottom w:val="single" w:sz="4" w:space="0" w:color="000000"/>
              <w:right w:val="single" w:sz="4" w:space="0" w:color="000000"/>
            </w:tcBorders>
          </w:tcPr>
          <w:p w:rsidR="00171397" w:rsidRPr="000C5097" w:rsidRDefault="00171397" w:rsidP="00171397">
            <w:pPr>
              <w:spacing w:after="160" w:line="259" w:lineRule="auto"/>
              <w:ind w:left="0" w:firstLine="0"/>
              <w:jc w:val="left"/>
            </w:pPr>
          </w:p>
        </w:tc>
        <w:tc>
          <w:tcPr>
            <w:tcW w:w="1962"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left="12" w:firstLine="0"/>
              <w:jc w:val="left"/>
            </w:pPr>
            <w:r w:rsidRPr="000C5097">
              <w:t>Исаева П.И.</w:t>
            </w:r>
          </w:p>
        </w:tc>
        <w:tc>
          <w:tcPr>
            <w:tcW w:w="2734" w:type="dxa"/>
            <w:gridSpan w:val="2"/>
            <w:tcBorders>
              <w:top w:val="single" w:sz="4" w:space="0" w:color="000000"/>
              <w:left w:val="single" w:sz="4" w:space="0" w:color="000000"/>
              <w:bottom w:val="single" w:sz="4" w:space="0" w:color="000000"/>
              <w:right w:val="single" w:sz="4" w:space="0" w:color="000000"/>
            </w:tcBorders>
          </w:tcPr>
          <w:p w:rsidR="00171397" w:rsidRPr="000C5097" w:rsidRDefault="00A773CE" w:rsidP="00171397">
            <w:pPr>
              <w:spacing w:after="0" w:line="259" w:lineRule="auto"/>
              <w:ind w:firstLine="0"/>
              <w:jc w:val="left"/>
            </w:pPr>
            <w:r w:rsidRPr="000C5097">
              <w:t>Участник отборочного тура</w:t>
            </w:r>
          </w:p>
        </w:tc>
      </w:tr>
      <w:tr w:rsidR="00171397" w:rsidTr="001C7F4D">
        <w:trPr>
          <w:gridAfter w:val="1"/>
          <w:wAfter w:w="11" w:type="dxa"/>
          <w:trHeight w:val="320"/>
          <w:jc w:val="center"/>
        </w:trPr>
        <w:tc>
          <w:tcPr>
            <w:tcW w:w="3251"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firstLine="0"/>
              <w:jc w:val="left"/>
            </w:pPr>
            <w:r w:rsidRPr="000C5097">
              <w:t>Лучшая ДОО по обучению дошкольников ПДД</w:t>
            </w:r>
          </w:p>
        </w:tc>
        <w:tc>
          <w:tcPr>
            <w:tcW w:w="1280" w:type="dxa"/>
            <w:tcBorders>
              <w:top w:val="single" w:sz="4" w:space="0" w:color="000000"/>
              <w:left w:val="single" w:sz="4" w:space="0" w:color="000000"/>
              <w:bottom w:val="single" w:sz="4" w:space="0" w:color="000000"/>
              <w:right w:val="nil"/>
            </w:tcBorders>
          </w:tcPr>
          <w:p w:rsidR="00171397" w:rsidRPr="000C5097" w:rsidRDefault="00171397" w:rsidP="00171397">
            <w:pPr>
              <w:spacing w:after="0" w:line="259" w:lineRule="auto"/>
              <w:ind w:firstLine="0"/>
              <w:jc w:val="left"/>
            </w:pPr>
            <w:r w:rsidRPr="000C5097">
              <w:t>12.04.2022</w:t>
            </w:r>
          </w:p>
        </w:tc>
        <w:tc>
          <w:tcPr>
            <w:tcW w:w="127" w:type="dxa"/>
            <w:tcBorders>
              <w:top w:val="single" w:sz="4" w:space="0" w:color="000000"/>
              <w:left w:val="nil"/>
              <w:bottom w:val="single" w:sz="4" w:space="0" w:color="000000"/>
              <w:right w:val="single" w:sz="4" w:space="0" w:color="000000"/>
            </w:tcBorders>
          </w:tcPr>
          <w:p w:rsidR="00171397" w:rsidRPr="000C5097" w:rsidRDefault="00171397" w:rsidP="00171397">
            <w:pPr>
              <w:spacing w:after="160" w:line="259" w:lineRule="auto"/>
              <w:ind w:left="0" w:firstLine="0"/>
              <w:jc w:val="left"/>
            </w:pPr>
          </w:p>
        </w:tc>
        <w:tc>
          <w:tcPr>
            <w:tcW w:w="1962" w:type="dxa"/>
            <w:tcBorders>
              <w:top w:val="single" w:sz="4" w:space="0" w:color="000000"/>
              <w:left w:val="single" w:sz="4" w:space="0" w:color="000000"/>
              <w:bottom w:val="single" w:sz="4" w:space="0" w:color="000000"/>
              <w:right w:val="single" w:sz="4" w:space="0" w:color="000000"/>
            </w:tcBorders>
          </w:tcPr>
          <w:p w:rsidR="00171397" w:rsidRPr="000C5097" w:rsidRDefault="00171397" w:rsidP="00171397">
            <w:pPr>
              <w:spacing w:after="0" w:line="259" w:lineRule="auto"/>
              <w:ind w:left="12" w:firstLine="0"/>
              <w:jc w:val="left"/>
            </w:pPr>
            <w:r w:rsidRPr="000C5097">
              <w:t>Шигабудинова Д.А.</w:t>
            </w:r>
          </w:p>
        </w:tc>
        <w:tc>
          <w:tcPr>
            <w:tcW w:w="2734" w:type="dxa"/>
            <w:gridSpan w:val="2"/>
            <w:tcBorders>
              <w:top w:val="single" w:sz="4" w:space="0" w:color="000000"/>
              <w:left w:val="single" w:sz="4" w:space="0" w:color="000000"/>
              <w:bottom w:val="single" w:sz="4" w:space="0" w:color="000000"/>
              <w:right w:val="single" w:sz="4" w:space="0" w:color="000000"/>
            </w:tcBorders>
          </w:tcPr>
          <w:p w:rsidR="00171397" w:rsidRPr="000C5097" w:rsidRDefault="00A773CE" w:rsidP="00171397">
            <w:pPr>
              <w:spacing w:after="0" w:line="259" w:lineRule="auto"/>
              <w:ind w:firstLine="0"/>
              <w:jc w:val="left"/>
            </w:pPr>
            <w:r w:rsidRPr="000C5097">
              <w:t>Участник отборочного тура</w:t>
            </w:r>
          </w:p>
        </w:tc>
      </w:tr>
    </w:tbl>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BB3957">
      <w:pPr>
        <w:ind w:right="206"/>
      </w:pPr>
    </w:p>
    <w:p w:rsidR="003B3F56" w:rsidRDefault="003B3F56" w:rsidP="003B3F56">
      <w:pPr>
        <w:ind w:left="0" w:right="206" w:firstLine="0"/>
        <w:sectPr w:rsidR="003B3F56" w:rsidSect="00626A37">
          <w:pgSz w:w="11899" w:h="16841"/>
          <w:pgMar w:top="1072" w:right="1126" w:bottom="294" w:left="112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875111" w:rsidRPr="00875111" w:rsidRDefault="00875111" w:rsidP="00875111">
      <w:pPr>
        <w:spacing w:after="120" w:line="259" w:lineRule="auto"/>
        <w:ind w:left="0" w:firstLine="0"/>
        <w:jc w:val="left"/>
      </w:pPr>
    </w:p>
    <w:p w:rsidR="00875111" w:rsidRDefault="00875111">
      <w:pPr>
        <w:spacing w:after="5" w:line="270" w:lineRule="auto"/>
        <w:ind w:left="315"/>
        <w:jc w:val="left"/>
        <w:rPr>
          <w:b/>
        </w:rPr>
      </w:pPr>
    </w:p>
    <w:p w:rsidR="0045143F" w:rsidRPr="003B3F56" w:rsidRDefault="004670D8">
      <w:pPr>
        <w:spacing w:after="5" w:line="270" w:lineRule="auto"/>
        <w:ind w:left="315"/>
        <w:jc w:val="left"/>
      </w:pPr>
      <w:r>
        <w:rPr>
          <w:b/>
        </w:rPr>
        <w:t xml:space="preserve">10. </w:t>
      </w:r>
      <w:r w:rsidR="006065A6" w:rsidRPr="003B3F56">
        <w:rPr>
          <w:b/>
        </w:rPr>
        <w:t xml:space="preserve">Анализ реализации Программы. </w:t>
      </w:r>
    </w:p>
    <w:p w:rsidR="0045143F" w:rsidRPr="003B3F56" w:rsidRDefault="006065A6">
      <w:pPr>
        <w:ind w:left="305" w:right="1229" w:firstLine="360"/>
      </w:pPr>
      <w:r w:rsidRPr="003B3F56">
        <w:t>Для определения уровня усвоения детьми программного материала проводилась педагогическая диагностика в сентябре и в мае по критериям, указанным в Основной образовательной программе дошкольного образования разработанной на основе проекта примерной общеобразовательной программы «</w:t>
      </w:r>
      <w:r w:rsidR="003B3F56">
        <w:t>Мозайка</w:t>
      </w:r>
      <w:r w:rsidRPr="003B3F56">
        <w:t xml:space="preserve">»   </w:t>
      </w:r>
    </w:p>
    <w:p w:rsidR="0045143F" w:rsidRDefault="006065A6">
      <w:pPr>
        <w:ind w:left="305" w:right="206" w:firstLine="300"/>
      </w:pPr>
      <w:r w:rsidRPr="003B3F56">
        <w:t>Цель диагностики - изучение качественных показателей достижений детей, складывающихся</w:t>
      </w:r>
      <w:r>
        <w:t xml:space="preserve"> в целесообразно организованных образовательных условиях. </w:t>
      </w:r>
    </w:p>
    <w:p w:rsidR="0045143F" w:rsidRDefault="006065A6">
      <w:pPr>
        <w:ind w:left="315" w:right="206"/>
      </w:pPr>
      <w:r>
        <w:t xml:space="preserve">Задачи: </w:t>
      </w:r>
    </w:p>
    <w:p w:rsidR="0045143F" w:rsidRDefault="006065A6">
      <w:pPr>
        <w:numPr>
          <w:ilvl w:val="2"/>
          <w:numId w:val="7"/>
        </w:numPr>
        <w:ind w:right="827"/>
      </w:pPr>
      <w:r>
        <w:t>изучить продвижение ребенка в освоении универсальных видов детской деятельности. -</w:t>
      </w:r>
      <w:r>
        <w:rPr>
          <w:rFonts w:ascii="Arial" w:eastAsia="Arial" w:hAnsi="Arial" w:cs="Arial"/>
        </w:rPr>
        <w:t xml:space="preserve"> </w:t>
      </w:r>
      <w:r>
        <w:t xml:space="preserve">составить объективное и информативное представление об индивидуальной траектории развития каждого воспитанника. </w:t>
      </w:r>
    </w:p>
    <w:p w:rsidR="0045143F" w:rsidRDefault="006065A6">
      <w:pPr>
        <w:numPr>
          <w:ilvl w:val="2"/>
          <w:numId w:val="7"/>
        </w:numPr>
        <w:ind w:right="827"/>
      </w:pPr>
      <w:r>
        <w:t xml:space="preserve">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развития. </w:t>
      </w:r>
    </w:p>
    <w:p w:rsidR="0045143F" w:rsidRDefault="006065A6">
      <w:pPr>
        <w:numPr>
          <w:ilvl w:val="2"/>
          <w:numId w:val="7"/>
        </w:numPr>
        <w:ind w:right="827"/>
      </w:pPr>
      <w:r>
        <w:t xml:space="preserve">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 </w:t>
      </w:r>
    </w:p>
    <w:p w:rsidR="0045143F" w:rsidRDefault="006065A6">
      <w:pPr>
        <w:spacing w:after="17" w:line="259" w:lineRule="auto"/>
        <w:ind w:left="0" w:firstLine="0"/>
        <w:jc w:val="left"/>
      </w:pPr>
      <w:r>
        <w:t xml:space="preserve"> </w:t>
      </w:r>
    </w:p>
    <w:p w:rsidR="0045143F" w:rsidRDefault="00871F8B">
      <w:pPr>
        <w:ind w:right="206"/>
      </w:pPr>
      <w:bookmarkStart w:id="0" w:name="_GoBack"/>
      <w:bookmarkEnd w:id="0"/>
      <w:r>
        <w:t xml:space="preserve">     </w:t>
      </w:r>
      <w:r w:rsidR="006065A6">
        <w:t>Субъ</w:t>
      </w:r>
      <w:r w:rsidR="003B3F56">
        <w:t>ект мониторинга - воспитанники 28</w:t>
      </w:r>
      <w:r w:rsidR="006065A6">
        <w:t xml:space="preserve"> человек. Охват – 100 %. </w:t>
      </w:r>
    </w:p>
    <w:p w:rsidR="0045143F" w:rsidRDefault="003B3F56">
      <w:pPr>
        <w:ind w:right="206"/>
      </w:pPr>
      <w:r>
        <w:t>Мониторинг проводится педагогом- психологом</w:t>
      </w:r>
      <w:r w:rsidR="006065A6">
        <w:t xml:space="preserve"> на основании: </w:t>
      </w:r>
    </w:p>
    <w:p w:rsidR="0045143F" w:rsidRDefault="006065A6" w:rsidP="003B3F56">
      <w:pPr>
        <w:ind w:right="4226"/>
      </w:pPr>
      <w:r>
        <w:t xml:space="preserve">Наблюдений, бесед, диагностических ситуаций. Процедура оценки: индивидуальные карты. </w:t>
      </w:r>
    </w:p>
    <w:p w:rsidR="0045143F" w:rsidRDefault="003B3F56">
      <w:pPr>
        <w:ind w:right="206"/>
      </w:pPr>
      <w:r>
        <w:t xml:space="preserve">Высокий уровень- </w:t>
      </w:r>
      <w:r w:rsidR="006065A6">
        <w:t xml:space="preserve"> </w:t>
      </w:r>
    </w:p>
    <w:p w:rsidR="003B3F56" w:rsidRDefault="003B3F56">
      <w:pPr>
        <w:ind w:right="6972"/>
      </w:pPr>
      <w:r>
        <w:t>Средний уровень-</w:t>
      </w:r>
    </w:p>
    <w:p w:rsidR="0045143F" w:rsidRDefault="003B3F56">
      <w:pPr>
        <w:ind w:right="6972"/>
      </w:pPr>
      <w:r>
        <w:t xml:space="preserve">Низкий уровень- </w:t>
      </w:r>
    </w:p>
    <w:p w:rsidR="0045143F" w:rsidRDefault="0045143F">
      <w:pPr>
        <w:spacing w:after="0" w:line="259" w:lineRule="auto"/>
        <w:ind w:left="0" w:firstLine="0"/>
        <w:jc w:val="left"/>
      </w:pPr>
    </w:p>
    <w:p w:rsidR="0045143F" w:rsidRDefault="006065A6" w:rsidP="00A773CE">
      <w:pPr>
        <w:ind w:right="206"/>
      </w:pPr>
      <w:r>
        <w:t>А</w:t>
      </w:r>
      <w:r w:rsidR="003B3F56">
        <w:t>нализ мониторинга показал, что у</w:t>
      </w:r>
      <w:r>
        <w:t>ро</w:t>
      </w:r>
      <w:r w:rsidR="003B3F56">
        <w:t>вень достижения</w:t>
      </w:r>
      <w:r w:rsidR="000C5097">
        <w:t xml:space="preserve"> воспитанников МКДОУ на май 2022</w:t>
      </w:r>
      <w:r>
        <w:t xml:space="preserve"> г</w:t>
      </w:r>
      <w:r w:rsidR="000C5097">
        <w:t>ода находятся на уровне нормы.</w:t>
      </w:r>
    </w:p>
    <w:p w:rsidR="0045143F" w:rsidRDefault="006065A6">
      <w:pPr>
        <w:spacing w:after="5" w:line="270" w:lineRule="auto"/>
        <w:ind w:left="315"/>
        <w:jc w:val="left"/>
      </w:pPr>
      <w:r>
        <w:rPr>
          <w:b/>
        </w:rPr>
        <w:t xml:space="preserve">Выводы по эффективности реализации ООП: </w:t>
      </w:r>
    </w:p>
    <w:p w:rsidR="0045143F" w:rsidRDefault="006065A6">
      <w:pPr>
        <w:ind w:left="305" w:right="285" w:firstLine="480"/>
      </w:pPr>
      <w:r>
        <w:t xml:space="preserve">Таким образом, результаты мониторинга освоения программного материала детьми </w:t>
      </w:r>
      <w:r w:rsidR="003B3F56">
        <w:t xml:space="preserve">подготовительной </w:t>
      </w:r>
      <w:r w:rsidRPr="003B3F56">
        <w:t>групп</w:t>
      </w:r>
      <w:r w:rsidR="000C5097">
        <w:t>ы за 2021-2022</w:t>
      </w:r>
      <w:r w:rsidR="003B3F56">
        <w:t xml:space="preserve"> </w:t>
      </w:r>
      <w:r w:rsidRPr="003B3F56">
        <w:t>учебный год показали в основном высокий и средний уровень. Исходя из пока</w:t>
      </w:r>
      <w:r>
        <w:t>зателей результативности освоения программного материала по всем направлениям деятельности, можно сделать вывод о том, что коллектив ДОУ хорошо справился со всеми поставленными задачами по реализации ООП. Однако следует отме</w:t>
      </w:r>
      <w:r w:rsidR="003B3F56">
        <w:t xml:space="preserve">тить незначительное количество </w:t>
      </w:r>
      <w:r>
        <w:t>детей с низким уровнем. Наиболее типичные причины недостаточной эффективности уровня усвоения программного материала следующие: вновь прибывшие дети; часто болеющи</w:t>
      </w:r>
      <w:r w:rsidR="00257E2F">
        <w:t xml:space="preserve">е; задержка речевого развития; особенности контингента </w:t>
      </w:r>
      <w:r>
        <w:t xml:space="preserve">воспитанников. </w:t>
      </w:r>
    </w:p>
    <w:p w:rsidR="00257E2F" w:rsidRDefault="00257E2F" w:rsidP="00257E2F">
      <w:pPr>
        <w:ind w:right="299"/>
      </w:pPr>
      <w:r>
        <w:t xml:space="preserve">        Рекомендации: разработать планы индивидуальных маршрутов для детей показавшим низкий уровень усвоения программного материала. Однако, опираясь на результаты диагностики, педагогам необходимо в будущем учебном году уделить больше внимания созданию речевой среды в группах, а также продолжать работу по формированию двигательной активности, здорового образа жизни воспитанников </w:t>
      </w:r>
    </w:p>
    <w:p w:rsidR="0045143F" w:rsidRDefault="0045143F">
      <w:pPr>
        <w:spacing w:after="57" w:line="259" w:lineRule="auto"/>
        <w:ind w:left="0" w:firstLine="0"/>
        <w:jc w:val="left"/>
      </w:pPr>
    </w:p>
    <w:p w:rsidR="00DF0A04" w:rsidRDefault="00DF0A04">
      <w:pPr>
        <w:spacing w:after="57" w:line="259" w:lineRule="auto"/>
        <w:ind w:left="0" w:firstLine="0"/>
        <w:jc w:val="left"/>
      </w:pPr>
    </w:p>
    <w:p w:rsidR="00DF0A04" w:rsidRDefault="00DF0A04">
      <w:pPr>
        <w:spacing w:after="57" w:line="259" w:lineRule="auto"/>
        <w:ind w:left="0" w:firstLine="0"/>
        <w:jc w:val="left"/>
      </w:pPr>
    </w:p>
    <w:p w:rsidR="00A773CE" w:rsidRDefault="00A773CE">
      <w:pPr>
        <w:spacing w:after="57" w:line="259" w:lineRule="auto"/>
        <w:ind w:left="0" w:firstLine="0"/>
        <w:jc w:val="left"/>
      </w:pPr>
    </w:p>
    <w:p w:rsidR="00A773CE" w:rsidRDefault="00A773CE">
      <w:pPr>
        <w:spacing w:after="57" w:line="259" w:lineRule="auto"/>
        <w:ind w:left="0" w:firstLine="0"/>
        <w:jc w:val="left"/>
      </w:pPr>
    </w:p>
    <w:p w:rsidR="00DF0A04" w:rsidRDefault="00DF0A04">
      <w:pPr>
        <w:spacing w:after="57" w:line="259" w:lineRule="auto"/>
        <w:ind w:left="0" w:firstLine="0"/>
        <w:jc w:val="left"/>
      </w:pPr>
    </w:p>
    <w:p w:rsidR="0045143F" w:rsidRDefault="004670D8" w:rsidP="00257E2F">
      <w:pPr>
        <w:spacing w:after="5" w:line="270" w:lineRule="auto"/>
        <w:ind w:left="315"/>
        <w:jc w:val="left"/>
      </w:pPr>
      <w:r>
        <w:rPr>
          <w:b/>
        </w:rPr>
        <w:t xml:space="preserve">11. </w:t>
      </w:r>
      <w:r w:rsidR="00257E2F">
        <w:rPr>
          <w:b/>
        </w:rPr>
        <w:t xml:space="preserve">Анализ медицинского сопровождения, организации питания, </w:t>
      </w:r>
      <w:r w:rsidR="006065A6">
        <w:rPr>
          <w:b/>
        </w:rPr>
        <w:t xml:space="preserve">обеспечения безопасности. </w:t>
      </w:r>
    </w:p>
    <w:p w:rsidR="00257E2F" w:rsidRDefault="006065A6" w:rsidP="00257E2F">
      <w:pPr>
        <w:ind w:left="305" w:right="286" w:firstLine="298"/>
      </w:pPr>
      <w:r>
        <w:t xml:space="preserve">Медицинское сопровождение в ДОУ </w:t>
      </w:r>
      <w:r w:rsidR="00257E2F">
        <w:t xml:space="preserve">осуществляет медицинская сестра. </w:t>
      </w:r>
      <w:r>
        <w:t xml:space="preserve"> </w:t>
      </w:r>
      <w:r w:rsidR="00257E2F">
        <w:t xml:space="preserve">Для работы медицинского персонала в учреждении созданы соответствующие условия: медицинский блок включает медицинский кабинет, который оснащен медицинским оборудованием, соответствующим нормативным требованиям. </w:t>
      </w:r>
    </w:p>
    <w:p w:rsidR="00257E2F" w:rsidRDefault="00257E2F" w:rsidP="00257E2F">
      <w:pPr>
        <w:ind w:left="305" w:right="288" w:firstLine="418"/>
      </w:pPr>
      <w:r>
        <w:t xml:space="preserve">В медицинском кабинете оказывается первая медицинская помощь. Медицинский кабинет оборудован инструментарием мониторинга здоровья физического развития воспитанников (ростомер, весы, аппарат для определения остроты зрения, давления и т.д.) В учреждении имеется здоровьесберегающее оборудование: облучатель ультрафиолетовый бактерицидный передвижной, бактерицидные лампы во всех групповых комнатах. Общее санитарно-гигиеническое состояния ДОУ соответствует требованиям действующих СанПин: питьевой, световой и воздушный режимы поддерживаются в норме. Ежемесячно и ежеквартально медицинской сестрой проводятся анализ 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 </w:t>
      </w:r>
    </w:p>
    <w:p w:rsidR="00257E2F" w:rsidRDefault="00257E2F" w:rsidP="00257E2F">
      <w:pPr>
        <w:ind w:left="305" w:right="327" w:firstLine="300"/>
      </w:pPr>
      <w:r>
        <w:t xml:space="preserve">Анализ заболеваемости детей позволяет сделать вывод о качестве работы всего коллектива ДОУ. Следует выделить основные направления воспитательно -оздоровительной работы с детьми: </w:t>
      </w:r>
    </w:p>
    <w:p w:rsidR="00257E2F" w:rsidRDefault="00257E2F" w:rsidP="00257E2F">
      <w:pPr>
        <w:ind w:left="315" w:right="206"/>
      </w:pPr>
      <w:r>
        <w:t xml:space="preserve">-оценка здоровья ребенка при постоянном и ежедневном контроле состояния; </w:t>
      </w:r>
    </w:p>
    <w:p w:rsidR="00257E2F" w:rsidRDefault="00257E2F" w:rsidP="00257E2F">
      <w:pPr>
        <w:ind w:left="315" w:right="206"/>
      </w:pPr>
      <w:r>
        <w:t xml:space="preserve">-совместные обходы групп медсестрой, заведующей; </w:t>
      </w:r>
    </w:p>
    <w:p w:rsidR="00257E2F" w:rsidRDefault="00257E2F" w:rsidP="00257E2F">
      <w:pPr>
        <w:ind w:left="315" w:right="206"/>
      </w:pPr>
      <w:r>
        <w:t xml:space="preserve">-помощь и педагогическая поддержка в период адаптации ребенка к условиям ДОУ; </w:t>
      </w:r>
    </w:p>
    <w:p w:rsidR="00257E2F" w:rsidRDefault="00257E2F" w:rsidP="00257E2F">
      <w:pPr>
        <w:ind w:left="188" w:right="206"/>
      </w:pPr>
      <w:r>
        <w:t>-</w:t>
      </w:r>
      <w:r>
        <w:rPr>
          <w:rFonts w:ascii="Arial" w:eastAsia="Arial" w:hAnsi="Arial" w:cs="Arial"/>
        </w:rPr>
        <w:t xml:space="preserve"> </w:t>
      </w:r>
      <w:r>
        <w:t xml:space="preserve">обеспечение эмоционального благополучия ребенка; </w:t>
      </w:r>
    </w:p>
    <w:p w:rsidR="00257E2F" w:rsidRDefault="00257E2F" w:rsidP="00257E2F">
      <w:pPr>
        <w:ind w:left="315" w:right="1101"/>
      </w:pPr>
      <w:r>
        <w:t xml:space="preserve">-воспитание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 </w:t>
      </w:r>
    </w:p>
    <w:p w:rsidR="00257E2F" w:rsidRDefault="00257E2F" w:rsidP="00257E2F">
      <w:pPr>
        <w:ind w:left="315" w:right="594"/>
      </w:pPr>
      <w:r>
        <w:t xml:space="preserve">-поиск новых эффективных форм взаимодействия с родителями по вопросам закаливания и охраны здоровья детей. </w:t>
      </w:r>
    </w:p>
    <w:p w:rsidR="00257E2F" w:rsidRDefault="00257E2F" w:rsidP="00257E2F">
      <w:pPr>
        <w:ind w:left="690" w:right="206"/>
      </w:pPr>
      <w:r>
        <w:t xml:space="preserve">В ДОУ осуществляется следующие виды закаливания: </w:t>
      </w:r>
    </w:p>
    <w:p w:rsidR="00257E2F" w:rsidRDefault="00257E2F" w:rsidP="00257E2F">
      <w:pPr>
        <w:ind w:left="315" w:right="206"/>
      </w:pPr>
      <w:r>
        <w:t xml:space="preserve">-Ежедневная прогулка. </w:t>
      </w:r>
    </w:p>
    <w:p w:rsidR="00257E2F" w:rsidRDefault="00257E2F" w:rsidP="00257E2F">
      <w:pPr>
        <w:ind w:left="315" w:right="206"/>
      </w:pPr>
      <w:r>
        <w:t xml:space="preserve">-Утренняя оздоровительная гимнастика. </w:t>
      </w:r>
    </w:p>
    <w:p w:rsidR="00257E2F" w:rsidRDefault="00257E2F" w:rsidP="00257E2F">
      <w:pPr>
        <w:ind w:left="315" w:right="206"/>
      </w:pPr>
      <w:r>
        <w:t xml:space="preserve">-Физическая культура в зале и на воздухе. </w:t>
      </w:r>
    </w:p>
    <w:p w:rsidR="00257E2F" w:rsidRDefault="00257E2F" w:rsidP="00257E2F">
      <w:pPr>
        <w:ind w:left="315" w:right="206"/>
      </w:pPr>
      <w:r>
        <w:t xml:space="preserve">-Бодрящая гимнастика (после сна). </w:t>
      </w:r>
    </w:p>
    <w:p w:rsidR="00257E2F" w:rsidRDefault="00257E2F" w:rsidP="00257E2F">
      <w:pPr>
        <w:ind w:left="315" w:right="206"/>
      </w:pPr>
      <w:r>
        <w:t xml:space="preserve">-Обширное умывание прохладной водой (в летний период)  </w:t>
      </w:r>
    </w:p>
    <w:p w:rsidR="00257E2F" w:rsidRDefault="00257E2F" w:rsidP="00257E2F">
      <w:pPr>
        <w:ind w:left="315" w:right="206"/>
      </w:pPr>
      <w:r>
        <w:t xml:space="preserve">-Питье воды комнатной температуры после дневной прогулки. </w:t>
      </w:r>
    </w:p>
    <w:p w:rsidR="00257E2F" w:rsidRDefault="00257E2F" w:rsidP="00257E2F">
      <w:pPr>
        <w:ind w:left="315" w:right="206"/>
      </w:pPr>
      <w:r>
        <w:t xml:space="preserve">-Строгое соблюдение режима проветривания помещений. </w:t>
      </w:r>
    </w:p>
    <w:p w:rsidR="00257E2F" w:rsidRDefault="00257E2F" w:rsidP="00257E2F">
      <w:pPr>
        <w:ind w:left="870" w:right="206"/>
      </w:pPr>
      <w:r>
        <w:t xml:space="preserve">Комплекс оздоровительных мероприятий включает в себя: </w:t>
      </w:r>
    </w:p>
    <w:p w:rsidR="00257E2F" w:rsidRDefault="00257E2F" w:rsidP="00257E2F">
      <w:pPr>
        <w:ind w:left="315" w:right="206"/>
      </w:pPr>
      <w:r>
        <w:t xml:space="preserve">- Фитонцидотерапия групповых помещений с использованием чеснока. </w:t>
      </w:r>
    </w:p>
    <w:p w:rsidR="00352A06" w:rsidRDefault="00352A06" w:rsidP="00257E2F">
      <w:pPr>
        <w:ind w:left="315" w:right="206"/>
      </w:pPr>
      <w:r>
        <w:t>- Фиточай.</w:t>
      </w:r>
    </w:p>
    <w:p w:rsidR="00352A06" w:rsidRDefault="00352A06" w:rsidP="00257E2F">
      <w:pPr>
        <w:ind w:left="315" w:right="206"/>
      </w:pPr>
      <w:r>
        <w:t>- Аромотерапия.</w:t>
      </w:r>
    </w:p>
    <w:p w:rsidR="00257E2F" w:rsidRDefault="00257E2F" w:rsidP="00257E2F">
      <w:pPr>
        <w:ind w:left="315" w:right="206"/>
      </w:pPr>
      <w:r>
        <w:t xml:space="preserve">-Соблюдение оптимального двигательного режима, режима дня. </w:t>
      </w:r>
    </w:p>
    <w:p w:rsidR="00352A06" w:rsidRDefault="00352A06" w:rsidP="00352A06">
      <w:pPr>
        <w:ind w:right="206"/>
      </w:pPr>
      <w:r>
        <w:t xml:space="preserve">     </w:t>
      </w:r>
      <w:r w:rsidR="00257E2F">
        <w:t xml:space="preserve">-Санитарно – просветительная работа с родителями. </w:t>
      </w:r>
    </w:p>
    <w:p w:rsidR="0045143F" w:rsidRDefault="00257E2F" w:rsidP="00352A06">
      <w:pPr>
        <w:ind w:right="206"/>
      </w:pPr>
      <w: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w:t>
      </w:r>
      <w:r w:rsidR="00352A06">
        <w:t>.</w:t>
      </w:r>
    </w:p>
    <w:p w:rsidR="000C5097" w:rsidRDefault="000C5097">
      <w:pPr>
        <w:spacing w:after="5" w:line="270" w:lineRule="auto"/>
        <w:ind w:left="315"/>
        <w:jc w:val="left"/>
        <w:rPr>
          <w:b/>
        </w:rPr>
      </w:pPr>
    </w:p>
    <w:p w:rsidR="000C5097" w:rsidRDefault="000C5097">
      <w:pPr>
        <w:spacing w:after="5" w:line="270" w:lineRule="auto"/>
        <w:ind w:left="315"/>
        <w:jc w:val="left"/>
        <w:rPr>
          <w:b/>
        </w:rPr>
      </w:pPr>
    </w:p>
    <w:p w:rsidR="000C5097" w:rsidRDefault="000C5097">
      <w:pPr>
        <w:spacing w:after="5" w:line="270" w:lineRule="auto"/>
        <w:ind w:left="315"/>
        <w:jc w:val="left"/>
        <w:rPr>
          <w:b/>
        </w:rPr>
      </w:pPr>
    </w:p>
    <w:p w:rsidR="00DF0A04" w:rsidRPr="000C5097" w:rsidRDefault="00DF0A04" w:rsidP="000C5097">
      <w:pPr>
        <w:spacing w:after="5" w:line="270" w:lineRule="auto"/>
        <w:ind w:left="315"/>
        <w:jc w:val="left"/>
        <w:rPr>
          <w:b/>
        </w:rPr>
      </w:pPr>
      <w:r>
        <w:rPr>
          <w:b/>
        </w:rPr>
        <w:t>Выводы</w:t>
      </w:r>
      <w:r w:rsidR="006065A6">
        <w:rPr>
          <w:b/>
        </w:rPr>
        <w:t xml:space="preserve">: </w:t>
      </w:r>
    </w:p>
    <w:p w:rsidR="0045143F" w:rsidRDefault="006065A6" w:rsidP="00352A06">
      <w:pPr>
        <w:ind w:left="305" w:right="297" w:firstLine="360"/>
      </w:pPr>
      <w:r>
        <w:t xml:space="preserve">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Необходимо проводить профилактическую работу с ослабленными и часто болеющими детьми. </w:t>
      </w:r>
    </w:p>
    <w:p w:rsidR="00352A06" w:rsidRDefault="00352A06" w:rsidP="00352A06">
      <w:pPr>
        <w:ind w:left="305" w:right="297" w:firstLine="360"/>
      </w:pPr>
    </w:p>
    <w:p w:rsidR="0045143F" w:rsidRDefault="004670D8">
      <w:pPr>
        <w:spacing w:after="5" w:line="270" w:lineRule="auto"/>
        <w:ind w:left="690"/>
        <w:jc w:val="left"/>
      </w:pPr>
      <w:r>
        <w:rPr>
          <w:b/>
        </w:rPr>
        <w:t xml:space="preserve">12. </w:t>
      </w:r>
      <w:r w:rsidR="006065A6">
        <w:rPr>
          <w:b/>
        </w:rPr>
        <w:t xml:space="preserve">Организация питания </w:t>
      </w:r>
    </w:p>
    <w:p w:rsidR="0045143F" w:rsidRDefault="006065A6">
      <w:pPr>
        <w:ind w:left="305" w:right="298" w:firstLine="298"/>
      </w:pPr>
      <w:r>
        <w:t xml:space="preserve">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w:t>
      </w:r>
    </w:p>
    <w:p w:rsidR="0045143F" w:rsidRDefault="006065A6">
      <w:pPr>
        <w:ind w:left="315" w:right="288"/>
      </w:pPr>
      <w:r>
        <w:t xml:space="preserve">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 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w:t>
      </w:r>
    </w:p>
    <w:p w:rsidR="0045143F" w:rsidRDefault="006065A6">
      <w:pPr>
        <w:ind w:left="315" w:right="285"/>
      </w:pPr>
      <w:r>
        <w:t xml:space="preserve">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w:t>
      </w:r>
    </w:p>
    <w:p w:rsidR="0045143F" w:rsidRDefault="006065A6">
      <w:pPr>
        <w:ind w:left="315" w:right="287"/>
      </w:pPr>
      <w:r>
        <w:t xml:space="preserve">Питание осуществляется в соответствии с примерным утвержденным 10-ти дневным меню. 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заведующую. </w:t>
      </w:r>
    </w:p>
    <w:p w:rsidR="0045143F" w:rsidRDefault="006065A6" w:rsidP="004670D8">
      <w:pPr>
        <w:ind w:left="315" w:right="206"/>
      </w:pPr>
      <w:r>
        <w:t>В ДОУ имеется вся необходимая документация по организации детского питания</w:t>
      </w:r>
      <w:r w:rsidR="004670D8">
        <w:t>.</w:t>
      </w:r>
      <w:r>
        <w:t xml:space="preserve"> </w:t>
      </w:r>
    </w:p>
    <w:p w:rsidR="0045143F" w:rsidRDefault="004670D8">
      <w:pPr>
        <w:spacing w:after="5" w:line="270" w:lineRule="auto"/>
        <w:ind w:left="315"/>
        <w:jc w:val="left"/>
      </w:pPr>
      <w:r>
        <w:rPr>
          <w:b/>
        </w:rPr>
        <w:t xml:space="preserve">13. </w:t>
      </w:r>
      <w:r w:rsidR="006065A6">
        <w:rPr>
          <w:b/>
        </w:rPr>
        <w:t xml:space="preserve">Обеспечение безопасности. </w:t>
      </w:r>
    </w:p>
    <w:p w:rsidR="000C5097" w:rsidRDefault="00A773CE">
      <w:pPr>
        <w:ind w:left="315" w:right="285"/>
      </w:pPr>
      <w:r>
        <w:t xml:space="preserve">  </w:t>
      </w:r>
      <w:r w:rsidR="006065A6">
        <w:t>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безопасности жизни и деятельности ребенка в здании и на территории ДОУ. В дневное время охрану осущест</w:t>
      </w:r>
      <w:r w:rsidR="000C5097">
        <w:t>вляю</w:t>
      </w:r>
      <w:r w:rsidR="006065A6">
        <w:t xml:space="preserve">т </w:t>
      </w:r>
      <w:r w:rsidR="000C5097">
        <w:t>сотрудник ЧОП</w:t>
      </w:r>
      <w:r>
        <w:t xml:space="preserve"> «Призрак»</w:t>
      </w:r>
      <w:r w:rsidR="000C5097">
        <w:t xml:space="preserve"> и </w:t>
      </w:r>
      <w:r w:rsidR="006065A6">
        <w:t>сотрудники детского сада, в ночное – сторож. Здание детского сада оборудовано автоматической пожарной сигнализацией. Обеспечение условий безопасности в учреждении выполняется локальными нормативно-правовыми документами: приказами, инструкциями, положениями. В соответствии с требовани</w:t>
      </w:r>
      <w:r w:rsidR="004670D8">
        <w:t xml:space="preserve">ями законодательства </w:t>
      </w:r>
      <w:r w:rsidR="006065A6">
        <w:t xml:space="preserve">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 </w:t>
      </w:r>
    </w:p>
    <w:p w:rsidR="000C5097" w:rsidRDefault="000C5097">
      <w:pPr>
        <w:ind w:left="315" w:right="285"/>
      </w:pPr>
    </w:p>
    <w:p w:rsidR="000C5097" w:rsidRDefault="000C5097">
      <w:pPr>
        <w:ind w:left="315" w:right="285"/>
      </w:pPr>
    </w:p>
    <w:p w:rsidR="000C5097" w:rsidRDefault="000C5097">
      <w:pPr>
        <w:ind w:left="315" w:right="285"/>
      </w:pPr>
      <w:r>
        <w:t xml:space="preserve"> </w:t>
      </w:r>
    </w:p>
    <w:p w:rsidR="00DF0A04" w:rsidRDefault="000C5097" w:rsidP="000C5097">
      <w:pPr>
        <w:ind w:left="315" w:right="285"/>
      </w:pPr>
      <w:r>
        <w:t xml:space="preserve">      </w:t>
      </w:r>
      <w:r w:rsidR="006065A6">
        <w:t xml:space="preserve">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w:t>
      </w:r>
    </w:p>
    <w:p w:rsidR="0045143F" w:rsidRDefault="000C5097">
      <w:pPr>
        <w:ind w:left="315" w:right="285"/>
      </w:pPr>
      <w:r>
        <w:t xml:space="preserve">       </w:t>
      </w:r>
      <w:r w:rsidR="006065A6">
        <w:t xml:space="preserve">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45143F" w:rsidRDefault="000C5097">
      <w:pPr>
        <w:ind w:left="315" w:right="289"/>
      </w:pPr>
      <w:r>
        <w:t xml:space="preserve">     </w:t>
      </w:r>
      <w:r w:rsidR="006065A6">
        <w:t xml:space="preserve">В ДОУ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 </w:t>
      </w:r>
    </w:p>
    <w:p w:rsidR="0045143F" w:rsidRDefault="006065A6">
      <w:pPr>
        <w:spacing w:after="31" w:line="259" w:lineRule="auto"/>
        <w:ind w:left="0" w:firstLine="0"/>
        <w:jc w:val="left"/>
      </w:pPr>
      <w:r>
        <w:t xml:space="preserve"> </w:t>
      </w:r>
    </w:p>
    <w:p w:rsidR="0045143F" w:rsidRPr="00DF0A04" w:rsidRDefault="00DF0A04" w:rsidP="000C5097">
      <w:pPr>
        <w:spacing w:after="5" w:line="270" w:lineRule="auto"/>
        <w:ind w:left="315"/>
        <w:jc w:val="left"/>
        <w:rPr>
          <w:b/>
        </w:rPr>
      </w:pPr>
      <w:r>
        <w:rPr>
          <w:b/>
        </w:rPr>
        <w:t>Выводы</w:t>
      </w:r>
      <w:r w:rsidR="006065A6">
        <w:rPr>
          <w:b/>
        </w:rPr>
        <w:t xml:space="preserve">: </w:t>
      </w:r>
    </w:p>
    <w:p w:rsidR="0045143F" w:rsidRDefault="000C5097" w:rsidP="000C5097">
      <w:pPr>
        <w:ind w:left="315" w:right="206"/>
        <w:jc w:val="left"/>
      </w:pPr>
      <w:r>
        <w:t xml:space="preserve">    В </w:t>
      </w:r>
      <w:r w:rsidR="006065A6">
        <w:t xml:space="preserve">ДОУ создаются условия, обеспечивающие безопасную жизнедеятельность, как воспитанников, так и всех сотрудников учреждения. </w:t>
      </w:r>
    </w:p>
    <w:p w:rsidR="004670D8" w:rsidRDefault="004670D8" w:rsidP="004670D8">
      <w:pPr>
        <w:ind w:left="315" w:right="206"/>
      </w:pPr>
    </w:p>
    <w:p w:rsidR="0045143F" w:rsidRDefault="004670D8">
      <w:pPr>
        <w:spacing w:after="5" w:line="270" w:lineRule="auto"/>
        <w:ind w:left="315"/>
        <w:jc w:val="left"/>
      </w:pPr>
      <w:r>
        <w:rPr>
          <w:b/>
        </w:rPr>
        <w:t xml:space="preserve">14. </w:t>
      </w:r>
      <w:r w:rsidR="006065A6">
        <w:rPr>
          <w:b/>
        </w:rPr>
        <w:t>Анализ оцен</w:t>
      </w:r>
      <w:r>
        <w:rPr>
          <w:b/>
        </w:rPr>
        <w:t>ки состояни</w:t>
      </w:r>
      <w:r w:rsidR="000C5097">
        <w:rPr>
          <w:b/>
        </w:rPr>
        <w:t>я здоровья детей в МКДОУ за 2021-2022</w:t>
      </w:r>
      <w:r w:rsidR="006065A6">
        <w:rPr>
          <w:b/>
        </w:rPr>
        <w:t xml:space="preserve">г. </w:t>
      </w:r>
    </w:p>
    <w:p w:rsidR="004670D8" w:rsidRDefault="006065A6" w:rsidP="004670D8">
      <w:pPr>
        <w:ind w:left="305" w:right="271" w:firstLine="420"/>
      </w:pPr>
      <w:r>
        <w:t>В конце года был сделан глубокий анализ посещаемости детей дошкольного возраста ДОУ, анализ сведе</w:t>
      </w:r>
      <w:r w:rsidR="004670D8">
        <w:t>ний о здоровье воспитанников</w:t>
      </w:r>
      <w:r>
        <w:t xml:space="preserve">, показал неуклонный рост процента заболеваемости детей и рост дней, пропущенных по болезни. </w:t>
      </w:r>
      <w:r w:rsidR="004670D8">
        <w:t xml:space="preserve">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  </w:t>
      </w:r>
    </w:p>
    <w:p w:rsidR="004670D8" w:rsidRDefault="004670D8" w:rsidP="004670D8">
      <w:pPr>
        <w:ind w:left="315" w:right="272"/>
      </w:pPr>
      <w:r>
        <w:t xml:space="preserve">Перед педагогами была поставлена цель на сохранение и укрепление физического и психического здоровья детей, формирование у родителей и детей ответственности в деле сохранения своего здоровья, улучшение медико- социальных условий пребывания ребенка в детском саду. Основные направления оздоровительной программы реализовывались через следующие взаимосвязанные блоки: </w:t>
      </w:r>
    </w:p>
    <w:p w:rsidR="004670D8" w:rsidRDefault="004670D8" w:rsidP="00171397">
      <w:pPr>
        <w:ind w:left="305" w:right="284" w:firstLine="708"/>
        <w:jc w:val="left"/>
      </w:pPr>
      <w:r>
        <w:rPr>
          <w:b/>
        </w:rPr>
        <w:t xml:space="preserve">Работа с детьми: </w:t>
      </w:r>
      <w:r>
        <w:t xml:space="preserve">специально организованная тематическая, игровая, интегрированная организованная образовательная деятельность и игры валеологической направленности, тематические досуги и развлечения, театрализованная деятельность, художественно- эстетическая деятельность, педагогическое проектирование. Разработаны планы оздоровительных мероприятий для каждой возрастной группы по парциальной программе Бересневой «Здоровый малыш», двигательный режим. </w:t>
      </w:r>
    </w:p>
    <w:p w:rsidR="004670D8" w:rsidRDefault="004670D8" w:rsidP="00171397">
      <w:pPr>
        <w:ind w:left="305" w:right="206" w:firstLine="708"/>
        <w:jc w:val="left"/>
      </w:pPr>
      <w:r>
        <w:rPr>
          <w:b/>
        </w:rPr>
        <w:t>Работа с родителями</w:t>
      </w:r>
      <w:r>
        <w:t xml:space="preserve">: проводилась консультативная помощь медицинского работника на сайте ДОУ, выпуск санпросвет бюллетеней в уголке «Неболейка», индивидуальное консультирование по текущим проблемным вопросам, оформление стенгазет, проведение совместной организованной образовательной деятельности и физкультурных досугов. </w:t>
      </w:r>
    </w:p>
    <w:p w:rsidR="004670D8" w:rsidRDefault="004670D8" w:rsidP="00171397">
      <w:pPr>
        <w:ind w:left="305" w:right="294" w:firstLine="708"/>
        <w:jc w:val="left"/>
      </w:pPr>
      <w:r>
        <w:rPr>
          <w:b/>
        </w:rPr>
        <w:t xml:space="preserve">Работа с работниками ДОУ: </w:t>
      </w:r>
      <w:r>
        <w:t xml:space="preserve">освещались вопросы здорового образа жизни в рамках педсоветов, семинаров, педагогических часов, транслировался опыт работы с детьми. На протяжении ряда лет в учреждении выстроена четкая система взаимодействия с учреждениями здравоохранения, обеспечивающая плановые профилактические осмотры, ежегодную диспансеризацию. </w:t>
      </w:r>
    </w:p>
    <w:p w:rsidR="00A773CE" w:rsidRDefault="00A773CE" w:rsidP="00171397">
      <w:pPr>
        <w:ind w:left="305" w:right="294" w:firstLine="708"/>
        <w:jc w:val="left"/>
      </w:pPr>
    </w:p>
    <w:p w:rsidR="00A773CE" w:rsidRDefault="00A773CE" w:rsidP="00171397">
      <w:pPr>
        <w:ind w:left="305" w:right="294" w:firstLine="708"/>
        <w:jc w:val="left"/>
      </w:pPr>
    </w:p>
    <w:p w:rsidR="00A773CE" w:rsidRDefault="00A773CE" w:rsidP="00171397">
      <w:pPr>
        <w:ind w:left="305" w:right="294" w:firstLine="708"/>
        <w:jc w:val="left"/>
      </w:pPr>
    </w:p>
    <w:p w:rsidR="00A773CE" w:rsidRDefault="00A773CE" w:rsidP="00171397">
      <w:pPr>
        <w:ind w:left="305" w:right="294" w:firstLine="708"/>
        <w:jc w:val="left"/>
      </w:pPr>
    </w:p>
    <w:p w:rsidR="00A773CE" w:rsidRDefault="00A773CE" w:rsidP="00171397">
      <w:pPr>
        <w:ind w:left="305" w:right="294" w:firstLine="708"/>
        <w:jc w:val="left"/>
      </w:pPr>
    </w:p>
    <w:p w:rsidR="00DF0A04" w:rsidRDefault="004670D8" w:rsidP="00A773CE">
      <w:pPr>
        <w:ind w:left="305" w:right="284" w:firstLine="708"/>
      </w:pPr>
      <w:r>
        <w:t>Поддержанию и укреплению здоровья субъектов образовательного процесса способствует и соблюдение требований СанПиН 2.4.1.3049-13 при организации образовательного процесса в ДОУ, при пополнении развивающей предметно- пространственной среды и укреплении материально-технической базы учреждения, при организации профилактической и физкультурно-оздоровительной работы в ДОУ.</w:t>
      </w:r>
    </w:p>
    <w:p w:rsidR="004670D8" w:rsidRDefault="004670D8" w:rsidP="004670D8">
      <w:pPr>
        <w:ind w:left="305" w:right="284" w:firstLine="708"/>
      </w:pPr>
      <w:r>
        <w:t xml:space="preserve"> </w:t>
      </w:r>
    </w:p>
    <w:p w:rsidR="00626A37" w:rsidRDefault="004670D8" w:rsidP="00DF0A04">
      <w:pPr>
        <w:spacing w:after="21" w:line="260" w:lineRule="auto"/>
        <w:ind w:left="305" w:right="230" w:firstLine="360"/>
        <w:jc w:val="left"/>
      </w:pPr>
      <w:r>
        <w:rPr>
          <w:b/>
        </w:rPr>
        <w:t xml:space="preserve">Вывод: </w:t>
      </w:r>
      <w:r>
        <w:t xml:space="preserve">Предполагаемая причина заболеваемости обучающихся ДОУ отсутствие детей младшего дошкольного возраста по семейным обстоятельствам. Это приводит к повторной адаптации детей и повышению заболеваемости в группе. Необходимо усилить контроль за посещаемостью детей, вести планомерную работу по использованию здоровьесберегающих технологий и закаливания, за реализацией комплексного плана оздоровительных мероприятий по сохранению и укреплению здоровья воспитанников, активизировать формы работы с родителями младших групп по пропаганде закаливания и оздоровления детей. </w:t>
      </w:r>
    </w:p>
    <w:p w:rsidR="00626A37" w:rsidRDefault="00626A37" w:rsidP="004670D8">
      <w:pPr>
        <w:spacing w:after="21" w:line="260" w:lineRule="auto"/>
        <w:ind w:left="305" w:right="230" w:firstLine="360"/>
        <w:jc w:val="left"/>
      </w:pPr>
    </w:p>
    <w:p w:rsidR="004670D8" w:rsidRDefault="004670D8" w:rsidP="00626A37">
      <w:pPr>
        <w:spacing w:after="21" w:line="260" w:lineRule="auto"/>
        <w:ind w:left="0" w:right="230" w:firstLine="0"/>
        <w:jc w:val="left"/>
      </w:pPr>
    </w:p>
    <w:tbl>
      <w:tblPr>
        <w:tblStyle w:val="TableGrid"/>
        <w:tblW w:w="9405" w:type="dxa"/>
        <w:tblInd w:w="560" w:type="dxa"/>
        <w:tblCellMar>
          <w:top w:w="7" w:type="dxa"/>
          <w:right w:w="19" w:type="dxa"/>
        </w:tblCellMar>
        <w:tblLook w:val="04A0" w:firstRow="1" w:lastRow="0" w:firstColumn="1" w:lastColumn="0" w:noHBand="0" w:noVBand="1"/>
      </w:tblPr>
      <w:tblGrid>
        <w:gridCol w:w="2542"/>
        <w:gridCol w:w="6863"/>
      </w:tblGrid>
      <w:tr w:rsidR="004670D8" w:rsidTr="00825863">
        <w:trPr>
          <w:trHeight w:val="286"/>
        </w:trPr>
        <w:tc>
          <w:tcPr>
            <w:tcW w:w="2542" w:type="dxa"/>
            <w:tcBorders>
              <w:top w:val="single" w:sz="4" w:space="0" w:color="000000"/>
              <w:left w:val="single" w:sz="8" w:space="0" w:color="000000"/>
              <w:bottom w:val="single" w:sz="4" w:space="0" w:color="000000"/>
              <w:right w:val="single" w:sz="8" w:space="0" w:color="000000"/>
            </w:tcBorders>
          </w:tcPr>
          <w:p w:rsidR="004670D8" w:rsidRDefault="004670D8" w:rsidP="00626A37">
            <w:pPr>
              <w:spacing w:after="0" w:line="259" w:lineRule="auto"/>
              <w:jc w:val="left"/>
            </w:pPr>
          </w:p>
        </w:tc>
        <w:tc>
          <w:tcPr>
            <w:tcW w:w="6863" w:type="dxa"/>
            <w:tcBorders>
              <w:top w:val="single" w:sz="4" w:space="0" w:color="000000"/>
              <w:left w:val="single" w:sz="8" w:space="0" w:color="000000"/>
              <w:bottom w:val="single" w:sz="4" w:space="0" w:color="000000"/>
              <w:right w:val="single" w:sz="8" w:space="0" w:color="000000"/>
            </w:tcBorders>
          </w:tcPr>
          <w:p w:rsidR="004670D8" w:rsidRDefault="004670D8" w:rsidP="00825863">
            <w:pPr>
              <w:spacing w:after="0" w:line="259" w:lineRule="auto"/>
              <w:ind w:left="14" w:firstLine="0"/>
              <w:jc w:val="center"/>
            </w:pPr>
            <w:r>
              <w:rPr>
                <w:b/>
              </w:rPr>
              <w:t xml:space="preserve">Данные по травматизму </w:t>
            </w:r>
          </w:p>
        </w:tc>
      </w:tr>
      <w:tr w:rsidR="004670D8" w:rsidTr="00626A37">
        <w:trPr>
          <w:trHeight w:val="98"/>
        </w:trPr>
        <w:tc>
          <w:tcPr>
            <w:tcW w:w="2542" w:type="dxa"/>
            <w:tcBorders>
              <w:top w:val="single" w:sz="4" w:space="0" w:color="000000"/>
              <w:left w:val="single" w:sz="8" w:space="0" w:color="000000"/>
              <w:bottom w:val="single" w:sz="8" w:space="0" w:color="000000"/>
              <w:right w:val="single" w:sz="8" w:space="0" w:color="000000"/>
            </w:tcBorders>
          </w:tcPr>
          <w:p w:rsidR="004670D8" w:rsidRDefault="004670D8" w:rsidP="00626A37">
            <w:pPr>
              <w:spacing w:after="0" w:line="240" w:lineRule="auto"/>
              <w:ind w:firstLine="0"/>
              <w:jc w:val="left"/>
            </w:pPr>
            <w:r>
              <w:t xml:space="preserve"> </w:t>
            </w:r>
          </w:p>
        </w:tc>
        <w:tc>
          <w:tcPr>
            <w:tcW w:w="6863" w:type="dxa"/>
            <w:tcBorders>
              <w:top w:val="single" w:sz="4" w:space="0" w:color="000000"/>
              <w:left w:val="single" w:sz="8" w:space="0" w:color="000000"/>
              <w:bottom w:val="single" w:sz="8" w:space="0" w:color="000000"/>
              <w:right w:val="single" w:sz="8" w:space="0" w:color="000000"/>
            </w:tcBorders>
          </w:tcPr>
          <w:p w:rsidR="004670D8" w:rsidRDefault="000C5097" w:rsidP="00626A37">
            <w:pPr>
              <w:spacing w:after="0" w:line="240" w:lineRule="auto"/>
              <w:ind w:left="13" w:firstLine="0"/>
              <w:jc w:val="center"/>
            </w:pPr>
            <w:r>
              <w:rPr>
                <w:b/>
              </w:rPr>
              <w:t>2021-2022</w:t>
            </w:r>
            <w:r w:rsidR="004670D8">
              <w:rPr>
                <w:b/>
              </w:rPr>
              <w:t xml:space="preserve">г. </w:t>
            </w:r>
          </w:p>
        </w:tc>
      </w:tr>
      <w:tr w:rsidR="004670D8" w:rsidTr="00626A37">
        <w:trPr>
          <w:trHeight w:val="210"/>
        </w:trPr>
        <w:tc>
          <w:tcPr>
            <w:tcW w:w="2542"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30" w:firstLine="0"/>
              <w:jc w:val="center"/>
            </w:pPr>
            <w:r>
              <w:rPr>
                <w:b/>
              </w:rPr>
              <w:t xml:space="preserve">На занятиях </w:t>
            </w:r>
          </w:p>
        </w:tc>
        <w:tc>
          <w:tcPr>
            <w:tcW w:w="6863"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15" w:firstLine="0"/>
              <w:jc w:val="center"/>
            </w:pPr>
            <w:r>
              <w:t xml:space="preserve">Нет </w:t>
            </w:r>
          </w:p>
        </w:tc>
      </w:tr>
      <w:tr w:rsidR="004670D8" w:rsidTr="00626A37">
        <w:trPr>
          <w:trHeight w:val="341"/>
        </w:trPr>
        <w:tc>
          <w:tcPr>
            <w:tcW w:w="2542"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34" w:firstLine="0"/>
            </w:pPr>
            <w:r>
              <w:rPr>
                <w:b/>
              </w:rPr>
              <w:t>В режимных моментах</w:t>
            </w:r>
          </w:p>
        </w:tc>
        <w:tc>
          <w:tcPr>
            <w:tcW w:w="6863" w:type="dxa"/>
            <w:tcBorders>
              <w:top w:val="single" w:sz="8" w:space="0" w:color="000000"/>
              <w:left w:val="single" w:sz="8" w:space="0" w:color="000000"/>
              <w:bottom w:val="single" w:sz="8" w:space="0" w:color="000000"/>
              <w:right w:val="single" w:sz="8" w:space="0" w:color="000000"/>
            </w:tcBorders>
          </w:tcPr>
          <w:p w:rsidR="004670D8" w:rsidRDefault="004670D8" w:rsidP="00626A37">
            <w:pPr>
              <w:tabs>
                <w:tab w:val="center" w:pos="3430"/>
              </w:tabs>
              <w:spacing w:after="0" w:line="240" w:lineRule="auto"/>
              <w:ind w:left="-17" w:firstLine="0"/>
              <w:jc w:val="left"/>
            </w:pPr>
            <w:r>
              <w:rPr>
                <w:b/>
              </w:rPr>
              <w:t xml:space="preserve"> </w:t>
            </w:r>
            <w:r>
              <w:rPr>
                <w:b/>
              </w:rPr>
              <w:tab/>
            </w:r>
            <w:r>
              <w:t xml:space="preserve">Нет </w:t>
            </w:r>
          </w:p>
        </w:tc>
      </w:tr>
      <w:tr w:rsidR="004670D8" w:rsidTr="00626A37">
        <w:trPr>
          <w:trHeight w:val="106"/>
        </w:trPr>
        <w:tc>
          <w:tcPr>
            <w:tcW w:w="2542"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79" w:firstLine="0"/>
              <w:jc w:val="left"/>
            </w:pPr>
            <w:r>
              <w:rPr>
                <w:b/>
              </w:rPr>
              <w:t xml:space="preserve">На прогулке </w:t>
            </w:r>
          </w:p>
        </w:tc>
        <w:tc>
          <w:tcPr>
            <w:tcW w:w="6863"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15" w:firstLine="0"/>
              <w:jc w:val="center"/>
            </w:pPr>
            <w:r>
              <w:t xml:space="preserve">Нет </w:t>
            </w:r>
          </w:p>
        </w:tc>
      </w:tr>
    </w:tbl>
    <w:p w:rsidR="00DF0A04" w:rsidRDefault="00DF0A04" w:rsidP="00A773CE">
      <w:pPr>
        <w:spacing w:after="5" w:line="270" w:lineRule="auto"/>
        <w:ind w:left="0" w:firstLine="0"/>
        <w:jc w:val="left"/>
        <w:rPr>
          <w:b/>
        </w:rPr>
      </w:pPr>
    </w:p>
    <w:p w:rsidR="00626A37" w:rsidRDefault="00DF0A04" w:rsidP="00DF0A04">
      <w:pPr>
        <w:spacing w:after="5" w:line="270" w:lineRule="auto"/>
        <w:ind w:left="315"/>
        <w:jc w:val="left"/>
      </w:pPr>
      <w:r>
        <w:rPr>
          <w:b/>
        </w:rPr>
        <w:t>Выводы:</w:t>
      </w:r>
      <w:r>
        <w:t xml:space="preserve"> </w:t>
      </w:r>
      <w:r>
        <w:rPr>
          <w:szCs w:val="28"/>
        </w:rPr>
        <w:t>с</w:t>
      </w:r>
      <w:r w:rsidR="00626A37" w:rsidRPr="00626A37">
        <w:rPr>
          <w:szCs w:val="28"/>
        </w:rPr>
        <w:t xml:space="preserve">амообследование </w:t>
      </w:r>
      <w:r w:rsidR="00626A37">
        <w:t>деятельности детского сада выявил</w:t>
      </w:r>
      <w:r>
        <w:t>о</w:t>
      </w:r>
      <w:r w:rsidR="00626A37">
        <w:t xml:space="preserve"> </w:t>
      </w:r>
      <w:r>
        <w:t xml:space="preserve">хорошие </w:t>
      </w:r>
      <w:r w:rsidR="00626A37">
        <w:t xml:space="preserve">показатели деятельности ДОУ. Учреждение функционирует в режиме развития. Хороший уровень освоения детьми программного материала. В ДОУ сложился творческий коллектив педагогов, имеющих потенциал к профессиональному развитию. </w:t>
      </w:r>
    </w:p>
    <w:p w:rsidR="00626A37" w:rsidRDefault="00626A37" w:rsidP="00626A37">
      <w:pPr>
        <w:spacing w:after="0" w:line="259" w:lineRule="auto"/>
        <w:ind w:left="0" w:firstLine="0"/>
        <w:jc w:val="left"/>
      </w:pPr>
      <w:r>
        <w:rPr>
          <w:sz w:val="26"/>
        </w:rPr>
        <w:t xml:space="preserve"> </w:t>
      </w:r>
    </w:p>
    <w:p w:rsidR="00626A37" w:rsidRDefault="006551C4" w:rsidP="00626A37">
      <w:pPr>
        <w:spacing w:after="231" w:line="259" w:lineRule="auto"/>
        <w:ind w:left="0" w:firstLine="0"/>
        <w:jc w:val="left"/>
      </w:pPr>
      <w:r w:rsidRPr="00AC55F8">
        <w:rPr>
          <w:noProof/>
        </w:rPr>
        <mc:AlternateContent>
          <mc:Choice Requires="wpg">
            <w:drawing>
              <wp:anchor distT="0" distB="0" distL="114300" distR="114300" simplePos="0" relativeHeight="251659264" behindDoc="0" locked="0" layoutInCell="1" allowOverlap="1" wp14:anchorId="6D723260" wp14:editId="510383A3">
                <wp:simplePos x="0" y="0"/>
                <wp:positionH relativeFrom="column">
                  <wp:posOffset>2231390</wp:posOffset>
                </wp:positionH>
                <wp:positionV relativeFrom="page">
                  <wp:posOffset>6324600</wp:posOffset>
                </wp:positionV>
                <wp:extent cx="1760855" cy="1438910"/>
                <wp:effectExtent l="0" t="0" r="0" b="8890"/>
                <wp:wrapSquare wrapText="bothSides"/>
                <wp:docPr id="5571" name="Group 5571"/>
                <wp:cNvGraphicFramePr/>
                <a:graphic xmlns:a="http://schemas.openxmlformats.org/drawingml/2006/main">
                  <a:graphicData uri="http://schemas.microsoft.com/office/word/2010/wordprocessingGroup">
                    <wpg:wgp>
                      <wpg:cNvGrpSpPr/>
                      <wpg:grpSpPr>
                        <a:xfrm>
                          <a:off x="0" y="0"/>
                          <a:ext cx="1760855" cy="1438910"/>
                          <a:chOff x="0" y="-33"/>
                          <a:chExt cx="1707775" cy="1439956"/>
                        </a:xfrm>
                      </wpg:grpSpPr>
                      <pic:pic xmlns:pic="http://schemas.openxmlformats.org/drawingml/2006/picture">
                        <pic:nvPicPr>
                          <pic:cNvPr id="5954" name="Picture 5954"/>
                          <pic:cNvPicPr/>
                        </pic:nvPicPr>
                        <pic:blipFill rotWithShape="1">
                          <a:blip r:embed="rId5"/>
                          <a:srcRect t="9735" r="6204" b="41"/>
                          <a:stretch/>
                        </pic:blipFill>
                        <pic:spPr>
                          <a:xfrm>
                            <a:off x="0" y="-33"/>
                            <a:ext cx="1707775" cy="1439956"/>
                          </a:xfrm>
                          <a:prstGeom prst="rect">
                            <a:avLst/>
                          </a:prstGeom>
                        </pic:spPr>
                      </pic:pic>
                      <wps:wsp>
                        <wps:cNvPr id="162" name="Rectangle 162"/>
                        <wps:cNvSpPr/>
                        <wps:spPr>
                          <a:xfrm>
                            <a:off x="1427304" y="0"/>
                            <a:ext cx="225121" cy="179434"/>
                          </a:xfrm>
                          <a:prstGeom prst="rect">
                            <a:avLst/>
                          </a:prstGeom>
                          <a:ln>
                            <a:noFill/>
                          </a:ln>
                        </wps:spPr>
                        <wps:txbx>
                          <w:txbxContent>
                            <w:p w:rsidR="006551C4" w:rsidRDefault="006551C4" w:rsidP="006551C4">
                              <w:r>
                                <w:rPr>
                                  <w:w w:val="6"/>
                                  <w:sz w:val="26"/>
                                </w:rPr>
                                <w:t>за</w:t>
                              </w:r>
                              <w:r>
                                <w:rPr>
                                  <w:spacing w:val="-7"/>
                                  <w:w w:val="6"/>
                                  <w:sz w:val="2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723260" id="Group 5571" o:spid="_x0000_s1026" style="position:absolute;margin-left:175.7pt;margin-top:498pt;width:138.65pt;height:113.3pt;z-index:251659264;mso-position-vertical-relative:page;mso-width-relative:margin;mso-height-relative:margin" coordorigin="" coordsize="17077,143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54" o:spid="_x0000_s1027" type="#_x0000_t75" style="position:absolute;width:17077;height:1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">
                  <v:imagedata r:id="rId6" o:title="" croptop="6380f" cropbottom="27f" cropright="4066f"/>
                </v:shape>
                <v:rect id="Rectangle 162" o:spid="_x0000_s1028" style="position:absolute;left:14273;width:2251;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6551C4" w:rsidRDefault="006551C4" w:rsidP="006551C4">
                        <w:r>
                          <w:rPr>
                            <w:w w:val="6"/>
                            <w:sz w:val="26"/>
                          </w:rPr>
                          <w:t>за</w:t>
                        </w:r>
                        <w:r>
                          <w:rPr>
                            <w:spacing w:val="-7"/>
                            <w:w w:val="6"/>
                            <w:sz w:val="26"/>
                          </w:rPr>
                          <w:t xml:space="preserve"> </w:t>
                        </w:r>
                      </w:p>
                    </w:txbxContent>
                  </v:textbox>
                </v:rect>
                <w10:wrap type="square" anchory="page"/>
              </v:group>
            </w:pict>
          </mc:Fallback>
        </mc:AlternateContent>
      </w:r>
      <w:r w:rsidR="00626A37">
        <w:rPr>
          <w:sz w:val="26"/>
        </w:rPr>
        <w:t xml:space="preserve"> </w:t>
      </w:r>
    </w:p>
    <w:p w:rsidR="006551C4" w:rsidRDefault="006551C4" w:rsidP="00626A37">
      <w:pPr>
        <w:ind w:left="315" w:right="206"/>
        <w:rPr>
          <w:b/>
        </w:rPr>
      </w:pPr>
    </w:p>
    <w:p w:rsidR="006551C4" w:rsidRDefault="006551C4" w:rsidP="00626A37">
      <w:pPr>
        <w:ind w:left="315" w:right="206"/>
        <w:rPr>
          <w:b/>
        </w:rPr>
      </w:pPr>
    </w:p>
    <w:p w:rsidR="006551C4" w:rsidRDefault="00DF0A04" w:rsidP="006551C4">
      <w:pPr>
        <w:ind w:left="315" w:right="206"/>
        <w:jc w:val="left"/>
        <w:rPr>
          <w:b/>
        </w:rPr>
      </w:pPr>
      <w:r w:rsidRPr="006551C4">
        <w:rPr>
          <w:b/>
          <w:sz w:val="28"/>
        </w:rPr>
        <w:t>Заведующая</w:t>
      </w:r>
      <w:r w:rsidR="006551C4" w:rsidRPr="006551C4">
        <w:rPr>
          <w:b/>
          <w:sz w:val="28"/>
        </w:rPr>
        <w:t xml:space="preserve"> ДОУ                            Мусаева   Д.С.</w:t>
      </w:r>
    </w:p>
    <w:p w:rsidR="00626A37" w:rsidRPr="000C5097" w:rsidRDefault="000C5097" w:rsidP="006551C4">
      <w:pPr>
        <w:ind w:left="315" w:right="206"/>
        <w:jc w:val="left"/>
        <w:rPr>
          <w:b/>
        </w:rPr>
      </w:pPr>
      <w:r w:rsidRPr="000C5097">
        <w:rPr>
          <w:b/>
        </w:rPr>
        <w:t xml:space="preserve"> </w:t>
      </w:r>
    </w:p>
    <w:p w:rsidR="0045143F" w:rsidRPr="000C5097" w:rsidRDefault="0045143F" w:rsidP="000C5097">
      <w:pPr>
        <w:spacing w:after="21" w:line="260" w:lineRule="auto"/>
        <w:ind w:left="0" w:right="475" w:firstLine="0"/>
        <w:jc w:val="left"/>
        <w:rPr>
          <w:b/>
        </w:rPr>
      </w:pPr>
    </w:p>
    <w:sectPr w:rsidR="0045143F" w:rsidRPr="000C5097" w:rsidSect="006551C4">
      <w:pgSz w:w="11899" w:h="16841"/>
      <w:pgMar w:top="297" w:right="1126" w:bottom="1022" w:left="85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7E1"/>
    <w:multiLevelType w:val="hybridMultilevel"/>
    <w:tmpl w:val="5B846470"/>
    <w:lvl w:ilvl="0" w:tplc="8C28458A">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4CE40">
      <w:start w:val="1"/>
      <w:numFmt w:val="bullet"/>
      <w:lvlText w:val="o"/>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A054C">
      <w:start w:val="1"/>
      <w:numFmt w:val="bullet"/>
      <w:lvlText w:val="▪"/>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AF2DA">
      <w:start w:val="1"/>
      <w:numFmt w:val="bullet"/>
      <w:lvlText w:val="•"/>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4FD08">
      <w:start w:val="1"/>
      <w:numFmt w:val="bullet"/>
      <w:lvlText w:val="o"/>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A30FA">
      <w:start w:val="1"/>
      <w:numFmt w:val="bullet"/>
      <w:lvlText w:val="▪"/>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85D78">
      <w:start w:val="1"/>
      <w:numFmt w:val="bullet"/>
      <w:lvlText w:val="•"/>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2DE6A">
      <w:start w:val="1"/>
      <w:numFmt w:val="bullet"/>
      <w:lvlText w:val="o"/>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E87F6">
      <w:start w:val="1"/>
      <w:numFmt w:val="bullet"/>
      <w:lvlText w:val="▪"/>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D5621F"/>
    <w:multiLevelType w:val="hybridMultilevel"/>
    <w:tmpl w:val="FAB8E894"/>
    <w:lvl w:ilvl="0" w:tplc="0122D03C">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61832">
      <w:start w:val="1"/>
      <w:numFmt w:val="bullet"/>
      <w:lvlText w:val="o"/>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2ED1C">
      <w:start w:val="1"/>
      <w:numFmt w:val="bullet"/>
      <w:lvlText w:val="▪"/>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ABC88">
      <w:start w:val="1"/>
      <w:numFmt w:val="bullet"/>
      <w:lvlText w:val="•"/>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29A68">
      <w:start w:val="1"/>
      <w:numFmt w:val="bullet"/>
      <w:lvlText w:val="o"/>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E2992">
      <w:start w:val="1"/>
      <w:numFmt w:val="bullet"/>
      <w:lvlText w:val="▪"/>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4E838">
      <w:start w:val="1"/>
      <w:numFmt w:val="bullet"/>
      <w:lvlText w:val="•"/>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05E78">
      <w:start w:val="1"/>
      <w:numFmt w:val="bullet"/>
      <w:lvlText w:val="o"/>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EAA0E">
      <w:start w:val="1"/>
      <w:numFmt w:val="bullet"/>
      <w:lvlText w:val="▪"/>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006762"/>
    <w:multiLevelType w:val="hybridMultilevel"/>
    <w:tmpl w:val="DC3A5310"/>
    <w:lvl w:ilvl="0" w:tplc="0BC28566">
      <w:start w:val="1"/>
      <w:numFmt w:val="decimal"/>
      <w:lvlText w:val="%1"/>
      <w:lvlJc w:val="left"/>
      <w:pPr>
        <w:ind w:left="1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9B88ACE">
      <w:start w:val="1"/>
      <w:numFmt w:val="lowerLetter"/>
      <w:lvlText w:val="%2"/>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4870D6">
      <w:start w:val="1"/>
      <w:numFmt w:val="lowerRoman"/>
      <w:lvlText w:val="%3"/>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D029E0C">
      <w:start w:val="1"/>
      <w:numFmt w:val="decimal"/>
      <w:lvlText w:val="%4"/>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CEAA6D8">
      <w:start w:val="1"/>
      <w:numFmt w:val="lowerLetter"/>
      <w:lvlText w:val="%5"/>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1B8E668">
      <w:start w:val="1"/>
      <w:numFmt w:val="lowerRoman"/>
      <w:lvlText w:val="%6"/>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96A2F76">
      <w:start w:val="1"/>
      <w:numFmt w:val="decimal"/>
      <w:lvlText w:val="%7"/>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04A17A2">
      <w:start w:val="1"/>
      <w:numFmt w:val="lowerLetter"/>
      <w:lvlText w:val="%8"/>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7C8C832">
      <w:start w:val="1"/>
      <w:numFmt w:val="lowerRoman"/>
      <w:lvlText w:val="%9"/>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D732FA1"/>
    <w:multiLevelType w:val="hybridMultilevel"/>
    <w:tmpl w:val="DEDAD446"/>
    <w:lvl w:ilvl="0" w:tplc="3BFCB76E">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8ACFE">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C0E1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CE81E">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65E3C">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8A042">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6042E">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AB790">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89BDA">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750B71"/>
    <w:multiLevelType w:val="hybridMultilevel"/>
    <w:tmpl w:val="60D8D078"/>
    <w:lvl w:ilvl="0" w:tplc="126042D0">
      <w:start w:val="2"/>
      <w:numFmt w:val="decimal"/>
      <w:lvlText w:val="%1."/>
      <w:lvlJc w:val="left"/>
      <w:pPr>
        <w:ind w:left="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8F282">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A69D8E">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D25834">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80949E">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8A3A94">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FE34DA">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6EBA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8888FC">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BD73F0"/>
    <w:multiLevelType w:val="hybridMultilevel"/>
    <w:tmpl w:val="40C8AAAC"/>
    <w:lvl w:ilvl="0" w:tplc="15AE36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C98C4">
      <w:start w:val="1"/>
      <w:numFmt w:val="bullet"/>
      <w:lvlText w:val="o"/>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C75BE">
      <w:start w:val="1"/>
      <w:numFmt w:val="bullet"/>
      <w:lvlRestart w:val="0"/>
      <w:lvlText w:val="-"/>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C21AE">
      <w:start w:val="1"/>
      <w:numFmt w:val="bullet"/>
      <w:lvlText w:val="•"/>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C578C">
      <w:start w:val="1"/>
      <w:numFmt w:val="bullet"/>
      <w:lvlText w:val="o"/>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9934">
      <w:start w:val="1"/>
      <w:numFmt w:val="bullet"/>
      <w:lvlText w:val="▪"/>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44ACE">
      <w:start w:val="1"/>
      <w:numFmt w:val="bullet"/>
      <w:lvlText w:val="•"/>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2875E">
      <w:start w:val="1"/>
      <w:numFmt w:val="bullet"/>
      <w:lvlText w:val="o"/>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6145C">
      <w:start w:val="1"/>
      <w:numFmt w:val="bullet"/>
      <w:lvlText w:val="▪"/>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645B72"/>
    <w:multiLevelType w:val="hybridMultilevel"/>
    <w:tmpl w:val="FC1AF6CE"/>
    <w:lvl w:ilvl="0" w:tplc="F4089BCA">
      <w:start w:val="1"/>
      <w:numFmt w:val="bullet"/>
      <w:lvlText w:val="-"/>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E7D38">
      <w:start w:val="1"/>
      <w:numFmt w:val="bullet"/>
      <w:lvlText w:val="o"/>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00F18">
      <w:start w:val="1"/>
      <w:numFmt w:val="bullet"/>
      <w:lvlText w:val="▪"/>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2560E">
      <w:start w:val="1"/>
      <w:numFmt w:val="bullet"/>
      <w:lvlText w:val="•"/>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C4C6">
      <w:start w:val="1"/>
      <w:numFmt w:val="bullet"/>
      <w:lvlText w:val="o"/>
      <w:lvlJc w:val="left"/>
      <w:pPr>
        <w:ind w:left="3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A69CC">
      <w:start w:val="1"/>
      <w:numFmt w:val="bullet"/>
      <w:lvlText w:val="▪"/>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AAC9A">
      <w:start w:val="1"/>
      <w:numFmt w:val="bullet"/>
      <w:lvlText w:val="•"/>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C53D6">
      <w:start w:val="1"/>
      <w:numFmt w:val="bullet"/>
      <w:lvlText w:val="o"/>
      <w:lvlJc w:val="left"/>
      <w:pPr>
        <w:ind w:left="5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6D340">
      <w:start w:val="1"/>
      <w:numFmt w:val="bullet"/>
      <w:lvlText w:val="▪"/>
      <w:lvlJc w:val="left"/>
      <w:pPr>
        <w:ind w:left="6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137172"/>
    <w:multiLevelType w:val="hybridMultilevel"/>
    <w:tmpl w:val="C47A1574"/>
    <w:lvl w:ilvl="0" w:tplc="5EE4B110">
      <w:start w:val="1"/>
      <w:numFmt w:val="decimal"/>
      <w:lvlText w:val="%1"/>
      <w:lvlJc w:val="left"/>
      <w:pPr>
        <w:ind w:left="1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66610FE">
      <w:start w:val="1"/>
      <w:numFmt w:val="lowerLetter"/>
      <w:lvlText w:val="%2"/>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BAECC8">
      <w:start w:val="1"/>
      <w:numFmt w:val="lowerRoman"/>
      <w:lvlText w:val="%3"/>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6006F6C">
      <w:start w:val="1"/>
      <w:numFmt w:val="decimal"/>
      <w:lvlText w:val="%4"/>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9DED344">
      <w:start w:val="1"/>
      <w:numFmt w:val="lowerLetter"/>
      <w:lvlText w:val="%5"/>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87436F6">
      <w:start w:val="1"/>
      <w:numFmt w:val="lowerRoman"/>
      <w:lvlText w:val="%6"/>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FDA1034">
      <w:start w:val="1"/>
      <w:numFmt w:val="decimal"/>
      <w:lvlText w:val="%7"/>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B9ED514">
      <w:start w:val="1"/>
      <w:numFmt w:val="lowerLetter"/>
      <w:lvlText w:val="%8"/>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E0D2FC">
      <w:start w:val="1"/>
      <w:numFmt w:val="lowerRoman"/>
      <w:lvlText w:val="%9"/>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DE019E2"/>
    <w:multiLevelType w:val="hybridMultilevel"/>
    <w:tmpl w:val="714A9C18"/>
    <w:lvl w:ilvl="0" w:tplc="B43E5D5A">
      <w:start w:val="1"/>
      <w:numFmt w:val="decimal"/>
      <w:lvlText w:val="%1"/>
      <w:lvlJc w:val="left"/>
      <w:pPr>
        <w:ind w:left="1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866E196">
      <w:start w:val="1"/>
      <w:numFmt w:val="lowerLetter"/>
      <w:lvlText w:val="%2"/>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6CA8454">
      <w:start w:val="1"/>
      <w:numFmt w:val="lowerRoman"/>
      <w:lvlText w:val="%3"/>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2AC42CC">
      <w:start w:val="1"/>
      <w:numFmt w:val="decimal"/>
      <w:lvlText w:val="%4"/>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C0653CC">
      <w:start w:val="1"/>
      <w:numFmt w:val="lowerLetter"/>
      <w:lvlText w:val="%5"/>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D3A1240">
      <w:start w:val="1"/>
      <w:numFmt w:val="lowerRoman"/>
      <w:lvlText w:val="%6"/>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2DE0A42">
      <w:start w:val="1"/>
      <w:numFmt w:val="decimal"/>
      <w:lvlText w:val="%7"/>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0F4C9D6">
      <w:start w:val="1"/>
      <w:numFmt w:val="lowerLetter"/>
      <w:lvlText w:val="%8"/>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FE0FF3E">
      <w:start w:val="1"/>
      <w:numFmt w:val="lowerRoman"/>
      <w:lvlText w:val="%9"/>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3517813"/>
    <w:multiLevelType w:val="hybridMultilevel"/>
    <w:tmpl w:val="AC42DB9C"/>
    <w:lvl w:ilvl="0" w:tplc="8F2CF1AE">
      <w:start w:val="1"/>
      <w:numFmt w:val="bullet"/>
      <w:lvlText w:val="-"/>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2B196">
      <w:start w:val="1"/>
      <w:numFmt w:val="bullet"/>
      <w:lvlText w:val="o"/>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64714">
      <w:start w:val="1"/>
      <w:numFmt w:val="bullet"/>
      <w:lvlText w:val="▪"/>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4ED26">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EBFEE">
      <w:start w:val="1"/>
      <w:numFmt w:val="bullet"/>
      <w:lvlText w:val="o"/>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EDDBA">
      <w:start w:val="1"/>
      <w:numFmt w:val="bullet"/>
      <w:lvlText w:val="▪"/>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A2B10">
      <w:start w:val="1"/>
      <w:numFmt w:val="bullet"/>
      <w:lvlText w:val="•"/>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09886">
      <w:start w:val="1"/>
      <w:numFmt w:val="bullet"/>
      <w:lvlText w:val="o"/>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28250">
      <w:start w:val="1"/>
      <w:numFmt w:val="bullet"/>
      <w:lvlText w:val="▪"/>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490645"/>
    <w:multiLevelType w:val="hybridMultilevel"/>
    <w:tmpl w:val="519C49B0"/>
    <w:lvl w:ilvl="0" w:tplc="4EF0A112">
      <w:start w:val="1"/>
      <w:numFmt w:val="bullet"/>
      <w:lvlText w:val="-"/>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2BF5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EE03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42CF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0210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8768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0FBB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ED49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0167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0A07AD"/>
    <w:multiLevelType w:val="hybridMultilevel"/>
    <w:tmpl w:val="F154D45E"/>
    <w:lvl w:ilvl="0" w:tplc="ADA2AAD4">
      <w:start w:val="1"/>
      <w:numFmt w:val="decimal"/>
      <w:lvlText w:val="%1."/>
      <w:lvlJc w:val="left"/>
      <w:pPr>
        <w:ind w:left="665" w:hanging="360"/>
      </w:pPr>
      <w:rPr>
        <w:rFonts w:hint="default"/>
        <w:b/>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2" w15:restartNumberingAfterBreak="0">
    <w:nsid w:val="6DE071DD"/>
    <w:multiLevelType w:val="multilevel"/>
    <w:tmpl w:val="E410FD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9"/>
  </w:num>
  <w:num w:numId="3">
    <w:abstractNumId w:val="10"/>
  </w:num>
  <w:num w:numId="4">
    <w:abstractNumId w:val="0"/>
  </w:num>
  <w:num w:numId="5">
    <w:abstractNumId w:val="1"/>
  </w:num>
  <w:num w:numId="6">
    <w:abstractNumId w:val="4"/>
  </w:num>
  <w:num w:numId="7">
    <w:abstractNumId w:val="5"/>
  </w:num>
  <w:num w:numId="8">
    <w:abstractNumId w:val="3"/>
  </w:num>
  <w:num w:numId="9">
    <w:abstractNumId w:val="2"/>
  </w:num>
  <w:num w:numId="10">
    <w:abstractNumId w:val="8"/>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3F"/>
    <w:rsid w:val="00000F30"/>
    <w:rsid w:val="00076924"/>
    <w:rsid w:val="000C5097"/>
    <w:rsid w:val="00111109"/>
    <w:rsid w:val="00171397"/>
    <w:rsid w:val="001C52D9"/>
    <w:rsid w:val="001C7F4D"/>
    <w:rsid w:val="00216553"/>
    <w:rsid w:val="00257E2F"/>
    <w:rsid w:val="00352A06"/>
    <w:rsid w:val="00365726"/>
    <w:rsid w:val="003B3F56"/>
    <w:rsid w:val="003D6EC0"/>
    <w:rsid w:val="0045143F"/>
    <w:rsid w:val="004670D8"/>
    <w:rsid w:val="005E1FFB"/>
    <w:rsid w:val="006065A6"/>
    <w:rsid w:val="00626A37"/>
    <w:rsid w:val="006551C4"/>
    <w:rsid w:val="007E7643"/>
    <w:rsid w:val="00871F8B"/>
    <w:rsid w:val="00875111"/>
    <w:rsid w:val="009A6D09"/>
    <w:rsid w:val="009F71BC"/>
    <w:rsid w:val="00A1090A"/>
    <w:rsid w:val="00A25AB9"/>
    <w:rsid w:val="00A26496"/>
    <w:rsid w:val="00A773CE"/>
    <w:rsid w:val="00BB3957"/>
    <w:rsid w:val="00BD21D2"/>
    <w:rsid w:val="00C06ED1"/>
    <w:rsid w:val="00C5367E"/>
    <w:rsid w:val="00C85B60"/>
    <w:rsid w:val="00DB0CD4"/>
    <w:rsid w:val="00DF0A04"/>
    <w:rsid w:val="00F375A6"/>
    <w:rsid w:val="00F83E0E"/>
    <w:rsid w:val="00F84466"/>
    <w:rsid w:val="00F938F1"/>
    <w:rsid w:val="00FA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1FCF"/>
  <w15:docId w15:val="{DCFB9CCE-661F-4C64-AB80-E7FE0173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9" w:lineRule="auto"/>
      <w:ind w:left="5221" w:right="1162" w:hanging="1517"/>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65726"/>
    <w:pPr>
      <w:spacing w:after="0" w:line="240" w:lineRule="auto"/>
    </w:pPr>
    <w:rPr>
      <w:rFonts w:eastAsiaTheme="minorHAnsi"/>
      <w:lang w:eastAsia="en-US"/>
    </w:rPr>
  </w:style>
  <w:style w:type="table" w:styleId="a4">
    <w:name w:val="Table Grid"/>
    <w:basedOn w:val="a1"/>
    <w:uiPriority w:val="59"/>
    <w:rsid w:val="003657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670D8"/>
    <w:pPr>
      <w:ind w:left="720"/>
      <w:contextualSpacing/>
    </w:pPr>
  </w:style>
  <w:style w:type="paragraph" w:styleId="a6">
    <w:name w:val="Balloon Text"/>
    <w:basedOn w:val="a"/>
    <w:link w:val="a7"/>
    <w:uiPriority w:val="99"/>
    <w:semiHidden/>
    <w:unhideWhenUsed/>
    <w:rsid w:val="009A6D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D0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6184</Words>
  <Characters>35255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cp:lastPrinted>2021-04-21T05:48:00Z</cp:lastPrinted>
  <dcterms:created xsi:type="dcterms:W3CDTF">2010-05-05T20:45:00Z</dcterms:created>
  <dcterms:modified xsi:type="dcterms:W3CDTF">2010-05-05T20:47:00Z</dcterms:modified>
</cp:coreProperties>
</file>