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FB" w:rsidRPr="004D3559" w:rsidRDefault="004D3559" w:rsidP="00DD67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DD67FB"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DD67FB" w:rsidRPr="004D3559" w:rsidRDefault="00DD67FB" w:rsidP="00DD67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– новый период в жизни не только ребёнка, но и вас – взрослых. Вам предстоит прожить</w:t>
      </w:r>
      <w:r w:rsid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нами </w:t>
      </w: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несколько лет. Давайте поговорим об адаптации ребенка к детскому саду.</w:t>
      </w:r>
    </w:p>
    <w:p w:rsidR="00DD67FB" w:rsidRPr="004D3559" w:rsidRDefault="00DD67FB" w:rsidP="00DD67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Адаптация </w:t>
      </w: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приспособление организма к новой обстановке, а для ребенка детский </w:t>
      </w:r>
      <w:proofErr w:type="gramStart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садик</w:t>
      </w:r>
      <w:proofErr w:type="gramEnd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несомненно является новым, еще неизвестным пространством, с новым окружением и новыми отношениями. Каждый ребенок привыкает по-своему. </w:t>
      </w:r>
    </w:p>
    <w:p w:rsidR="00DD67FB" w:rsidRPr="004D3559" w:rsidRDefault="00DD67FB" w:rsidP="00DD67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определённые причины, которые вызывают слёзы у ребёнка:</w:t>
      </w:r>
    </w:p>
    <w:p w:rsidR="00DD67FB" w:rsidRPr="004D3559" w:rsidRDefault="00DD67FB" w:rsidP="00DD67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Тревога, связанная со сменой обстановки (ребёнок до 3 лет ещё нуждается в усиленном внимании.</w:t>
      </w:r>
      <w:proofErr w:type="gramEnd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 но чужих людей) и режима (ребёнку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</w:t>
      </w:r>
      <w:proofErr w:type="gramStart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К тому же личный режим дня ребёнка нарушается, это может спровоцировать истерики и нежелание идти в ДОУ). –</w:t>
      </w:r>
      <w:proofErr w:type="gramEnd"/>
    </w:p>
    <w:p w:rsidR="00DD67FB" w:rsidRPr="004D3559" w:rsidRDefault="00DD67FB" w:rsidP="00DD67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 - Отсутствие навыков самообслуживания. Это сильно осложняет пребывание ребёнка в детском саду. - Избыток впечатлений. В ДОУ малыш испытывает много новых позитивных и негативных переживаний, он может </w:t>
      </w:r>
      <w:proofErr w:type="gramStart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переутомится</w:t>
      </w:r>
      <w:proofErr w:type="gramEnd"/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вследствие этого – нервничать, плакать, капризничать</w:t>
      </w:r>
    </w:p>
    <w:p w:rsidR="00DD67FB" w:rsidRPr="004D3559" w:rsidRDefault="00DD67FB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привыкание</w:t>
      </w: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к детскому саду проходило как можно быстрее и легче, Вам необходимо придерживаться следующих рекомендаций. </w:t>
      </w:r>
    </w:p>
    <w:p w:rsidR="00DD67FB" w:rsidRPr="004D3559" w:rsidRDefault="004D3559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DD67FB" w:rsidRPr="004D3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родителям.</w:t>
      </w:r>
    </w:p>
    <w:p w:rsidR="00DD67FB" w:rsidRPr="004D3559" w:rsidRDefault="00DD67FB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 вести беседы с ребенком о детском саду. Говорить  ему, что это очень здорово, что он дорос до сада и стал таким большим.</w:t>
      </w:r>
    </w:p>
    <w:p w:rsidR="00DD67FB" w:rsidRPr="004D3559" w:rsidRDefault="00DD67FB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   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специалистами.</w:t>
      </w:r>
    </w:p>
    <w:p w:rsidR="00DD67FB" w:rsidRPr="004D3559" w:rsidRDefault="00DD67FB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    Как можно раньше сообщить врачу и воспитателям о личностных особенностях малыша.</w:t>
      </w:r>
    </w:p>
    <w:p w:rsidR="00DD67FB" w:rsidRPr="004D3559" w:rsidRDefault="00DD67FB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    Не кутать своего ребенка, а одевать его так, как необходимо в соответствии с температурой в группе. Посоветуйтесь с воспитателями, они подскажут, как лучше одевать ребенка.</w:t>
      </w:r>
    </w:p>
    <w:p w:rsidR="00DD67FB" w:rsidRPr="004D3559" w:rsidRDefault="00DD67FB" w:rsidP="00DD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    Создать в воскресные дни дома для него режим такой же, как и в детском учреждении.</w:t>
      </w:r>
    </w:p>
    <w:p w:rsidR="00FA6AC5" w:rsidRDefault="00FA6AC5" w:rsidP="00DD67FB"/>
    <w:p w:rsidR="00FA6AC5" w:rsidRDefault="00FA6AC5" w:rsidP="00DD67FB"/>
    <w:p w:rsidR="00DD67FB" w:rsidRPr="007E7BF3" w:rsidRDefault="00DD67FB" w:rsidP="00DD67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Памятка для родителей.</w:t>
      </w: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  Первые дни в детском саду очень важны. Именно от них зависит, какое отношение к садику сложится у ребенка. А это влияет на то, как часто он будет болеть, и как к нему будут относиться другие детишки. Чтобы ребенок максимально легко прошел адаптацию к детскому саду, необходимо знать следующее: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Привыкание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Привыкание к садику должно происходить постепенно: сначала оставляете ребенка в детском саду на час - два, потом до обеда или до тихого часа.  Скорее всего, воспитательница сама вам скажет, когда следует начать оставлять ребенка на дневной сон. Если ему нравится находиться в детском саду, на второй-третьей неделе можно уже забирать его после полдника.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Дорога в детский сад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Начав посещать садик, ходите каждый будний день. Ребенок должен уяснить, что садик теперь будет всегда. Это ускорит его адаптационный период.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Если у дверей садика ребенок начинает плакать и просить вернуться, ни в коем случае не делайте этого. Иначе он еще много раз будет устраивать вам такую сцену.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Как правило, через 1-2 месяца ребенок привыкает к тому, что теперь ему постоянно надо будет ходить в детский сад.</w:t>
      </w:r>
    </w:p>
    <w:p w:rsidR="00DD67FB" w:rsidRPr="00DD67FB" w:rsidRDefault="00DD67FB" w:rsidP="00DD67FB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t>Расставание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Большинство детей плачет при расставании с мамой, потому что под угрозой главная потребность малыша - безопасность и защищенность. Перед тем как отправить его в группу, поцелуйте ребенка, улыбнитесь и скажите, что скоро за ним вернетесь. 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Это даст ему уверенность, что все будет хорошо и с ним ничего не случится. 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Расставание должно быть коротким и радостным. Некоторые дети проще спокойнее расстаются с папами, нежели с мамами. Попробуйте этот вариант, может быть ребенку так будет легче прощаться.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Очень важно, чтобы у родителей не было сомнений в том, что ребенку нужно обязательно ходить в детский сад. Иначе малыш будет чувствовать ваше беспокойство, а это может повлиять на его адаптацию к детскому саду.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Чаще всего, зайдя в группу, малыш начинает играть и на время забывает о маме. Не переживайте, с вашим ребенком работают опытные воспитатели.</w:t>
      </w:r>
    </w:p>
    <w:p w:rsidR="00DD67FB" w:rsidRPr="00DD67FB" w:rsidRDefault="00DD67FB" w:rsidP="00DD67FB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t>Как одеть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Одевайте ребенка так, чтобы он чувствовал себя раскованно и свободно. Одежда и обувь должны  быть удобными и легко застегиваться. Одевайте ребенка в опрятную, недорогую одежду.</w:t>
      </w:r>
    </w:p>
    <w:p w:rsidR="00FA6AC5" w:rsidRDefault="00FA6AC5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Что взять с собой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Можно взять в детский сад любимую вещь (чаще всего игрушка). Это поможет малышу чувствовать с собой частичку дома. Оставьте в шкафчике садика носовые платки и запасной комплект одежды. 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Во время адаптационного периода, не наказывайте малыша за капризы и выходки, чаще обнимайте и говорите, что вы его любите.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Ни в коем случае не пугайте ребенка походом в сад. Он должен уяснить, что пребывание в садике - это не наказание, а удовольствие.</w:t>
      </w:r>
    </w:p>
    <w:p w:rsidR="00DD67FB" w:rsidRPr="00DD67FB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>Если у вас есть недовольство садиком, не обсуждайте их в присутствии ребенка.</w:t>
      </w:r>
    </w:p>
    <w:p w:rsidR="00DD67FB" w:rsidRPr="00DD67FB" w:rsidRDefault="00DD67FB" w:rsidP="00DD67FB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A6AC5" w:rsidRDefault="00DD67FB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t>Как же надо готовить родителям ребенка к поступлению в детский сад?</w:t>
      </w:r>
    </w:p>
    <w:p w:rsidR="00FA6AC5" w:rsidRDefault="00DD67FB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Отправить в детский сад ребенка лишь при условии, что он здоров.</w:t>
      </w:r>
    </w:p>
    <w:p w:rsidR="00FA6AC5" w:rsidRDefault="00DD67FB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Не отдавать ребенка в детский сад в разгаре кризиса трех лет. </w:t>
      </w:r>
    </w:p>
    <w:p w:rsidR="00FA6AC5" w:rsidRDefault="00DD67FB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Заранее узнать все новые моменты в режиме дня в детском саду и их ввести в режим дня ребенка дома. </w:t>
      </w:r>
    </w:p>
    <w:p w:rsidR="00FA6AC5" w:rsidRDefault="00FA6AC5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DD67FB"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Учить ребенка дома всем необходимым навыкам самообслуживания. </w:t>
      </w:r>
    </w:p>
    <w:p w:rsidR="00DD67FB" w:rsidRPr="00FA6AC5" w:rsidRDefault="00DD67FB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Готовить вашего ребенка к временной разлуке с вами и дать понять ему, что это неизбежно лишь только потому, что он уже большой. </w:t>
      </w:r>
    </w:p>
    <w:p w:rsidR="00DD67FB" w:rsidRPr="00DD67FB" w:rsidRDefault="00DD67FB" w:rsidP="00FA6AC5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67FB">
        <w:rPr>
          <w:rFonts w:ascii="Times New Roman" w:hAnsi="Times New Roman" w:cs="Times New Roman"/>
          <w:b/>
          <w:bCs/>
          <w:kern w:val="36"/>
          <w:sz w:val="24"/>
          <w:szCs w:val="24"/>
        </w:rPr>
        <w:t>Как надо вести себя родителям с ребенком, когда он начал впервые посещать детский сад?</w:t>
      </w:r>
    </w:p>
    <w:p w:rsidR="00DD67FB" w:rsidRPr="00FA6AC5" w:rsidRDefault="00DD67FB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FA6AC5" w:rsidRDefault="00DD67FB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>Не оставлять его в дошкольном коллективе на целый день, к</w:t>
      </w:r>
      <w:r w:rsidR="00FA6AC5">
        <w:rPr>
          <w:rFonts w:ascii="Times New Roman" w:hAnsi="Times New Roman" w:cs="Times New Roman"/>
          <w:bCs/>
          <w:kern w:val="36"/>
          <w:sz w:val="24"/>
          <w:szCs w:val="24"/>
        </w:rPr>
        <w:t>ак можно раньше забирать домой.</w:t>
      </w:r>
    </w:p>
    <w:p w:rsidR="00FA6AC5" w:rsidRDefault="00DD67FB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 xml:space="preserve">Щадить его ослабленную нервную систему. </w:t>
      </w:r>
    </w:p>
    <w:p w:rsidR="00FA6AC5" w:rsidRDefault="00FA6AC5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DD67FB" w:rsidRPr="00FA6AC5">
        <w:rPr>
          <w:rFonts w:ascii="Times New Roman" w:hAnsi="Times New Roman" w:cs="Times New Roman"/>
          <w:bCs/>
          <w:kern w:val="36"/>
          <w:sz w:val="24"/>
          <w:szCs w:val="24"/>
        </w:rPr>
        <w:t>Как можно раньше сообщить врачу и воспитателям о личностных особенностях малыша.</w:t>
      </w:r>
    </w:p>
    <w:p w:rsidR="00FA6AC5" w:rsidRDefault="00DD67FB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Не кутать своего ребенка, а одевать его так, как необходимо в соответствии с температурой в группе.</w:t>
      </w:r>
    </w:p>
    <w:p w:rsidR="00DD67FB" w:rsidRDefault="00DD67FB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Создать в воскресные дни дома для него режим такой </w:t>
      </w:r>
      <w:r w:rsidR="00FA6AC5">
        <w:rPr>
          <w:rFonts w:ascii="Times New Roman" w:hAnsi="Times New Roman" w:cs="Times New Roman"/>
          <w:bCs/>
          <w:kern w:val="36"/>
          <w:sz w:val="24"/>
          <w:szCs w:val="24"/>
        </w:rPr>
        <w:t>же, как и в детском учреждении.</w:t>
      </w:r>
    </w:p>
    <w:p w:rsidR="00DD67FB" w:rsidRPr="00FA6AC5" w:rsidRDefault="00DD67FB" w:rsidP="00FA6AC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A6AC5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Не реагировать на выходки ребенка и не наказывать его за детские капризы. </w:t>
      </w:r>
    </w:p>
    <w:p w:rsidR="00DD67FB" w:rsidRPr="00DD67FB" w:rsidRDefault="00FA6AC5" w:rsidP="00FA6AC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8.</w:t>
      </w:r>
      <w:r w:rsidR="00DD67FB" w:rsidRPr="00DD67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При выявленном изменении в обычном поведении ребенка как можно раньше обратиться к детскому врачу или психологу. </w:t>
      </w:r>
    </w:p>
    <w:p w:rsidR="00DD67FB" w:rsidRPr="00DD67FB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7FB" w:rsidRPr="00DD67FB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7FB" w:rsidRPr="00DD67FB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7FB" w:rsidRPr="00DD67FB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7FB" w:rsidRPr="00DD67FB" w:rsidRDefault="00DD67FB" w:rsidP="00DD67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67FB">
        <w:rPr>
          <w:rFonts w:ascii="Times New Roman" w:hAnsi="Times New Roman" w:cs="Times New Roman"/>
          <w:b/>
          <w:i/>
          <w:sz w:val="24"/>
          <w:szCs w:val="24"/>
        </w:rPr>
        <w:t>В добрый путь!</w:t>
      </w: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FB" w:rsidRPr="00FA6AC5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D67FB" w:rsidRPr="007E7BF3" w:rsidRDefault="00DD67FB" w:rsidP="00DD67F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D67FB" w:rsidRDefault="00DD67FB" w:rsidP="00DD67FB"/>
    <w:sectPr w:rsidR="00DD67FB" w:rsidSect="00DD67F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1FD"/>
    <w:multiLevelType w:val="hybridMultilevel"/>
    <w:tmpl w:val="4BC2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D67FB"/>
    <w:rsid w:val="00446E34"/>
    <w:rsid w:val="004D3559"/>
    <w:rsid w:val="00533A80"/>
    <w:rsid w:val="00731760"/>
    <w:rsid w:val="00DD67FB"/>
    <w:rsid w:val="00FA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2021-08-19T08:12:00Z</dcterms:created>
  <dcterms:modified xsi:type="dcterms:W3CDTF">2021-11-22T09:59:00Z</dcterms:modified>
</cp:coreProperties>
</file>