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E8F" w:rsidRDefault="006D3E8F" w:rsidP="006D3E8F">
      <w:r>
        <w:t>Принято на заседании                                                                     "Утверждаю"</w:t>
      </w:r>
    </w:p>
    <w:p w:rsidR="006D3E8F" w:rsidRDefault="006D3E8F" w:rsidP="006D3E8F">
      <w:r>
        <w:t>Общего трудового собрания                                                           Заведующая МКДОУ д/с № 13</w:t>
      </w:r>
    </w:p>
    <w:p w:rsidR="006D3E8F" w:rsidRDefault="006D3E8F" w:rsidP="006D3E8F">
      <w:r>
        <w:t xml:space="preserve">Протокол № 1 от 22.09.2015г.                                                         __________ </w:t>
      </w:r>
      <w:proofErr w:type="spellStart"/>
      <w:r>
        <w:t>Олейникова</w:t>
      </w:r>
      <w:proofErr w:type="spellEnd"/>
      <w:r>
        <w:t xml:space="preserve"> Е.В.                </w:t>
      </w:r>
    </w:p>
    <w:p w:rsidR="006D3E8F" w:rsidRDefault="006D3E8F" w:rsidP="006D3E8F">
      <w:pPr>
        <w:jc w:val="center"/>
      </w:pPr>
      <w:r>
        <w:t xml:space="preserve">   </w:t>
      </w:r>
    </w:p>
    <w:p w:rsidR="006D3E8F" w:rsidRDefault="006D3E8F" w:rsidP="006D3E8F">
      <w:pPr>
        <w:jc w:val="both"/>
      </w:pPr>
      <w:r>
        <w:t xml:space="preserve">Составлено с учётом мнения </w:t>
      </w:r>
    </w:p>
    <w:p w:rsidR="006D3E8F" w:rsidRDefault="006D3E8F" w:rsidP="006D3E8F">
      <w:pPr>
        <w:jc w:val="both"/>
      </w:pPr>
      <w:r>
        <w:t xml:space="preserve">Первичной профсоюзной организации МКДОУ д/с№13 </w:t>
      </w:r>
    </w:p>
    <w:p w:rsidR="006D3E8F" w:rsidRDefault="006D3E8F" w:rsidP="006D3E8F">
      <w:pPr>
        <w:jc w:val="both"/>
      </w:pPr>
      <w:r>
        <w:t xml:space="preserve">______________ </w:t>
      </w:r>
      <w:proofErr w:type="spellStart"/>
      <w:r>
        <w:t>Павликовой</w:t>
      </w:r>
      <w:proofErr w:type="spellEnd"/>
      <w:r>
        <w:t xml:space="preserve"> С.В.  </w:t>
      </w:r>
    </w:p>
    <w:p w:rsidR="006D3E8F" w:rsidRDefault="006D3E8F" w:rsidP="006D3E8F">
      <w:pPr>
        <w:jc w:val="both"/>
      </w:pPr>
    </w:p>
    <w:p w:rsidR="006D3E8F" w:rsidRDefault="006D3E8F" w:rsidP="006D3E8F">
      <w:pPr>
        <w:jc w:val="center"/>
      </w:pPr>
    </w:p>
    <w:p w:rsidR="006D3E8F" w:rsidRDefault="006D3E8F" w:rsidP="006D3E8F">
      <w:pPr>
        <w:jc w:val="center"/>
      </w:pPr>
    </w:p>
    <w:p w:rsidR="006D3E8F" w:rsidRDefault="006D3E8F" w:rsidP="006D3E8F">
      <w:pPr>
        <w:spacing w:line="360" w:lineRule="auto"/>
        <w:jc w:val="center"/>
      </w:pPr>
    </w:p>
    <w:p w:rsidR="006D3E8F" w:rsidRDefault="006D3E8F" w:rsidP="006D3E8F">
      <w:pPr>
        <w:spacing w:line="360" w:lineRule="auto"/>
        <w:jc w:val="center"/>
        <w:rPr>
          <w:b/>
          <w:sz w:val="72"/>
        </w:rPr>
      </w:pPr>
    </w:p>
    <w:p w:rsidR="006D3E8F" w:rsidRDefault="006D3E8F" w:rsidP="006D3E8F">
      <w:pPr>
        <w:spacing w:line="360" w:lineRule="auto"/>
        <w:jc w:val="center"/>
        <w:rPr>
          <w:b/>
          <w:sz w:val="72"/>
        </w:rPr>
      </w:pPr>
      <w:r>
        <w:rPr>
          <w:b/>
          <w:sz w:val="72"/>
        </w:rPr>
        <w:t>ПОЛОЖЕНИЕ</w:t>
      </w:r>
    </w:p>
    <w:p w:rsidR="006D3E8F" w:rsidRDefault="006D3E8F" w:rsidP="006D3E8F">
      <w:pPr>
        <w:spacing w:line="360" w:lineRule="auto"/>
        <w:jc w:val="center"/>
        <w:rPr>
          <w:b/>
          <w:sz w:val="44"/>
        </w:rPr>
      </w:pPr>
      <w:r>
        <w:rPr>
          <w:b/>
          <w:sz w:val="44"/>
        </w:rPr>
        <w:t>ОБ ОРГАНИЗАЦИИ РАБОТЫ КОМИССИИ ПО ПИТАНИЮ</w:t>
      </w:r>
    </w:p>
    <w:p w:rsidR="006D3E8F" w:rsidRDefault="006D3E8F" w:rsidP="006D3E8F">
      <w:pPr>
        <w:spacing w:line="360" w:lineRule="auto"/>
        <w:jc w:val="center"/>
        <w:rPr>
          <w:sz w:val="56"/>
        </w:rPr>
      </w:pPr>
      <w:r>
        <w:rPr>
          <w:b/>
          <w:sz w:val="56"/>
        </w:rPr>
        <w:t>В МКДОУ д/с №13 "Светлячок"</w:t>
      </w: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ind w:left="550"/>
        <w:jc w:val="center"/>
        <w:outlineLvl w:val="5"/>
        <w:rPr>
          <w:b/>
          <w:bCs/>
          <w:sz w:val="28"/>
        </w:rPr>
      </w:pPr>
    </w:p>
    <w:p w:rsidR="006D3E8F" w:rsidRDefault="006D3E8F" w:rsidP="006D3E8F">
      <w:pPr>
        <w:spacing w:after="60"/>
        <w:jc w:val="center"/>
        <w:outlineLvl w:val="5"/>
        <w:rPr>
          <w:b/>
          <w:bCs/>
        </w:rPr>
      </w:pPr>
      <w:r>
        <w:rPr>
          <w:b/>
          <w:bCs/>
        </w:rPr>
        <w:t>I. Общие положения.</w:t>
      </w:r>
    </w:p>
    <w:p w:rsidR="006D3E8F" w:rsidRDefault="006D3E8F" w:rsidP="006D3E8F">
      <w:pPr>
        <w:spacing w:after="60"/>
        <w:jc w:val="both"/>
        <w:outlineLvl w:val="5"/>
        <w:rPr>
          <w:bCs/>
        </w:rPr>
      </w:pPr>
      <w:r>
        <w:rPr>
          <w:b/>
          <w:bCs/>
        </w:rPr>
        <w:t xml:space="preserve">1.1  </w:t>
      </w:r>
      <w:r>
        <w:rPr>
          <w:bCs/>
        </w:rPr>
        <w:t xml:space="preserve">Комиссия  по питанию создана в целях </w:t>
      </w:r>
      <w:proofErr w:type="gramStart"/>
      <w:r>
        <w:rPr>
          <w:bCs/>
        </w:rPr>
        <w:t>контроля за</w:t>
      </w:r>
      <w:proofErr w:type="gramEnd"/>
      <w:r>
        <w:rPr>
          <w:bCs/>
        </w:rPr>
        <w:t xml:space="preserve"> качеством приготовления пищи, соблюдения технологии приготовления пищи и выполнения санитарно-гигиенических требований.</w:t>
      </w:r>
    </w:p>
    <w:p w:rsidR="006D3E8F" w:rsidRDefault="006D3E8F" w:rsidP="006D3E8F">
      <w:pPr>
        <w:spacing w:after="60"/>
        <w:jc w:val="both"/>
        <w:outlineLvl w:val="5"/>
        <w:rPr>
          <w:bCs/>
        </w:rPr>
      </w:pPr>
      <w:r>
        <w:rPr>
          <w:b/>
          <w:bCs/>
        </w:rPr>
        <w:t xml:space="preserve">1.2 </w:t>
      </w:r>
      <w:r>
        <w:rPr>
          <w:bCs/>
        </w:rPr>
        <w:t>Комиссия  по питанию в  своей деятельности  руководствуется требованиями СанПиН, сборниками рецептур, технологическими картами.</w:t>
      </w:r>
    </w:p>
    <w:p w:rsidR="006D3E8F" w:rsidRDefault="006D3E8F" w:rsidP="006D3E8F">
      <w:pPr>
        <w:spacing w:after="60"/>
        <w:jc w:val="both"/>
        <w:outlineLvl w:val="5"/>
        <w:rPr>
          <w:bCs/>
        </w:rPr>
      </w:pPr>
    </w:p>
    <w:p w:rsidR="006D3E8F" w:rsidRDefault="006D3E8F" w:rsidP="006D3E8F">
      <w:pPr>
        <w:spacing w:after="60"/>
        <w:jc w:val="center"/>
        <w:outlineLvl w:val="5"/>
        <w:rPr>
          <w:b/>
          <w:bCs/>
        </w:rPr>
      </w:pPr>
      <w:r>
        <w:rPr>
          <w:b/>
          <w:bCs/>
        </w:rPr>
        <w:t>II. Порядок создания  комиссии по питанию и ее состав.</w:t>
      </w:r>
    </w:p>
    <w:p w:rsidR="006D3E8F" w:rsidRDefault="006D3E8F" w:rsidP="006D3E8F">
      <w:pPr>
        <w:jc w:val="both"/>
        <w:rPr>
          <w:bCs/>
        </w:rPr>
      </w:pPr>
      <w:r>
        <w:rPr>
          <w:b/>
          <w:bCs/>
        </w:rPr>
        <w:t>2.1. К</w:t>
      </w:r>
      <w:r>
        <w:rPr>
          <w:bCs/>
        </w:rPr>
        <w:t xml:space="preserve">омиссия по питанию создается для оказания помощи руководителю, в целях строгого </w:t>
      </w:r>
      <w:proofErr w:type="gramStart"/>
      <w:r>
        <w:rPr>
          <w:bCs/>
        </w:rPr>
        <w:t>контроля за</w:t>
      </w:r>
      <w:proofErr w:type="gramEnd"/>
      <w:r>
        <w:rPr>
          <w:bCs/>
        </w:rPr>
        <w:t xml:space="preserve"> качеством питания детей раннего и дошкольного возраста, сотрудников, а также для совместной работы по повышению качества готовой продукции и снижению риска инфекционных заболеваний у детей.</w:t>
      </w:r>
    </w:p>
    <w:p w:rsidR="006D3E8F" w:rsidRDefault="006D3E8F" w:rsidP="006D3E8F">
      <w:pPr>
        <w:jc w:val="both"/>
        <w:outlineLvl w:val="5"/>
        <w:rPr>
          <w:bCs/>
        </w:rPr>
      </w:pPr>
      <w:r>
        <w:rPr>
          <w:b/>
          <w:bCs/>
        </w:rPr>
        <w:t>2.2. К</w:t>
      </w:r>
      <w:r>
        <w:rPr>
          <w:bCs/>
        </w:rPr>
        <w:t xml:space="preserve">омиссия по питанию создается общим собранием трудового коллектива МКДОУ д/с №13 .  Состав комиссии и сроки ее полномочий утверждаются приказом руководителя МКДОУ. </w:t>
      </w:r>
    </w:p>
    <w:p w:rsidR="006D3E8F" w:rsidRDefault="006D3E8F" w:rsidP="006D3E8F">
      <w:pPr>
        <w:spacing w:after="60"/>
        <w:jc w:val="both"/>
        <w:outlineLvl w:val="5"/>
        <w:rPr>
          <w:bCs/>
        </w:rPr>
      </w:pPr>
      <w:r>
        <w:rPr>
          <w:b/>
          <w:bCs/>
        </w:rPr>
        <w:t>2.3. К</w:t>
      </w:r>
      <w:r>
        <w:rPr>
          <w:bCs/>
        </w:rPr>
        <w:t xml:space="preserve">омиссия по питанию состоит из 5 человек: </w:t>
      </w:r>
    </w:p>
    <w:p w:rsidR="006D3E8F" w:rsidRDefault="006D3E8F" w:rsidP="006D3E8F">
      <w:pPr>
        <w:jc w:val="both"/>
        <w:outlineLvl w:val="5"/>
        <w:rPr>
          <w:bCs/>
        </w:rPr>
      </w:pPr>
      <w:r>
        <w:rPr>
          <w:bCs/>
        </w:rPr>
        <w:t xml:space="preserve">       Председатель комиссии - заведующий МКДОУ;</w:t>
      </w:r>
    </w:p>
    <w:p w:rsidR="006D3E8F" w:rsidRDefault="006D3E8F" w:rsidP="006D3E8F">
      <w:pPr>
        <w:jc w:val="both"/>
        <w:outlineLvl w:val="5"/>
        <w:rPr>
          <w:bCs/>
        </w:rPr>
      </w:pPr>
      <w:r>
        <w:rPr>
          <w:bCs/>
        </w:rPr>
        <w:t xml:space="preserve">       Члены комиссии              - медсестра;</w:t>
      </w:r>
    </w:p>
    <w:p w:rsidR="006D3E8F" w:rsidRDefault="006D3E8F" w:rsidP="006D3E8F">
      <w:pPr>
        <w:ind w:left="720"/>
        <w:jc w:val="both"/>
        <w:outlineLvl w:val="5"/>
        <w:rPr>
          <w:bCs/>
        </w:rPr>
      </w:pPr>
      <w:r>
        <w:rPr>
          <w:bCs/>
        </w:rPr>
        <w:t xml:space="preserve">                                      - </w:t>
      </w:r>
      <w:proofErr w:type="spellStart"/>
      <w:r>
        <w:rPr>
          <w:bCs/>
        </w:rPr>
        <w:t>зам</w:t>
      </w:r>
      <w:proofErr w:type="gramStart"/>
      <w:r>
        <w:rPr>
          <w:bCs/>
        </w:rPr>
        <w:t>.з</w:t>
      </w:r>
      <w:proofErr w:type="gramEnd"/>
      <w:r>
        <w:rPr>
          <w:bCs/>
        </w:rPr>
        <w:t>аведующий</w:t>
      </w:r>
      <w:proofErr w:type="spellEnd"/>
      <w:r>
        <w:rPr>
          <w:bCs/>
        </w:rPr>
        <w:t xml:space="preserve"> по ВМР;</w:t>
      </w:r>
    </w:p>
    <w:p w:rsidR="006D3E8F" w:rsidRDefault="006D3E8F" w:rsidP="006D3E8F">
      <w:pPr>
        <w:ind w:left="720"/>
        <w:jc w:val="both"/>
        <w:outlineLvl w:val="5"/>
        <w:rPr>
          <w:bCs/>
        </w:rPr>
      </w:pPr>
      <w:r>
        <w:rPr>
          <w:bCs/>
        </w:rPr>
        <w:t xml:space="preserve">                                      - Председатель ПК;</w:t>
      </w:r>
    </w:p>
    <w:p w:rsidR="006D3E8F" w:rsidRDefault="006D3E8F" w:rsidP="006D3E8F">
      <w:pPr>
        <w:ind w:left="720"/>
        <w:jc w:val="both"/>
        <w:outlineLvl w:val="5"/>
        <w:rPr>
          <w:bCs/>
        </w:rPr>
      </w:pPr>
      <w:r>
        <w:rPr>
          <w:bCs/>
        </w:rPr>
        <w:t xml:space="preserve">                                      - Представитель родительского комитета.</w:t>
      </w:r>
    </w:p>
    <w:p w:rsidR="006D3E8F" w:rsidRDefault="006D3E8F" w:rsidP="006D3E8F">
      <w:pPr>
        <w:ind w:left="720"/>
        <w:jc w:val="both"/>
        <w:outlineLvl w:val="5"/>
        <w:rPr>
          <w:bCs/>
        </w:rPr>
      </w:pPr>
      <w:r>
        <w:rPr>
          <w:bCs/>
        </w:rPr>
        <w:t xml:space="preserve"> </w:t>
      </w:r>
    </w:p>
    <w:p w:rsidR="006D3E8F" w:rsidRDefault="006D3E8F" w:rsidP="006D3E8F">
      <w:pPr>
        <w:spacing w:after="60"/>
        <w:jc w:val="center"/>
        <w:outlineLvl w:val="5"/>
        <w:rPr>
          <w:bCs/>
        </w:rPr>
      </w:pPr>
      <w:r>
        <w:rPr>
          <w:b/>
          <w:bCs/>
        </w:rPr>
        <w:t>III. Деятельность комиссии.</w:t>
      </w:r>
    </w:p>
    <w:p w:rsidR="006D3E8F" w:rsidRDefault="006D3E8F" w:rsidP="006D3E8F">
      <w:pPr>
        <w:spacing w:after="60"/>
        <w:jc w:val="both"/>
        <w:outlineLvl w:val="5"/>
        <w:rPr>
          <w:bCs/>
        </w:rPr>
      </w:pPr>
      <w:r>
        <w:rPr>
          <w:b/>
          <w:bCs/>
        </w:rPr>
        <w:t xml:space="preserve">3.1. </w:t>
      </w:r>
      <w:r>
        <w:rPr>
          <w:bCs/>
        </w:rPr>
        <w:t xml:space="preserve">Члены Комиссии по питанию выполняют следующие обязанности: </w:t>
      </w:r>
    </w:p>
    <w:p w:rsidR="006D3E8F" w:rsidRDefault="006D3E8F" w:rsidP="006D3E8F">
      <w:pPr>
        <w:numPr>
          <w:ilvl w:val="0"/>
          <w:numId w:val="1"/>
        </w:numPr>
        <w:spacing w:line="276" w:lineRule="auto"/>
        <w:jc w:val="both"/>
        <w:outlineLvl w:val="5"/>
        <w:rPr>
          <w:bCs/>
        </w:rPr>
      </w:pPr>
      <w:r>
        <w:rPr>
          <w:bCs/>
        </w:rPr>
        <w:t>контролируют соблюдение санитарно-гигиенических норм при транспортировке, доставке и разгрузке продуктов питания;</w:t>
      </w:r>
    </w:p>
    <w:p w:rsidR="006D3E8F" w:rsidRDefault="006D3E8F" w:rsidP="006D3E8F">
      <w:pPr>
        <w:numPr>
          <w:ilvl w:val="0"/>
          <w:numId w:val="1"/>
        </w:numPr>
        <w:spacing w:line="276" w:lineRule="auto"/>
        <w:jc w:val="both"/>
        <w:outlineLvl w:val="5"/>
        <w:rPr>
          <w:bCs/>
        </w:rPr>
      </w:pPr>
      <w:r>
        <w:rPr>
          <w:bCs/>
        </w:rPr>
        <w:t>проверяют складские и другие помещения на пригодность для хранения продуктов питания, а также условия хранения продуктов;</w:t>
      </w:r>
    </w:p>
    <w:p w:rsidR="006D3E8F" w:rsidRDefault="006D3E8F" w:rsidP="006D3E8F">
      <w:pPr>
        <w:numPr>
          <w:ilvl w:val="0"/>
          <w:numId w:val="1"/>
        </w:numPr>
        <w:spacing w:line="276" w:lineRule="auto"/>
        <w:jc w:val="both"/>
        <w:outlineLvl w:val="5"/>
        <w:rPr>
          <w:bCs/>
        </w:rPr>
      </w:pPr>
      <w:r>
        <w:rPr>
          <w:bCs/>
        </w:rPr>
        <w:t>контролируют организацию работы на пищеблоке;</w:t>
      </w:r>
    </w:p>
    <w:p w:rsidR="006D3E8F" w:rsidRDefault="006D3E8F" w:rsidP="006D3E8F">
      <w:pPr>
        <w:numPr>
          <w:ilvl w:val="0"/>
          <w:numId w:val="1"/>
        </w:numPr>
        <w:spacing w:line="276" w:lineRule="auto"/>
        <w:jc w:val="both"/>
        <w:outlineLvl w:val="5"/>
        <w:rPr>
          <w:bCs/>
        </w:rPr>
      </w:pPr>
      <w:r>
        <w:rPr>
          <w:bCs/>
        </w:rPr>
        <w:t>следят за соблюдением правил личной гигиены работниками пищеблока;</w:t>
      </w:r>
    </w:p>
    <w:p w:rsidR="006D3E8F" w:rsidRDefault="006D3E8F" w:rsidP="006D3E8F">
      <w:pPr>
        <w:numPr>
          <w:ilvl w:val="0"/>
          <w:numId w:val="1"/>
        </w:numPr>
        <w:spacing w:line="276" w:lineRule="auto"/>
        <w:jc w:val="both"/>
        <w:outlineLvl w:val="5"/>
        <w:rPr>
          <w:bCs/>
        </w:rPr>
      </w:pPr>
      <w:r>
        <w:rPr>
          <w:bCs/>
        </w:rPr>
        <w:t>осуществляют контроль сроков реализации продуктов питания и качества приготовления пищи;</w:t>
      </w:r>
    </w:p>
    <w:p w:rsidR="006D3E8F" w:rsidRDefault="006D3E8F" w:rsidP="006D3E8F">
      <w:pPr>
        <w:numPr>
          <w:ilvl w:val="0"/>
          <w:numId w:val="1"/>
        </w:numPr>
        <w:spacing w:line="276" w:lineRule="auto"/>
        <w:jc w:val="both"/>
        <w:outlineLvl w:val="5"/>
        <w:rPr>
          <w:bCs/>
        </w:rPr>
      </w:pPr>
      <w:r>
        <w:rPr>
          <w:bCs/>
        </w:rPr>
        <w:t>присутствуют при закладке основных продуктов, проверяют выход блюд;</w:t>
      </w:r>
    </w:p>
    <w:p w:rsidR="006D3E8F" w:rsidRDefault="006D3E8F" w:rsidP="006D3E8F">
      <w:pPr>
        <w:numPr>
          <w:ilvl w:val="0"/>
          <w:numId w:val="1"/>
        </w:numPr>
        <w:spacing w:line="276" w:lineRule="auto"/>
        <w:jc w:val="both"/>
        <w:outlineLvl w:val="5"/>
        <w:rPr>
          <w:bCs/>
        </w:rPr>
      </w:pPr>
      <w:r>
        <w:rPr>
          <w:bCs/>
        </w:rPr>
        <w:t>следят за правильностью составления меню;</w:t>
      </w:r>
    </w:p>
    <w:p w:rsidR="006D3E8F" w:rsidRDefault="006D3E8F" w:rsidP="006D3E8F">
      <w:pPr>
        <w:numPr>
          <w:ilvl w:val="0"/>
          <w:numId w:val="1"/>
        </w:numPr>
        <w:spacing w:line="276" w:lineRule="auto"/>
        <w:jc w:val="both"/>
        <w:outlineLvl w:val="5"/>
        <w:rPr>
          <w:bCs/>
        </w:rPr>
      </w:pPr>
      <w:r>
        <w:rPr>
          <w:bCs/>
        </w:rPr>
        <w:t>проводят органолептическую оценку готовой пищи;</w:t>
      </w:r>
    </w:p>
    <w:p w:rsidR="006D3E8F" w:rsidRDefault="006D3E8F" w:rsidP="006D3E8F">
      <w:pPr>
        <w:numPr>
          <w:ilvl w:val="0"/>
          <w:numId w:val="1"/>
        </w:numPr>
        <w:jc w:val="both"/>
      </w:pPr>
      <w:r>
        <w:t>контролируют соблюдение технологии приготовления пищи;</w:t>
      </w:r>
    </w:p>
    <w:p w:rsidR="006D3E8F" w:rsidRDefault="006D3E8F" w:rsidP="006D3E8F">
      <w:pPr>
        <w:numPr>
          <w:ilvl w:val="0"/>
          <w:numId w:val="1"/>
        </w:numPr>
        <w:jc w:val="both"/>
      </w:pPr>
      <w:r>
        <w:t>проверяют наличие контрольного блюда и суточной пробы на пищеблоке</w:t>
      </w:r>
    </w:p>
    <w:p w:rsidR="006D3E8F" w:rsidRDefault="006D3E8F" w:rsidP="006D3E8F">
      <w:pPr>
        <w:numPr>
          <w:ilvl w:val="0"/>
          <w:numId w:val="1"/>
        </w:numPr>
        <w:spacing w:line="276" w:lineRule="auto"/>
        <w:jc w:val="both"/>
        <w:outlineLvl w:val="5"/>
        <w:rPr>
          <w:bCs/>
        </w:rPr>
      </w:pPr>
      <w:r>
        <w:rPr>
          <w:bCs/>
        </w:rPr>
        <w:t>осуществляют контроль соответствия пищи физиологическим потребностям детей в основных пищевых веществах;</w:t>
      </w:r>
    </w:p>
    <w:p w:rsidR="006D3E8F" w:rsidRDefault="006D3E8F" w:rsidP="006D3E8F">
      <w:pPr>
        <w:numPr>
          <w:ilvl w:val="0"/>
          <w:numId w:val="1"/>
        </w:numPr>
        <w:spacing w:line="276" w:lineRule="auto"/>
        <w:jc w:val="both"/>
        <w:outlineLvl w:val="5"/>
        <w:rPr>
          <w:bCs/>
        </w:rPr>
      </w:pPr>
      <w:r>
        <w:rPr>
          <w:bCs/>
        </w:rPr>
        <w:t>проверяют соответствие объемов приготовленного питания объему разовых порций и количеству детей.</w:t>
      </w:r>
    </w:p>
    <w:p w:rsidR="006D3E8F" w:rsidRDefault="006D3E8F" w:rsidP="006D3E8F">
      <w:pPr>
        <w:jc w:val="both"/>
        <w:outlineLvl w:val="5"/>
        <w:rPr>
          <w:bCs/>
        </w:rPr>
      </w:pPr>
      <w:r>
        <w:rPr>
          <w:b/>
          <w:bCs/>
        </w:rPr>
        <w:t xml:space="preserve">3.2. </w:t>
      </w:r>
      <w:r>
        <w:rPr>
          <w:bCs/>
        </w:rPr>
        <w:t xml:space="preserve">В случае выявления каких-либо нарушений, замечаний члены Комиссии по питанию вправе приостановить выдачу готовой пищи до принятия необходимых мер по устранению замечаний. </w:t>
      </w:r>
    </w:p>
    <w:p w:rsidR="006D3E8F" w:rsidRDefault="006D3E8F" w:rsidP="006D3E8F">
      <w:pPr>
        <w:rPr>
          <w:b/>
        </w:rPr>
      </w:pPr>
    </w:p>
    <w:p w:rsidR="006D3E8F" w:rsidRDefault="006D3E8F" w:rsidP="006D3E8F">
      <w:pPr>
        <w:spacing w:after="60"/>
        <w:jc w:val="center"/>
        <w:outlineLvl w:val="5"/>
        <w:rPr>
          <w:b/>
          <w:bCs/>
        </w:rPr>
      </w:pPr>
      <w:r>
        <w:rPr>
          <w:b/>
          <w:bCs/>
        </w:rPr>
        <w:lastRenderedPageBreak/>
        <w:t>IV. Требования к оформлению документации.</w:t>
      </w:r>
    </w:p>
    <w:p w:rsidR="006D3E8F" w:rsidRDefault="006D3E8F" w:rsidP="006D3E8F">
      <w:pPr>
        <w:spacing w:after="60"/>
        <w:jc w:val="both"/>
        <w:outlineLvl w:val="5"/>
        <w:rPr>
          <w:bCs/>
        </w:rPr>
      </w:pPr>
      <w:r>
        <w:rPr>
          <w:b/>
          <w:bCs/>
        </w:rPr>
        <w:t xml:space="preserve">4.1. </w:t>
      </w:r>
      <w:r>
        <w:rPr>
          <w:bCs/>
        </w:rPr>
        <w:t xml:space="preserve">Результаты текущих проверок  Комиссии по питанию отражаются в журналах «Визуального производственного контроля пищеблока» и «Оперативного контроля организации питания в группах». </w:t>
      </w:r>
    </w:p>
    <w:p w:rsidR="006D3E8F" w:rsidRDefault="006D3E8F" w:rsidP="006D3E8F">
      <w:pPr>
        <w:spacing w:after="60"/>
        <w:jc w:val="both"/>
        <w:outlineLvl w:val="5"/>
        <w:rPr>
          <w:bCs/>
        </w:rPr>
      </w:pPr>
      <w:r>
        <w:rPr>
          <w:b/>
          <w:bCs/>
        </w:rPr>
        <w:t xml:space="preserve">4.2. </w:t>
      </w:r>
      <w:r>
        <w:rPr>
          <w:bCs/>
        </w:rPr>
        <w:t xml:space="preserve">Информация </w:t>
      </w:r>
      <w:proofErr w:type="gramStart"/>
      <w:r>
        <w:rPr>
          <w:bCs/>
        </w:rPr>
        <w:t>о</w:t>
      </w:r>
      <w:proofErr w:type="gramEnd"/>
      <w:r>
        <w:rPr>
          <w:bCs/>
        </w:rPr>
        <w:t xml:space="preserve"> всех проведённых проверках членами  комиссии по питанию фиксируется в актах проверок. </w:t>
      </w:r>
    </w:p>
    <w:p w:rsidR="006D3E8F" w:rsidRDefault="006D3E8F" w:rsidP="006D3E8F">
      <w:pPr>
        <w:spacing w:line="360" w:lineRule="auto"/>
      </w:pPr>
    </w:p>
    <w:p w:rsidR="006D3E8F" w:rsidRDefault="006D3E8F" w:rsidP="006D3E8F">
      <w:pPr>
        <w:spacing w:line="360" w:lineRule="auto"/>
      </w:pPr>
    </w:p>
    <w:p w:rsidR="00CF47D1" w:rsidRDefault="00CF47D1"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603332450510203670830559428146817986133868575804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Олейникова Елена Викторовна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12.07.2021 по 12.07.2022</w:t>
            </w:r>
          </w:p>
        </w:tc>
      </w:tr>
    </w:tbl>
    <w:sectPr xmlns:w="http://schemas.openxmlformats.org/wordprocessingml/2006/main" w:rsidR="00CF4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3763">
    <w:multiLevelType w:val="hybridMultilevel"/>
    <w:lvl w:ilvl="0" w:tplc="84836444">
      <w:start w:val="1"/>
      <w:numFmt w:val="decimal"/>
      <w:lvlText w:val="%1."/>
      <w:lvlJc w:val="left"/>
      <w:pPr>
        <w:ind w:left="720" w:hanging="360"/>
      </w:pPr>
    </w:lvl>
    <w:lvl w:ilvl="1" w:tplc="84836444" w:tentative="1">
      <w:start w:val="1"/>
      <w:numFmt w:val="lowerLetter"/>
      <w:lvlText w:val="%2."/>
      <w:lvlJc w:val="left"/>
      <w:pPr>
        <w:ind w:left="1440" w:hanging="360"/>
      </w:pPr>
    </w:lvl>
    <w:lvl w:ilvl="2" w:tplc="84836444" w:tentative="1">
      <w:start w:val="1"/>
      <w:numFmt w:val="lowerRoman"/>
      <w:lvlText w:val="%3."/>
      <w:lvlJc w:val="right"/>
      <w:pPr>
        <w:ind w:left="2160" w:hanging="180"/>
      </w:pPr>
    </w:lvl>
    <w:lvl w:ilvl="3" w:tplc="84836444" w:tentative="1">
      <w:start w:val="1"/>
      <w:numFmt w:val="decimal"/>
      <w:lvlText w:val="%4."/>
      <w:lvlJc w:val="left"/>
      <w:pPr>
        <w:ind w:left="2880" w:hanging="360"/>
      </w:pPr>
    </w:lvl>
    <w:lvl w:ilvl="4" w:tplc="84836444" w:tentative="1">
      <w:start w:val="1"/>
      <w:numFmt w:val="lowerLetter"/>
      <w:lvlText w:val="%5."/>
      <w:lvlJc w:val="left"/>
      <w:pPr>
        <w:ind w:left="3600" w:hanging="360"/>
      </w:pPr>
    </w:lvl>
    <w:lvl w:ilvl="5" w:tplc="84836444" w:tentative="1">
      <w:start w:val="1"/>
      <w:numFmt w:val="lowerRoman"/>
      <w:lvlText w:val="%6."/>
      <w:lvlJc w:val="right"/>
      <w:pPr>
        <w:ind w:left="4320" w:hanging="180"/>
      </w:pPr>
    </w:lvl>
    <w:lvl w:ilvl="6" w:tplc="84836444" w:tentative="1">
      <w:start w:val="1"/>
      <w:numFmt w:val="decimal"/>
      <w:lvlText w:val="%7."/>
      <w:lvlJc w:val="left"/>
      <w:pPr>
        <w:ind w:left="5040" w:hanging="360"/>
      </w:pPr>
    </w:lvl>
    <w:lvl w:ilvl="7" w:tplc="84836444" w:tentative="1">
      <w:start w:val="1"/>
      <w:numFmt w:val="lowerLetter"/>
      <w:lvlText w:val="%8."/>
      <w:lvlJc w:val="left"/>
      <w:pPr>
        <w:ind w:left="5760" w:hanging="360"/>
      </w:pPr>
    </w:lvl>
    <w:lvl w:ilvl="8" w:tplc="848364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62">
    <w:multiLevelType w:val="hybridMultilevel"/>
    <w:lvl w:ilvl="0" w:tplc="6512284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5AAF42FD"/>
    <w:multiLevelType w:val="hybridMultilevel"/>
    <w:tmpl w:val="5E9E28AE"/>
    <w:lvl w:ilvl="0" w:tplc="C0E6C5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762">
    <w:abstractNumId w:val="23762"/>
  </w:num>
  <w:num w:numId="23763">
    <w:abstractNumId w:val="2376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65F"/>
    <w:rsid w:val="005F765F"/>
    <w:rsid w:val="006D3E8F"/>
    <w:rsid w:val="00C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0259419" Type="http://schemas.openxmlformats.org/officeDocument/2006/relationships/footnotes" Target="footnotes.xml"/><Relationship Id="rId523029620" Type="http://schemas.openxmlformats.org/officeDocument/2006/relationships/endnotes" Target="endnotes.xml"/><Relationship Id="rId183166864" Type="http://schemas.openxmlformats.org/officeDocument/2006/relationships/comments" Target="comments.xml"/><Relationship Id="rId180479543" Type="http://schemas.microsoft.com/office/2011/relationships/commentsExtended" Target="commentsExtended.xml"/><Relationship Id="rId20897305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pSqd9IA1ejijsimnTF8gd9ifp9g=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</SignatureValue>
  <KeyInfo>
    <X509Data>
      <X509Certificate>MIIFmzCCA4MCFGmuXN4bNSDagNvjEsKHZo/19nw8MA0GCSqGSIb3DQEBCwUAMIGQ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=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40259419"/>
            <mdssi:RelationshipReference SourceId="rId523029620"/>
            <mdssi:RelationshipReference SourceId="rId183166864"/>
            <mdssi:RelationshipReference SourceId="rId180479543"/>
            <mdssi:RelationshipReference SourceId="rId208973053"/>
          </Transform>
          <Transform Algorithm="http://www.w3.org/TR/2001/REC-xml-c14n-20010315"/>
        </Transforms>
        <DigestMethod Algorithm="http://www.w3.org/2000/09/xmldsig#sha1"/>
        <DigestValue>mNWmXRnppORFsnqyYuRGrQqhCfA=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lCphzPge3dos4ed+PS1Ep+cEIpE=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N9DDKyUWTYE79AQTenPGboCsIX8=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J3SgLILp2X6Zq/se0o2b/6XZPBw=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Yuf9zPJ6Pn4/T+zC0hNLSqrk8EA=</DigestValue>
      </Reference>
      <Reference URI="/word/styles.xml?ContentType=application/vnd.openxmlformats-officedocument.wordprocessingml.styles+xml">
        <DigestMethod Algorithm="http://www.w3.org/2000/09/xmldsig#sha1"/>
        <DigestValue>nFuz5Ne7g9ZTXr/dniBPmE98xf8=</DigestValue>
      </Reference>
      <Reference URI="/word/stylesWithEffects.xml?ContentType=application/vnd.ms-word.stylesWithEffects+xml">
        <DigestMethod Algorithm="http://www.w3.org/2000/09/xmldsig#sha1"/>
        <DigestValue>yuvucmGtZLxQ9lLizi7ehlTtQjI=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xIA1PXFBrol1HlYxAOkIIbEcIv0=</DigestValue>
      </Reference>
    </Manifest>
    <SignatureProperties>
      <SignatureProperty Id="idSignatureTime" Target="#idPackageSignature">
        <mdssi:SignatureTime>
          <mdssi:Format>YYYY-MM-DDThh:mm:ssTZD</mdssi:Format>
          <mdssi:Value>2021-07-12T13:44:16Z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ДС_13_ЗАВ</dc:creator>
  <cp:keywords/>
  <dc:description/>
  <cp:lastModifiedBy>ДС_13_ЗАВ</cp:lastModifiedBy>
  <cp:revision>2</cp:revision>
  <dcterms:created xsi:type="dcterms:W3CDTF">2018-10-01T13:23:00Z</dcterms:created>
  <dcterms:modified xsi:type="dcterms:W3CDTF">2018-10-01T13:23:00Z</dcterms:modified>
</cp:coreProperties>
</file>